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F7360E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 w:rsidRPr="00F7360E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F7360E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F7360E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F7360E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F7360E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F7360E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Pr="00F7360E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F7360E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F7360E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:rsidRPr="00F7360E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Pr="00F7360E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F7360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7360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7360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F736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360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F7360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3E185282" w14:textId="77777777" w:rsidR="00A6181F" w:rsidRPr="00F7360E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60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Pr="00F7360E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F7360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7360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F7360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F736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360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F7360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383A3877" w14:textId="77777777" w:rsidR="00A6181F" w:rsidRPr="00F7360E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60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F7360E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6181F" w:rsidRPr="00F7360E" w14:paraId="68727A32" w14:textId="77777777" w:rsidTr="00F0332C">
        <w:tc>
          <w:tcPr>
            <w:tcW w:w="4253" w:type="dxa"/>
          </w:tcPr>
          <w:p w14:paraId="68859A04" w14:textId="5BB5C1F9" w:rsidR="00A6181F" w:rsidRPr="00F7360E" w:rsidRDefault="008F423F" w:rsidP="00F033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труда и развития кадрового потенциала Камчатского края от </w:t>
            </w:r>
            <w:r w:rsidR="00F0332C"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 w:rsidR="00F0332C"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32C" w:rsidRPr="00F7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332C" w:rsidRPr="00F7360E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государственной услуги по орга</w:t>
            </w:r>
            <w:r w:rsidR="00F0332C" w:rsidRPr="00F7360E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профессиональной ори</w:t>
            </w:r>
            <w:r w:rsidR="00F0332C" w:rsidRPr="00F7360E">
              <w:rPr>
                <w:rFonts w:ascii="Times New Roman" w:hAnsi="Times New Roman" w:cs="Times New Roman"/>
                <w:sz w:val="28"/>
                <w:szCs w:val="28"/>
              </w:rPr>
              <w:softHyphen/>
              <w:t>ентации граждан в целях выбора сферы деятельности (профессии), трудоустройства, профессионального обучения и получения дополнительного профессио</w:t>
            </w:r>
            <w:r w:rsidR="00F0332C" w:rsidRPr="00F7360E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</w:tbl>
    <w:p w14:paraId="530282D8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41AA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25349DC5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F0332C" w:rsidRPr="00F7360E">
        <w:rPr>
          <w:rFonts w:ascii="Times New Roman" w:hAnsi="Times New Roman" w:cs="Times New Roman"/>
          <w:sz w:val="28"/>
          <w:szCs w:val="28"/>
        </w:rPr>
        <w:t>от 01.02.2021 № 32</w:t>
      </w:r>
      <w:r w:rsidR="008F423F" w:rsidRPr="00F7360E">
        <w:rPr>
          <w:rFonts w:ascii="Times New Roman" w:hAnsi="Times New Roman" w:cs="Times New Roman"/>
          <w:sz w:val="28"/>
          <w:szCs w:val="28"/>
        </w:rPr>
        <w:t xml:space="preserve"> </w:t>
      </w:r>
      <w:r w:rsidR="00F0332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32C" w:rsidRPr="00F736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орга</w:t>
      </w:r>
      <w:r w:rsidR="00F0332C" w:rsidRPr="00F7360E">
        <w:rPr>
          <w:rFonts w:ascii="Times New Roman" w:hAnsi="Times New Roman" w:cs="Times New Roman"/>
          <w:sz w:val="28"/>
          <w:szCs w:val="28"/>
        </w:rPr>
        <w:softHyphen/>
        <w:t>низации профессиональной ори</w:t>
      </w:r>
      <w:r w:rsidR="00F0332C" w:rsidRPr="00F7360E">
        <w:rPr>
          <w:rFonts w:ascii="Times New Roman" w:hAnsi="Times New Roman" w:cs="Times New Roman"/>
          <w:sz w:val="28"/>
          <w:szCs w:val="28"/>
        </w:rPr>
        <w:softHyphen/>
        <w:t>ентации граждан в целях выбора сферы деятельности (профессии), трудоустройства, профессионального обучения и получения дополнительного профессио</w:t>
      </w:r>
      <w:r w:rsidR="00F0332C" w:rsidRPr="00F7360E">
        <w:rPr>
          <w:rFonts w:ascii="Times New Roman" w:hAnsi="Times New Roman" w:cs="Times New Roman"/>
          <w:sz w:val="28"/>
          <w:szCs w:val="28"/>
        </w:rPr>
        <w:softHyphen/>
        <w:t>нального образования»</w:t>
      </w:r>
      <w:r w:rsidRPr="00F7360E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приказа Министерства труда и социальной защиты Российс</w:t>
      </w:r>
      <w:r w:rsidR="00F0332C" w:rsidRPr="00F7360E">
        <w:rPr>
          <w:rFonts w:ascii="Times New Roman" w:hAnsi="Times New Roman" w:cs="Times New Roman"/>
          <w:sz w:val="28"/>
          <w:szCs w:val="28"/>
        </w:rPr>
        <w:t>кой Федерации от 25.02.2022 № 82</w:t>
      </w:r>
      <w:r w:rsidRPr="00F7360E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F0332C" w:rsidRPr="00F7360E">
        <w:rPr>
          <w:rFonts w:ascii="Times New Roman" w:hAnsi="Times New Roman" w:cs="Times New Roman"/>
          <w:sz w:val="28"/>
          <w:szCs w:val="28"/>
        </w:rPr>
        <w:t>Стандарт</w:t>
      </w:r>
      <w:r w:rsidR="0014659D" w:rsidRPr="00F7360E">
        <w:rPr>
          <w:rFonts w:ascii="Times New Roman" w:hAnsi="Times New Roman" w:cs="Times New Roman"/>
          <w:sz w:val="28"/>
          <w:szCs w:val="28"/>
        </w:rPr>
        <w:t>а</w:t>
      </w:r>
      <w:r w:rsidR="00F0332C" w:rsidRPr="00F7360E">
        <w:rPr>
          <w:rFonts w:ascii="Times New Roman" w:hAnsi="Times New Roman" w:cs="Times New Roman"/>
          <w:sz w:val="28"/>
          <w:szCs w:val="28"/>
        </w:rPr>
        <w:t xml:space="preserve">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7360E">
        <w:rPr>
          <w:rFonts w:ascii="Times New Roman" w:hAnsi="Times New Roman" w:cs="Times New Roman"/>
          <w:sz w:val="28"/>
          <w:szCs w:val="28"/>
        </w:rPr>
        <w:t xml:space="preserve">», приказа Министерства труда и социальной защиты Российской Федерации от 20.10.2021 № </w:t>
      </w:r>
      <w:r w:rsidRPr="00F7360E">
        <w:rPr>
          <w:rFonts w:ascii="Times New Roman" w:hAnsi="Times New Roman" w:cs="Times New Roman"/>
          <w:sz w:val="28"/>
          <w:szCs w:val="28"/>
        </w:rPr>
        <w:lastRenderedPageBreak/>
        <w:t>738н «Об утверждении форм документов, связанных с предоставлением государственных услуг в области содействия занятости населения»</w:t>
      </w:r>
      <w:r w:rsidR="00DA63B2" w:rsidRPr="00F7360E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5175AEFF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A70F959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27CE20F9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="00386DED" w:rsidRPr="00F7360E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Камчатского края от 01.02.2021 № 32 </w:t>
      </w:r>
      <w:r w:rsidR="00386DE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DED" w:rsidRPr="00F736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орга</w:t>
      </w:r>
      <w:r w:rsidR="00386DED" w:rsidRPr="00F7360E">
        <w:rPr>
          <w:rFonts w:ascii="Times New Roman" w:hAnsi="Times New Roman" w:cs="Times New Roman"/>
          <w:sz w:val="28"/>
          <w:szCs w:val="28"/>
        </w:rPr>
        <w:softHyphen/>
        <w:t>низации профессиональной ори</w:t>
      </w:r>
      <w:r w:rsidR="00386DED" w:rsidRPr="00F7360E">
        <w:rPr>
          <w:rFonts w:ascii="Times New Roman" w:hAnsi="Times New Roman" w:cs="Times New Roman"/>
          <w:sz w:val="28"/>
          <w:szCs w:val="28"/>
        </w:rPr>
        <w:softHyphen/>
        <w:t>ентации граждан в целях выбора сферы деятельности (профессии), трудоустройства, профессионального обучения и получения дополнительного профессио</w:t>
      </w:r>
      <w:r w:rsidR="00386DED" w:rsidRPr="00F7360E">
        <w:rPr>
          <w:rFonts w:ascii="Times New Roman" w:hAnsi="Times New Roman" w:cs="Times New Roman"/>
          <w:sz w:val="28"/>
          <w:szCs w:val="28"/>
        </w:rPr>
        <w:softHyphen/>
        <w:t>нального образования»</w:t>
      </w:r>
      <w:r w:rsidRPr="00F736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5BE577F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6A08B180" w14:textId="02C004F4" w:rsidR="0014659D" w:rsidRPr="00F7360E" w:rsidRDefault="00A6181F" w:rsidP="0014659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 w:rsidRPr="00F7360E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</w:t>
      </w:r>
      <w:r w:rsidR="0014659D" w:rsidRPr="00F7360E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25.02.2022 № 82н «Об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образования», </w:t>
      </w:r>
      <w:r w:rsidRPr="00F7360E">
        <w:rPr>
          <w:rFonts w:ascii="Times New Roman" w:hAnsi="Times New Roman" w:cs="Times New Roman"/>
          <w:sz w:val="28"/>
          <w:szCs w:val="28"/>
        </w:rPr>
        <w:t>постановлением Правительства Камчатск</w:t>
      </w:r>
      <w:r w:rsidR="0014659D" w:rsidRPr="00F7360E">
        <w:rPr>
          <w:rFonts w:ascii="Times New Roman" w:hAnsi="Times New Roman" w:cs="Times New Roman"/>
          <w:sz w:val="28"/>
          <w:szCs w:val="28"/>
        </w:rPr>
        <w:t>ого края от 14.12.2018 № 528-П «</w:t>
      </w:r>
      <w:r w:rsidR="004E2F26" w:rsidRPr="00F7360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Pr="00F7360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286F83E" w14:textId="77777777" w:rsidR="00A6181F" w:rsidRPr="00F7360E" w:rsidRDefault="00A6181F" w:rsidP="0014659D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>2) приложение изложить в редакции согласно приложению к настоящему приказу.</w:t>
      </w:r>
    </w:p>
    <w:p w14:paraId="6144D312" w14:textId="3069871A" w:rsidR="006528BD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14:paraId="5B70AC29" w14:textId="77777777" w:rsidR="00A6181F" w:rsidRPr="00F7360E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13EE6" w14:textId="77777777" w:rsidR="00A64667" w:rsidRPr="00F7360E" w:rsidRDefault="00A64667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F7360E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F7360E" w14:paraId="01566325" w14:textId="77777777" w:rsidTr="0014659D">
        <w:tc>
          <w:tcPr>
            <w:tcW w:w="3403" w:type="dxa"/>
          </w:tcPr>
          <w:p w14:paraId="4BCAA238" w14:textId="3185314D" w:rsidR="000B5015" w:rsidRPr="00F7360E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F7360E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6151FC3F" w:rsidR="000B5015" w:rsidRPr="00F7360E" w:rsidRDefault="0014659D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2E70" w:rsidRPr="00F7360E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F7360E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F7360E" w14:paraId="5646B4EA" w14:textId="77777777" w:rsidTr="00CD74EA">
        <w:tc>
          <w:tcPr>
            <w:tcW w:w="5117" w:type="dxa"/>
          </w:tcPr>
          <w:p w14:paraId="7745EE75" w14:textId="577943D6" w:rsidR="00370CC1" w:rsidRPr="00F7360E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7360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7360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F7360E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FD52" w14:textId="38D19956" w:rsidR="00A953DE" w:rsidRPr="00F7360E" w:rsidRDefault="001B5099" w:rsidP="001B509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650B9E" w:rsidRPr="00F7360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Pr="00F7360E" w:rsidRDefault="00A953DE" w:rsidP="001B5099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F7360E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F736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F7360E" w:rsidRDefault="00A953DE" w:rsidP="001B509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</w:rPr>
      </w:pPr>
      <w:r w:rsidRPr="00F736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 w:rsidRPr="00F7360E">
        <w:rPr>
          <w:rFonts w:ascii="Times New Roman" w:hAnsi="Times New Roman" w:cs="Times New Roman"/>
          <w:sz w:val="28"/>
        </w:rPr>
        <w:t>__________</w:t>
      </w:r>
      <w:r w:rsidRPr="00F7360E">
        <w:rPr>
          <w:rFonts w:ascii="Times New Roman" w:hAnsi="Times New Roman" w:cs="Times New Roman"/>
          <w:sz w:val="28"/>
        </w:rPr>
        <w:t xml:space="preserve"> № </w:t>
      </w:r>
      <w:r w:rsidR="00CD186D" w:rsidRPr="00F7360E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Pr="00F7360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F7360E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3873C383" w14:textId="77777777" w:rsidR="00A73547" w:rsidRPr="00F7360E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4C204A09" w14:textId="451A63A9" w:rsidR="00A73547" w:rsidRPr="00F7360E" w:rsidRDefault="00A73547" w:rsidP="00A7354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659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Pr="00F7360E">
        <w:rPr>
          <w:rFonts w:ascii="Times New Roman" w:eastAsia="Calibri" w:hAnsi="Times New Roman" w:cs="Times New Roman"/>
          <w:sz w:val="28"/>
        </w:rPr>
        <w:t xml:space="preserve">.2021 № </w:t>
      </w:r>
      <w:r w:rsidR="0014659D" w:rsidRPr="00F7360E">
        <w:rPr>
          <w:rFonts w:ascii="Times New Roman" w:eastAsia="Calibri" w:hAnsi="Times New Roman" w:cs="Times New Roman"/>
          <w:sz w:val="28"/>
        </w:rPr>
        <w:t>32</w:t>
      </w:r>
    </w:p>
    <w:p w14:paraId="77E2880A" w14:textId="77777777" w:rsidR="00A73547" w:rsidRPr="00F7360E" w:rsidRDefault="00A73547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474C5A78" w14:textId="77777777" w:rsidR="0014659D" w:rsidRPr="00F7360E" w:rsidRDefault="0014659D" w:rsidP="0014659D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57377D3E" w14:textId="77777777" w:rsidR="0014659D" w:rsidRPr="00F7360E" w:rsidRDefault="0014659D" w:rsidP="001465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по </w:t>
      </w: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654D0BC9" w14:textId="77777777" w:rsidR="00D42D0B" w:rsidRPr="00F7360E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FB96D" w14:textId="0003FD32" w:rsidR="00D42D0B" w:rsidRPr="00F7360E" w:rsidRDefault="001A79D0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4659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Административный регламент, государственная услуга) является 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14:paraId="34151F23" w14:textId="77777777" w:rsidR="0014659D" w:rsidRPr="00F7360E" w:rsidRDefault="0014659D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FB1FEE" w14:textId="03AC3A0A" w:rsidR="00853FD0" w:rsidRPr="00F7360E" w:rsidRDefault="00853FD0" w:rsidP="00853F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Arial"/>
          <w:sz w:val="28"/>
          <w:szCs w:val="28"/>
          <w:lang w:eastAsia="ru-RU"/>
        </w:rPr>
        <w:t>2. Заявителями на предоставление государственной услуги могут выступать:</w:t>
      </w:r>
    </w:p>
    <w:p w14:paraId="718440C0" w14:textId="156871F2" w:rsidR="007F3532" w:rsidRPr="00F7360E" w:rsidRDefault="00853FD0" w:rsidP="007F35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F3532" w:rsidRPr="00F7360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зарегистрированные в целях поиска подходящей работы, безработные граждане (далее - зарегистрированные граждане);</w:t>
      </w:r>
    </w:p>
    <w:p w14:paraId="45B674D0" w14:textId="223A9E93" w:rsidR="00853FD0" w:rsidRPr="00F7360E" w:rsidRDefault="007F3532" w:rsidP="007F35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граждане, обратившиеся за получением государственной услуги </w:t>
      </w:r>
      <w:r w:rsidR="00250811" w:rsidRPr="00F7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5081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учреждения службы занятости населения (далее </w:t>
      </w:r>
      <w:r w:rsidR="00BE07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25081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центры занятости населения</w:t>
      </w:r>
      <w:r w:rsidR="00BE07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граждане, обратившиеся </w:t>
      </w:r>
      <w:r w:rsidR="00250811" w:rsidRPr="00F7360E">
        <w:rPr>
          <w:rFonts w:ascii="Times New Roman" w:eastAsia="Calibri" w:hAnsi="Times New Roman" w:cs="Times New Roman"/>
          <w:sz w:val="28"/>
          <w:szCs w:val="28"/>
          <w:lang w:eastAsia="ru-RU"/>
        </w:rPr>
        <w:t>в центры занятости населения).</w:t>
      </w:r>
    </w:p>
    <w:p w14:paraId="32A3C791" w14:textId="1C0C5A91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47B06543" w:rsidR="00D81AA6" w:rsidRPr="00F7360E" w:rsidRDefault="00424D5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а также результата, за предоставлением которого обратился заявитель</w:t>
      </w:r>
    </w:p>
    <w:p w14:paraId="3DEB5F78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B0883" w14:textId="47D411EB" w:rsidR="00424D5B" w:rsidRPr="00F7360E" w:rsidRDefault="00D81AA6" w:rsidP="002B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88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заявителю в соответствии с </w:t>
      </w:r>
      <w:r w:rsidR="002B788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вариантом предоставления государственной услуги, соответствующим признакам заявителя.</w:t>
      </w:r>
    </w:p>
    <w:p w14:paraId="09BA65EC" w14:textId="012DDEA4" w:rsidR="00D81AA6" w:rsidRPr="00F7360E" w:rsidRDefault="00424D5B" w:rsidP="0042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</w:t>
      </w:r>
      <w:r w:rsidR="00D42D0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</w:t>
      </w:r>
      <w:r w:rsidR="002B788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 предоставления государственной услуги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которые являются необходимыми и обязательными для предоставления государственной услуги, в том числе на</w:t>
      </w:r>
      <w:r w:rsidR="0097341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41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 в сфере занятости и трудовых отноше</w:t>
      </w:r>
      <w:r w:rsidR="0029036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«Работа в России» (далее – е</w:t>
      </w:r>
      <w:r w:rsidR="0097341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цифровая платформа),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сайте, </w:t>
      </w:r>
      <w:r w:rsidR="00D42D0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3423FC2D" w:rsidR="00D81AA6" w:rsidRPr="00F7360E" w:rsidRDefault="00AE72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B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263B743A" w:rsidR="00982F94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2F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341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77554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https://trudvsem.ru</w:t>
      </w:r>
      <w:r w:rsidR="0097341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0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посвященном</w:t>
      </w:r>
      <w:r w:rsidR="00982F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721A27F8" w:rsidR="00D81AA6" w:rsidRPr="00F7360E" w:rsidRDefault="00982F94" w:rsidP="00982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94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 занятости населения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0D1245" w14:textId="5B7BF751" w:rsidR="00D81AA6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41F05C3B" w:rsidR="00982F94" w:rsidRPr="00F7360E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 или консультаций с работниками Министерства, центра занятости населения;</w:t>
      </w:r>
    </w:p>
    <w:p w14:paraId="17C29DD8" w14:textId="0786DC3E" w:rsidR="00D81AA6" w:rsidRPr="00F7360E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81AA6" w:rsidRPr="00F73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F7360E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F73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F7360E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F7360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F7360E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F7360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D23C2" w14:textId="7697A676" w:rsidR="004C6E5A" w:rsidRPr="00F7360E" w:rsidRDefault="004C6E5A" w:rsidP="004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F73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F736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F73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7360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6E3EDF2F" w:rsidR="00D81AA6" w:rsidRPr="00F7360E" w:rsidRDefault="004C6E5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5DC1A61C" w:rsidR="00D81AA6" w:rsidRPr="00F7360E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79D0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69351904" w:rsidR="00D81AA6" w:rsidRPr="00F7360E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79D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F7360E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64D0644B" w:rsidR="00D81AA6" w:rsidRPr="00F7360E" w:rsidRDefault="00AE7294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9D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</w:t>
      </w:r>
      <w:r w:rsidR="0062271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51D6EDAC" w:rsidR="00D81AA6" w:rsidRPr="00F7360E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</w:t>
      </w:r>
      <w:r w:rsidR="0062271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и о ходе предоставления государственной услуги осуществляется </w:t>
      </w:r>
      <w:r w:rsidR="00C927C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6E59ED45" w:rsidR="000D71D8" w:rsidRPr="00F7360E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</w:t>
      </w:r>
      <w:r w:rsidR="00F315D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должности должностного лица, работника центра занятости населения, принявшего телефонный звонок.</w:t>
      </w:r>
    </w:p>
    <w:p w14:paraId="092F81FB" w14:textId="77777777" w:rsidR="000D71D8" w:rsidRPr="00F7360E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77777777" w:rsidR="000D71D8" w:rsidRPr="00F7360E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3D68C34A" w:rsidR="000D71D8" w:rsidRPr="00F7360E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</w:t>
      </w:r>
      <w:r w:rsidR="0062271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при обращении заявителей в Министерство,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F7360E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34105D57" w14:textId="6B3F60D0" w:rsidR="00622712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вариантах предоставления государственной услуги;</w:t>
      </w:r>
    </w:p>
    <w:p w14:paraId="62C9A684" w14:textId="261ABCE2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559E8BE9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11CD8E21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3FE0B7A4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принятом решении по заявлению о предоставлении государственной услуги;</w:t>
      </w:r>
    </w:p>
    <w:p w14:paraId="135A7740" w14:textId="1C93AC60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44038E48" w:rsidR="00D81AA6" w:rsidRPr="00F7360E" w:rsidRDefault="0062271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26A99A44" w:rsidR="00D81AA6" w:rsidRPr="00F7360E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1D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</w:t>
      </w:r>
      <w:r w:rsidR="00E9311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</w:t>
      </w:r>
      <w:r w:rsidR="00EC47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Интернет, включая </w:t>
      </w:r>
      <w:r w:rsidR="0037495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="00EC47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ЕПГУ, РПГУ</w:t>
      </w:r>
      <w:r w:rsidR="00A50E7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E75" w:rsidRPr="00F7360E">
        <w:t xml:space="preserve"> </w:t>
      </w:r>
      <w:r w:rsidR="00A50E7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5279D8F7" w:rsidR="00D81AA6" w:rsidRPr="00F7360E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71D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426CC57C" w:rsidR="00806E37" w:rsidRPr="00F7360E" w:rsidRDefault="00AE7294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D71D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F7360E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F7360E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F7360E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F7360E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F7360E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F7360E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25477A0D" w:rsidR="00806E37" w:rsidRPr="00F7360E" w:rsidRDefault="000D71D8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4F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реализации технической возможности) </w:t>
      </w:r>
      <w:r w:rsidR="00BF50F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A034F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3AF52" w14:textId="5CEA9AD0" w:rsidR="00A034F6" w:rsidRPr="00F7360E" w:rsidRDefault="00A034F6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14:paraId="0EDE81F2" w14:textId="10C26DC2" w:rsidR="00D81AA6" w:rsidRPr="00F7360E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F7360E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7360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F7360E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F7360E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17885BC6" w:rsidR="00D81AA6" w:rsidRPr="00F7360E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EC47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ЕПГУ, РПГУ</w:t>
      </w:r>
      <w:r w:rsidR="0084480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EC47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F7360E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F7360E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F7360E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F7360E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F7360E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6C644601" w:rsidR="00D81AA6" w:rsidRPr="00F7360E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EF51D9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ЕПГУ, РПГУ</w:t>
      </w:r>
      <w:r w:rsidR="00FC7DDF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Интерактивном портале</w:t>
      </w:r>
      <w:r w:rsidR="00EF51D9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 w:rsidRPr="00F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0CE3353D" w:rsidR="00D81AA6" w:rsidRPr="00F7360E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на ЕПГУ, РПГУ, </w:t>
      </w:r>
      <w:r w:rsidR="0089538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FC7DD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F7360E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F7360E" w:rsidRDefault="00D63B82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35D024E1" w:rsidR="00546211" w:rsidRPr="00F7360E" w:rsidRDefault="00AE7294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85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14:paraId="09A6E971" w14:textId="77777777" w:rsidR="00EF5692" w:rsidRPr="00F7360E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86E8403" w:rsidR="00D81AA6" w:rsidRPr="00F7360E" w:rsidRDefault="006B4D20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138FEDB2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29048DED" w:rsidR="00D81AA6" w:rsidRPr="00F7360E" w:rsidRDefault="00AE72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63B8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F7360E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</w:t>
      </w:r>
      <w:r w:rsidR="00D63B8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F7360E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334B79B1" w:rsidR="00546211" w:rsidRPr="00F7360E" w:rsidRDefault="00D63B82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8706F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</w:t>
      </w:r>
      <w:r w:rsidR="00CB69E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1382416B" w14:textId="170F1722" w:rsidR="00D81AA6" w:rsidRPr="00F7360E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490376" w14:textId="6A3FA942" w:rsidR="00E3468A" w:rsidRPr="00F7360E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B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071457DA" w14:textId="5879585A" w:rsidR="00D81AA6" w:rsidRPr="00F7360E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B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1AD81DB" w14:textId="273889B9" w:rsidR="00A023A6" w:rsidRPr="00F7360E" w:rsidRDefault="00A023A6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 электронной форме может быть обеспечено посредством </w:t>
      </w:r>
      <w:r w:rsidR="003A63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платформы</w:t>
      </w:r>
      <w:r w:rsidR="002A7ED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74CF5" w14:textId="11FF6C15" w:rsidR="00E3468A" w:rsidRPr="00F7360E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занятости населения </w:t>
      </w:r>
      <w:r w:rsidR="006D0CB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11B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5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Интерактивному порталу</w:t>
      </w:r>
      <w:r w:rsidR="00DE177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5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оказывается необходимое консультационное содействие.</w:t>
      </w:r>
    </w:p>
    <w:p w14:paraId="05756D81" w14:textId="136FF18D" w:rsidR="002C564D" w:rsidRPr="00F7360E" w:rsidRDefault="00AE7294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56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в центр занятости населения заявитель предъявляет 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гражданства.</w:t>
      </w:r>
    </w:p>
    <w:p w14:paraId="123C884F" w14:textId="77777777" w:rsidR="00E3468A" w:rsidRPr="00F7360E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20853" w14:textId="34251168" w:rsidR="00975EFB" w:rsidRPr="00F7360E" w:rsidRDefault="00AE7294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0C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7B15C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</w:t>
      </w:r>
      <w:r w:rsidR="00975EF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3E62B9" w14:textId="437FC195" w:rsidR="00975EFB" w:rsidRPr="00F7360E" w:rsidRDefault="00975EFB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C30C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</w:t>
      </w:r>
      <w:r w:rsidR="00F262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(направление) заявителю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предоставлении государственной услуги, включающего:</w:t>
      </w:r>
    </w:p>
    <w:p w14:paraId="1E497747" w14:textId="77777777" w:rsidR="00975EFB" w:rsidRPr="00F7360E" w:rsidRDefault="00975EFB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14:paraId="0371A288" w14:textId="17324281" w:rsidR="00975EFB" w:rsidRPr="00F7360E" w:rsidRDefault="00975EFB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тестирования (при наличии);</w:t>
      </w:r>
    </w:p>
    <w:p w14:paraId="3974F6AD" w14:textId="7E2E0C60" w:rsidR="00975EFB" w:rsidRPr="00F7360E" w:rsidRDefault="00975EFB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результаты тренинга (при наличии);</w:t>
      </w:r>
    </w:p>
    <w:p w14:paraId="3CC1B933" w14:textId="0B19A72B" w:rsidR="009F7F24" w:rsidRPr="00F7360E" w:rsidRDefault="00975EFB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14:paraId="722EE347" w14:textId="277575A6" w:rsidR="00E20B30" w:rsidRPr="00F7360E" w:rsidRDefault="00AE7294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0B3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предоставлении государственной услуги оформляется в соответствии с приложением 5 к настоящему Административному регламенту.</w:t>
      </w:r>
    </w:p>
    <w:p w14:paraId="55AE25A1" w14:textId="099EC9EF" w:rsidR="00EC70AD" w:rsidRPr="00F7360E" w:rsidRDefault="00AE7294" w:rsidP="00EC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70A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государственной услуги может быть представлен в форме документа на бумажном носителе, а также направлен в личный кабинет заявителя посредством Интерактивного портала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подписи, в том числе посредством единой цифровой платформы (при наличии технической возможности).</w:t>
      </w:r>
    </w:p>
    <w:p w14:paraId="1ED2DB1E" w14:textId="704F8A66" w:rsidR="00E20B30" w:rsidRPr="00F7360E" w:rsidRDefault="00AE7294" w:rsidP="0097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20B3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 (при наличии технической возможности).</w:t>
      </w:r>
    </w:p>
    <w:p w14:paraId="762FDD9E" w14:textId="77777777" w:rsidR="000C3F2E" w:rsidRPr="00F7360E" w:rsidRDefault="000C3F2E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3A0EC317" w:rsidR="00D81AA6" w:rsidRPr="00F7360E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</w:t>
      </w:r>
      <w:r w:rsidR="004B0D11" w:rsidRPr="00F736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авления государственной услуги</w:t>
      </w:r>
    </w:p>
    <w:p w14:paraId="532AF99D" w14:textId="77777777" w:rsidR="006E5C12" w:rsidRPr="00F7360E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01B9F50F" w:rsidR="00D81AA6" w:rsidRPr="00F7360E" w:rsidRDefault="00AE7294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D81AA6" w:rsidRPr="00F736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8D03E15" w14:textId="1B452CE1" w:rsidR="00E7669F" w:rsidRPr="00F7360E" w:rsidRDefault="00E7669F" w:rsidP="00E7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допустимое время предоставления государственной услуги составляет не более </w:t>
      </w:r>
      <w:r w:rsidR="00C47C6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14:paraId="611C1CB0" w14:textId="554727B8" w:rsidR="002C564D" w:rsidRPr="00F7360E" w:rsidRDefault="002C564D" w:rsidP="00E7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посещения гражданином центра занятости населения административные процедуры (действия), предусмотренные пунктами </w:t>
      </w:r>
      <w:r w:rsidR="0048213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1-5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3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75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8213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по его желанию в день обращения.</w:t>
      </w:r>
    </w:p>
    <w:p w14:paraId="241999EC" w14:textId="63B2F5C8" w:rsidR="00E7669F" w:rsidRPr="00F7360E" w:rsidRDefault="00AE7294" w:rsidP="00E7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3B8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6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в случае направления в порядке, предусмотренном </w:t>
      </w:r>
      <w:r w:rsidR="00043A2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81 </w:t>
      </w:r>
      <w:r w:rsidR="00E766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44B1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766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</w:p>
    <w:p w14:paraId="7906BA1F" w14:textId="31AFCAC7" w:rsidR="00D81AA6" w:rsidRPr="00F7360E" w:rsidRDefault="00E7669F" w:rsidP="00E7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r w:rsidR="004818C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</w:t>
      </w:r>
      <w:r w:rsidR="0051451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настоящего 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D5971" w14:textId="694EB229" w:rsidR="00D81AA6" w:rsidRPr="00F7360E" w:rsidRDefault="00AE72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80E0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</w:t>
      </w:r>
      <w:r w:rsidR="008F086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F9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времени.</w:t>
      </w:r>
      <w:r w:rsidR="00C652B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4A7E4F" w14:textId="77777777" w:rsidR="001020D0" w:rsidRPr="00F7360E" w:rsidRDefault="001020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3D20F6" w14:textId="36D9021A" w:rsidR="00D81AA6" w:rsidRPr="00F7360E" w:rsidRDefault="004B0D11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14:paraId="27266033" w14:textId="77777777" w:rsidR="00D81AA6" w:rsidRPr="00F7360E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56203496" w:rsidR="00D81AA6" w:rsidRPr="00F7360E" w:rsidRDefault="009D1955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</w:t>
      </w:r>
      <w:r w:rsidR="005A5C1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в Реестрах, на ЕПГУ, РПГУ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2EFF7" w14:textId="77777777" w:rsidR="00D81AA6" w:rsidRPr="00F7360E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F9EB" w14:textId="7CD682B2" w:rsidR="00D81AA6" w:rsidRPr="00F7360E" w:rsidRDefault="004B0D11" w:rsidP="004B0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14:paraId="4C60E1D9" w14:textId="77777777" w:rsidR="004B0D11" w:rsidRPr="00F7360E" w:rsidRDefault="004B0D1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6B0EE8AA" w:rsidR="00836DE8" w:rsidRPr="00F7360E" w:rsidRDefault="009D1955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F7360E">
        <w:t xml:space="preserve"> </w:t>
      </w:r>
      <w:r w:rsidR="00836DE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</w:t>
      </w:r>
      <w:r w:rsidR="00EF11D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836DE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</w:t>
      </w:r>
      <w:r w:rsidR="00EF11D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 </w:t>
      </w:r>
      <w:r w:rsidR="00BC308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включает в себя</w:t>
      </w:r>
      <w:r w:rsidR="00836DE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400CA5" w14:textId="1654B2DC" w:rsidR="00BC3081" w:rsidRPr="00F7360E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о предоставлении государственной услуги (далее -заявление) (</w:t>
      </w:r>
      <w:r w:rsidR="00C44B1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2 к настоящему Административному регламенту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B31D256" w14:textId="755A571D" w:rsidR="00BC3081" w:rsidRPr="00F7360E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14:paraId="015EF028" w14:textId="25CCE44E" w:rsidR="00BC3081" w:rsidRPr="00F7360E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платформы;</w:t>
      </w:r>
    </w:p>
    <w:p w14:paraId="322FE9E0" w14:textId="405F460C" w:rsidR="00BC3081" w:rsidRPr="00F7360E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инвалидности гражданина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2 в порядке межведомственного электронного взаимодействия с использованием единой цифровой платформы.</w:t>
      </w:r>
    </w:p>
    <w:p w14:paraId="73931974" w14:textId="180AB625" w:rsidR="00BC3081" w:rsidRPr="00F7360E" w:rsidRDefault="00BC3081" w:rsidP="00BC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в центр занятости населения документы, подтв</w:t>
      </w:r>
      <w:r w:rsidR="005A11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ерждающие указанные в настоящей части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 собственной инициативе.</w:t>
      </w:r>
    </w:p>
    <w:p w14:paraId="018C0CB8" w14:textId="550F9845" w:rsidR="00780838" w:rsidRPr="00F7360E" w:rsidRDefault="009D1955" w:rsidP="002C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64AE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83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1FD8128A" w14:textId="09A6565A" w:rsidR="00780838" w:rsidRPr="00F7360E" w:rsidRDefault="00780838" w:rsidP="00780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заявления в электронной форме с использованием Единой цифровой платформы либо запроса с использованием Интерактивного портала.</w:t>
      </w:r>
    </w:p>
    <w:p w14:paraId="0541DDF0" w14:textId="222DBC18" w:rsidR="00780838" w:rsidRPr="00F7360E" w:rsidRDefault="00780838" w:rsidP="00780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028E96A" w14:textId="19BC2C3D" w:rsidR="00B64AE4" w:rsidRPr="00F7360E" w:rsidRDefault="009D1955" w:rsidP="00B6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8083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AE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14:paraId="0C8F31EC" w14:textId="77777777" w:rsidR="00B64AE4" w:rsidRPr="00F7360E" w:rsidRDefault="00B64AE4" w:rsidP="00B6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14:paraId="0DD9B82B" w14:textId="4D4B7A02" w:rsidR="00780838" w:rsidRPr="00F7360E" w:rsidRDefault="00B64AE4" w:rsidP="00780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14:paraId="4F54947D" w14:textId="73138DA7" w:rsidR="00FA71E0" w:rsidRPr="00F7360E" w:rsidRDefault="009D195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468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68A" w:rsidRPr="00F7360E">
        <w:rPr>
          <w:rFonts w:ascii="Times New Roman" w:hAnsi="Times New Roman" w:cs="Times New Roman"/>
          <w:sz w:val="28"/>
          <w:szCs w:val="28"/>
        </w:rPr>
        <w:t xml:space="preserve"> </w:t>
      </w:r>
      <w:r w:rsidR="00FA71E0" w:rsidRPr="00F7360E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14:paraId="5D12257E" w14:textId="140F54CD" w:rsidR="00970500" w:rsidRPr="00F7360E" w:rsidRDefault="009D1955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B2E6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50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</w:t>
      </w:r>
      <w:r w:rsidR="0097050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DF05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14:paraId="54095777" w14:textId="77777777" w:rsidR="006F5DE1" w:rsidRPr="00F7360E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D00F2" w14:textId="6C66E285" w:rsidR="00492C0F" w:rsidRPr="00F7360E" w:rsidRDefault="009D1955" w:rsidP="0049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D0CB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C0F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Заявители, относящиеся к категории инвалидов, вправе по собственной инициативе представить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– ИПРА). </w:t>
      </w:r>
    </w:p>
    <w:p w14:paraId="5459FA16" w14:textId="77777777" w:rsidR="00492C0F" w:rsidRPr="00F7360E" w:rsidRDefault="00492C0F" w:rsidP="0049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 (далее – ФГИС ФРИ),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ФГИС ФРИ, утвержденным постановлением Правления Пенсионного фонда Российской Федерации от 26.02.2018 № 68п.</w:t>
      </w:r>
    </w:p>
    <w:p w14:paraId="0617B307" w14:textId="688AA4FC" w:rsidR="00D81AA6" w:rsidRPr="00F7360E" w:rsidRDefault="00492C0F" w:rsidP="00BD7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440A89EB" w14:textId="09770EBF" w:rsidR="00476EE1" w:rsidRPr="00F7360E" w:rsidRDefault="006D3F33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195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</w:t>
      </w:r>
      <w:r w:rsidR="00D617AB" w:rsidRPr="00F7360E">
        <w:t xml:space="preserve"> </w:t>
      </w:r>
      <w:r w:rsidR="00D617A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</w:t>
      </w:r>
      <w:r w:rsidR="00476EE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0F983" w14:textId="5E1E67EA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38B540B1" w:rsidR="00EA661C" w:rsidRPr="00F7360E" w:rsidRDefault="00D81AA6" w:rsidP="00D4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</w:t>
      </w:r>
      <w:r w:rsidR="00D46C5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</w:t>
      </w:r>
      <w:r w:rsidR="00AE14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</w:t>
      </w:r>
      <w:r w:rsidR="00527F4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0E37C" w14:textId="08EF5BBA" w:rsidR="00D81AA6" w:rsidRPr="00F7360E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приеме документов, необходимых для предоставления государственной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14D" w:rsidRPr="00F7360E">
        <w:t xml:space="preserve"> </w:t>
      </w:r>
      <w:r w:rsidR="00F601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D933" w14:textId="6DB691C1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письменном виде </w:t>
      </w:r>
      <w:r w:rsidR="009845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3B745F0C" w:rsidR="00306729" w:rsidRPr="00F7360E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hAnsi="Times New Roman" w:cs="Times New Roman"/>
          <w:sz w:val="28"/>
        </w:rPr>
        <w:t>4)</w:t>
      </w:r>
      <w:r w:rsidRPr="00F7360E">
        <w:t xml:space="preserve"> </w:t>
      </w:r>
      <w:r w:rsidRPr="00F7360E">
        <w:rPr>
          <w:rFonts w:ascii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F7360E">
        <w:rPr>
          <w:rFonts w:ascii="Times New Roman" w:hAnsi="Times New Roman" w:cs="Times New Roman"/>
          <w:sz w:val="28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F7360E">
        <w:rPr>
          <w:rFonts w:ascii="Times New Roman" w:hAnsi="Times New Roman" w:cs="Times New Roman"/>
          <w:sz w:val="28"/>
        </w:rPr>
        <w:t>.</w:t>
      </w:r>
    </w:p>
    <w:p w14:paraId="3CAC69C5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0FF0" w14:textId="611898DC" w:rsidR="000E0DD0" w:rsidRPr="00F7360E" w:rsidRDefault="009D1955" w:rsidP="002F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42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отказа в приеме документов, необходимых для предоставления государственной услуги,</w:t>
      </w:r>
      <w:r w:rsidR="002F4423" w:rsidRPr="00F736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26314159" w14:textId="77777777" w:rsidR="002F4423" w:rsidRPr="00F7360E" w:rsidRDefault="002F4423" w:rsidP="002F4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2806C" w14:textId="73BCE2FA" w:rsidR="00D81AA6" w:rsidRPr="00F7360E" w:rsidRDefault="00BD7FC4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305C833D" w14:textId="77777777" w:rsidR="00BD7FC4" w:rsidRPr="00F7360E" w:rsidRDefault="00BD7FC4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75082" w14:textId="3098950E" w:rsidR="002F4423" w:rsidRPr="00F7360E" w:rsidRDefault="009D1955" w:rsidP="002F44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27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</w:t>
      </w:r>
      <w:r w:rsidR="002F442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государственной услуги - направление в порядке, предусмотренном </w:t>
      </w:r>
      <w:r w:rsidR="005A11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81</w:t>
      </w:r>
      <w:r w:rsidR="002F442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A11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2F442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</w:p>
    <w:p w14:paraId="2A5677F5" w14:textId="04A2337C" w:rsidR="002F4423" w:rsidRPr="00F7360E" w:rsidRDefault="002F4423" w:rsidP="00E6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пунктом </w:t>
      </w:r>
      <w:r w:rsidR="005A11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части 81 настоящего 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041F0" w14:textId="3DE28142" w:rsidR="00D81AA6" w:rsidRPr="00F7360E" w:rsidRDefault="009D1955" w:rsidP="00BA2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9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3E327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97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</w:t>
      </w:r>
      <w:r w:rsidR="00BA27F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="002725F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0766D2" w14:textId="00574004" w:rsidR="002725FF" w:rsidRPr="00F7360E" w:rsidRDefault="002725FF" w:rsidP="00272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отказ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порядке, предусмотренном </w:t>
      </w:r>
      <w:r w:rsidR="00D323E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81 настоящего 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700861D" w14:textId="7A939D6A" w:rsidR="002725FF" w:rsidRPr="00F7360E" w:rsidRDefault="002725FF" w:rsidP="00272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отзыв заявления гражданином;</w:t>
      </w:r>
    </w:p>
    <w:p w14:paraId="1A26023F" w14:textId="2B837DD1" w:rsidR="002725FF" w:rsidRPr="00F7360E" w:rsidRDefault="002725FF" w:rsidP="00272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неявка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пункт</w:t>
      </w:r>
      <w:r w:rsidR="0028645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5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88-91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D79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0DA18" w14:textId="0108916A" w:rsidR="002725FF" w:rsidRPr="00F7360E" w:rsidRDefault="002725FF" w:rsidP="00272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неявка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r w:rsidR="00FD79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100-101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4619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8D9079" w14:textId="688FEF49" w:rsidR="002725FF" w:rsidRPr="00F7360E" w:rsidRDefault="002725FF" w:rsidP="002725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прохождения гражданином назначенных ему тестов в срок, указанный в </w:t>
      </w:r>
      <w:r w:rsidR="00FD79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96 настоящего Административного регламента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8B9D6" w14:textId="77777777" w:rsidR="00E3468A" w:rsidRPr="00F7360E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59452C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410D" w14:textId="20B40126" w:rsidR="00D81AA6" w:rsidRPr="00F7360E" w:rsidRDefault="00F20660" w:rsidP="00F2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государственной услуги, и способы ее взимания</w:t>
      </w:r>
    </w:p>
    <w:p w14:paraId="349CE0ED" w14:textId="77777777" w:rsidR="00F20660" w:rsidRPr="00F7360E" w:rsidRDefault="00F20660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662D1F65" w:rsidR="00D81AA6" w:rsidRPr="00F7360E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64B260E8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3464C44D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</w:t>
      </w:r>
      <w:r w:rsidR="00D440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60AB1FF1" w:rsidR="00D81AA6" w:rsidRPr="00F7360E" w:rsidRDefault="009D195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</w:t>
      </w:r>
      <w:r w:rsidR="00A11F5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6D3F3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заявителя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услуга предоставляется в порядке очереди. </w:t>
      </w:r>
    </w:p>
    <w:p w14:paraId="023D851B" w14:textId="47C691BF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не должно превышать </w:t>
      </w:r>
      <w:r w:rsidR="00E0628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7146CF9" w14:textId="77777777" w:rsidR="00D2559B" w:rsidRPr="00F7360E" w:rsidRDefault="00D2559B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6565EB07" w:rsidR="00D81AA6" w:rsidRPr="00F7360E" w:rsidRDefault="00D81AA6" w:rsidP="00D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заявления, запроса</w:t>
      </w:r>
      <w:r w:rsidR="00D4409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</w:p>
    <w:p w14:paraId="7F8A63D4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94E8" w14:textId="32D6DBFB" w:rsidR="00A475AE" w:rsidRPr="00F7360E" w:rsidRDefault="009D1955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5A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считается принятым центром занятости населения в день его направления </w:t>
      </w:r>
      <w:r w:rsidR="00CF66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гражданином.</w:t>
      </w:r>
    </w:p>
    <w:p w14:paraId="209F0E34" w14:textId="654655B3" w:rsidR="00E218F5" w:rsidRPr="00F7360E" w:rsidRDefault="009D1955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218F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8F5" w:rsidRPr="00F7360E">
        <w:t xml:space="preserve"> </w:t>
      </w:r>
      <w:r w:rsidR="00E218F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направлено </w:t>
      </w:r>
      <w:r w:rsidR="00CB560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E218F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01EDC7BE" w14:textId="6E534E48" w:rsidR="00E10F01" w:rsidRPr="00F7360E" w:rsidRDefault="00E10F01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 направляется </w:t>
      </w:r>
      <w:r w:rsidR="00BA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0C5481AE" w14:textId="10724DA6" w:rsidR="00D021F7" w:rsidRPr="00F7360E" w:rsidRDefault="00D021F7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направляемые центрами занятости населения гражданину в соответствии с настоящим Административным регламентом,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 w14:paraId="0278D750" w14:textId="3C521EB2" w:rsidR="007403BD" w:rsidRPr="00F7360E" w:rsidRDefault="009D1955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403B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имеют право на неоднократное обращение за государственной услугой.</w:t>
      </w:r>
    </w:p>
    <w:p w14:paraId="7C4F0FA6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15B37778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</w:t>
      </w:r>
    </w:p>
    <w:p w14:paraId="421A1F06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32AF3D2D" w:rsidR="00D81AA6" w:rsidRPr="00F7360E" w:rsidRDefault="009D1955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090E985A" w:rsidR="00D81AA6" w:rsidRPr="00F7360E" w:rsidRDefault="009D1955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24834DB5" w:rsidR="00D81AA6" w:rsidRPr="00F7360E" w:rsidRDefault="006666E3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D195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F7360E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F7360E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087BCD3" w:rsidR="00D81AA6" w:rsidRPr="00F7360E" w:rsidRDefault="006666E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95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5D8D917C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части 12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D9E22CE" w14:textId="6EDC5DCD" w:rsidR="00A822D2" w:rsidRPr="00F7360E" w:rsidRDefault="009D1955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822D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Помещение центра занятости населения, в котором предоставляется государственная услуга в рамках индивидуальной работы с гражданами, должно быть обеспечено: </w:t>
      </w:r>
    </w:p>
    <w:p w14:paraId="066C0E6A" w14:textId="17077F5B" w:rsidR="00A822D2" w:rsidRPr="00F7360E" w:rsidRDefault="009D1955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22D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14:paraId="7A71AA42" w14:textId="15AD7F88" w:rsidR="00A822D2" w:rsidRPr="00F7360E" w:rsidRDefault="009D1955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22D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принадлежностями;</w:t>
      </w:r>
    </w:p>
    <w:p w14:paraId="759D9731" w14:textId="3C024419" w:rsidR="00A822D2" w:rsidRPr="00F7360E" w:rsidRDefault="009D1955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822D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14:paraId="0D0B5CEB" w14:textId="3DFB35B2" w:rsidR="00A822D2" w:rsidRPr="00F7360E" w:rsidRDefault="009D1955" w:rsidP="00A8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822D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обучении.</w:t>
      </w:r>
    </w:p>
    <w:p w14:paraId="3FEC59AE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7EBDF410" w:rsidR="00B255FE" w:rsidRPr="00F7360E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95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55F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326968E3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</w:t>
      </w:r>
      <w:r w:rsidR="0054226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ЕПГУ/РПГУ;</w:t>
      </w:r>
    </w:p>
    <w:p w14:paraId="454BDE6D" w14:textId="638F9A24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r w:rsidR="0054226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032C4323" w:rsidR="00B255FE" w:rsidRPr="00F7360E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95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55F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0896CFFF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Pr="00F7360E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3FE56F32" w:rsidR="00D81AA6" w:rsidRPr="00F7360E" w:rsidRDefault="009D1955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F7360E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750D6552" w:rsidR="00D81AA6" w:rsidRPr="00F7360E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государственной услуги в </w:t>
      </w:r>
      <w:r w:rsidR="00F20660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особенности предоставления государственной услуги в электронной форме</w:t>
      </w:r>
    </w:p>
    <w:p w14:paraId="3B2DA1B8" w14:textId="77777777" w:rsidR="009228AF" w:rsidRPr="00F7360E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3EB30" w14:textId="62DD3B1F" w:rsidR="00F20660" w:rsidRPr="00F7360E" w:rsidRDefault="009D1955" w:rsidP="00F2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предоставления государственной услуги при обращении заявителя в </w:t>
      </w:r>
      <w:r w:rsidR="009228A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в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75-138</w:t>
      </w:r>
      <w:r w:rsidR="009228A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4D8FF046" w14:textId="02D36F46" w:rsidR="00BB3A48" w:rsidRPr="00F7360E" w:rsidRDefault="00BB3A48" w:rsidP="00F2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возможности, заявителям обеспечивается возможность предоставления государственной услуги в электронной форме посредством единой цифровой платформы.</w:t>
      </w:r>
    </w:p>
    <w:p w14:paraId="56E28F24" w14:textId="2559C24A" w:rsidR="00F20660" w:rsidRPr="00F7360E" w:rsidRDefault="009D1955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2066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не требуется.</w:t>
      </w:r>
    </w:p>
    <w:p w14:paraId="4C9A37D6" w14:textId="7F7F5D3B" w:rsidR="00F20660" w:rsidRPr="00F7360E" w:rsidRDefault="009D1955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="00F2066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14:paraId="535CEBD3" w14:textId="77777777" w:rsidR="00F20660" w:rsidRPr="00F7360E" w:rsidRDefault="00F20660" w:rsidP="00F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(при необходимости) центром занятости населения при проведении профориентационной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медико-социальной экспертизы о рекомендуемом характере и условиях труда.</w:t>
      </w:r>
    </w:p>
    <w:p w14:paraId="0A8FD9A4" w14:textId="77777777" w:rsidR="00F20660" w:rsidRPr="00F7360E" w:rsidRDefault="00F20660" w:rsidP="001E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425F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32D2C42D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 w:rsidR="001961D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14:paraId="04F27F26" w14:textId="77777777" w:rsidR="008F4D02" w:rsidRPr="00F7360E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E780" w14:textId="77777777" w:rsidR="00A51EF3" w:rsidRPr="00F7360E" w:rsidRDefault="00A51EF3" w:rsidP="00A51E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вариантов предоставления государственной услуги</w:t>
      </w:r>
    </w:p>
    <w:p w14:paraId="5A282ABE" w14:textId="77777777" w:rsidR="00A51EF3" w:rsidRPr="00F7360E" w:rsidRDefault="00A51EF3" w:rsidP="00A51E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51B7F" w14:textId="06C25740" w:rsidR="00A51EF3" w:rsidRPr="00F7360E" w:rsidRDefault="00E23A5F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51EF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в 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A51EF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вариантах:</w:t>
      </w:r>
    </w:p>
    <w:p w14:paraId="65DEC55E" w14:textId="77777777" w:rsidR="00284257" w:rsidRPr="00F7360E" w:rsidRDefault="00A51EF3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425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дистанционно;</w:t>
      </w:r>
    </w:p>
    <w:p w14:paraId="7C398349" w14:textId="55F1C222" w:rsidR="00A51EF3" w:rsidRPr="00F7360E" w:rsidRDefault="00284257" w:rsidP="0028425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с необходимостью очного (личного) присутствия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343AAF" w14:textId="05EC08C0" w:rsidR="00F352EF" w:rsidRPr="00F7360E" w:rsidRDefault="00F352EF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индивидуальной форме;</w:t>
      </w:r>
    </w:p>
    <w:p w14:paraId="052C0C99" w14:textId="4B1865F2" w:rsidR="00F352EF" w:rsidRPr="00F7360E" w:rsidRDefault="00F352EF" w:rsidP="00A51E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групповой форме.</w:t>
      </w:r>
    </w:p>
    <w:p w14:paraId="456E8C4B" w14:textId="77777777" w:rsidR="00A51EF3" w:rsidRPr="00F7360E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0EB37" w14:textId="77777777" w:rsidR="00F352EF" w:rsidRPr="00F7360E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3B6C7373" w14:textId="77777777" w:rsidR="00F352EF" w:rsidRPr="00F7360E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CDC8" w14:textId="7561E778" w:rsidR="00F352EF" w:rsidRPr="00F7360E" w:rsidRDefault="00E23A5F" w:rsidP="00F352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54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29570484" w14:textId="7C90E5A8" w:rsidR="00F352EF" w:rsidRPr="00F7360E" w:rsidRDefault="00F352EF" w:rsidP="00F352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профилирование заявителя в рамках государственной услуги;</w:t>
      </w:r>
    </w:p>
    <w:p w14:paraId="733F5005" w14:textId="57AAE234" w:rsidR="004479DF" w:rsidRPr="00F7360E" w:rsidRDefault="00E23A5F" w:rsidP="00447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9D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64F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направление предложения о предоставлении государственной услуги</w:t>
      </w:r>
      <w:r w:rsidR="004479D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EDB245" w14:textId="21A653D6" w:rsidR="004479DF" w:rsidRPr="00F7360E" w:rsidRDefault="00E23A5F" w:rsidP="00447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9D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профессиональной ориентации;</w:t>
      </w:r>
    </w:p>
    <w:p w14:paraId="5FDCF4FB" w14:textId="45213EBF" w:rsidR="004479DF" w:rsidRPr="00F7360E" w:rsidRDefault="00E23A5F" w:rsidP="00447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D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заключения о предоставлении государственной услуги, содержащего рекомендации.</w:t>
      </w:r>
    </w:p>
    <w:p w14:paraId="6235CEAF" w14:textId="77777777" w:rsidR="00F352EF" w:rsidRPr="00F7360E" w:rsidRDefault="00F352EF" w:rsidP="00E23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F4E8B" w14:textId="77777777" w:rsidR="00F352EF" w:rsidRPr="00F7360E" w:rsidRDefault="00F352EF" w:rsidP="00F352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2ABE" w14:textId="136360EC" w:rsidR="00F352EF" w:rsidRPr="00F7360E" w:rsidRDefault="00E23A5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процедура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Профилирование заявителя в рамках государственной услуги»</w:t>
      </w:r>
    </w:p>
    <w:p w14:paraId="1E529BF5" w14:textId="77777777" w:rsidR="00F352EF" w:rsidRPr="00F7360E" w:rsidRDefault="00F352EF" w:rsidP="00F352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71B8" w14:textId="5505D5A4" w:rsidR="00F352EF" w:rsidRPr="00F7360E" w:rsidRDefault="00E23A5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определения и предъявления необходимого заявителю варианта предоставления государственной услуги:</w:t>
      </w:r>
    </w:p>
    <w:p w14:paraId="63AB909C" w14:textId="32FA8E54" w:rsidR="00F352EF" w:rsidRPr="00F7360E" w:rsidRDefault="00F352E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услуга предоставляется заявителям, относящимся к категор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граждан, указанным в части 2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47D798BF" w14:textId="523AC3AC" w:rsidR="00F352EF" w:rsidRPr="00F7360E" w:rsidRDefault="00F352E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определения и предъявления необходимого заявителю варианта предоставления государственной услуги определяется исходя из ответов заявителя на вопросы,</w:t>
      </w:r>
      <w:r w:rsidR="005D47D5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задаваемые при приеме заявителя (в ходе личной, либо дистанционной беседы)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8EDFE" w14:textId="0350B2AC" w:rsidR="00A51EF3" w:rsidRPr="00F7360E" w:rsidRDefault="00E23A5F" w:rsidP="00F352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352E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приводится в приложении 5 к настоящему Административному регламенту.</w:t>
      </w:r>
    </w:p>
    <w:p w14:paraId="1A9EED76" w14:textId="77777777" w:rsidR="00A51EF3" w:rsidRPr="00F7360E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8695" w14:textId="77777777" w:rsidR="00A51EF3" w:rsidRPr="00F7360E" w:rsidRDefault="00A51EF3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BFB8" w14:textId="619491F9" w:rsidR="005E383A" w:rsidRPr="00F7360E" w:rsidRDefault="005E383A" w:rsidP="005E3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</w:t>
      </w:r>
      <w:r w:rsidR="004764F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 процедура «Прием заявления и направление предложения о предоставлении государственной услуги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13A3C6" w14:textId="77777777" w:rsidR="005E383A" w:rsidRPr="00F7360E" w:rsidRDefault="005E383A" w:rsidP="005E3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ECA08" w14:textId="2AE73A88" w:rsidR="005E383A" w:rsidRPr="00F7360E" w:rsidRDefault="00E23A5F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E6ED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83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 обращение заявителя с заявлением о предоставлении государственной услуги или письменное согласие с предложением работника центра занятости населения о предоставлении государственной услуги.</w:t>
      </w:r>
    </w:p>
    <w:p w14:paraId="1E196C5A" w14:textId="107179C0" w:rsidR="005E383A" w:rsidRPr="00F7360E" w:rsidRDefault="00E23A5F" w:rsidP="005E38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E383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383A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505E6B32" w14:textId="1A5258AC" w:rsidR="005E383A" w:rsidRPr="00F7360E" w:rsidRDefault="00E23A5F" w:rsidP="005E3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="005E383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616C1B2B" w14:textId="77777777" w:rsidR="00E23A5F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фиксирует в программно-техническом комплексе, содержащем регистр получателей государственных услуг в сфере занятости населения, основание (заявление или предложение</w:t>
      </w:r>
      <w:r w:rsidRPr="00F73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услуги) для предоставления государственной услуги.</w:t>
      </w:r>
    </w:p>
    <w:p w14:paraId="51434756" w14:textId="6608136F" w:rsidR="005E383A" w:rsidRPr="00F7360E" w:rsidRDefault="00E23A5F" w:rsidP="00E2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приема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направления предложения зарегистрированному гражданину 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государственной услуги </w:t>
      </w:r>
      <w:r w:rsidR="002D51C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цифровой платформы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частями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76-85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5E383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496D8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предложение о предоставлении государственной услуги приобщается к личному делу заявителя.</w:t>
      </w:r>
    </w:p>
    <w:p w14:paraId="39EBA5D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принимает решение о предоставлении государственной услуги и информирует заявителя о принятом решении:</w:t>
      </w:r>
    </w:p>
    <w:p w14:paraId="204562D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личного обращения – устно;</w:t>
      </w:r>
    </w:p>
    <w:p w14:paraId="20ED03F5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подачи заявления почтовой связью, с использованием средств факсимильной связи или в электронной форме – способом направления заявления, либо иным способом, указанным при направлении заявления.</w:t>
      </w:r>
    </w:p>
    <w:p w14:paraId="3FBD9689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центр занятости населения заявитель предъявляет паспорт гражданина Российской Федерации или иной документ, удостоверяющий личность, его заменяющий; документ, удостоверяющий личность иностранного гражданина, лица без гражданства.</w:t>
      </w:r>
    </w:p>
    <w:p w14:paraId="6744D90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работник центра занятости населения оформляет решение об отказе в предоставлении государственной услуги в двух экземплярах в соответствии с приложением 3 к настоящему Административному регламенту, выводит их на печатающее устройство. Один экземпляр вручается (направляется) заявителю, второй экземпляр отказа в предоставлении государственной услуги приобщается к личному делу заявителя и фиксируется в программно-техническом комплексе.</w:t>
      </w:r>
    </w:p>
    <w:p w14:paraId="574640B9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анализирует сведения о заявителе, содержащиеся в регистре получателей государственных услуг в сфере занятости населения, или уточняет и вводит в регистр получателей государственных услуг в сфере занятости населения с использованием программно-технического комплекса следующие сведения о гражданине:</w:t>
      </w:r>
    </w:p>
    <w:p w14:paraId="3D2DE3FB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профессия (специальность), квалификация, должность, вид деятельности;</w:t>
      </w:r>
    </w:p>
    <w:p w14:paraId="248FE7CE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знания, умения, навыки и компетенции, позволяющие вести профессиональную деятельность, их уровень и объем;</w:t>
      </w:r>
    </w:p>
    <w:p w14:paraId="3FBC9896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медицинских показаний или противопоказаний для осуществления отдельных видов деятельности, учебы, а также инвалидности. </w:t>
      </w:r>
    </w:p>
    <w:p w14:paraId="413688A9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из ИПРА из ФГИС ФРИ.</w:t>
      </w:r>
    </w:p>
    <w:p w14:paraId="642590E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выводит заполненный бланк карточки персонального учета заявителя, обратившегося за предоставлением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карточка персонального учета заявителя), содержащий сведения о заявителе, на печатающее устройство (приложение 4 к настоящему Административному регламенту). </w:t>
      </w:r>
    </w:p>
    <w:p w14:paraId="103437F9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Заполненному бланку присваивается идентификационный номер (номер может присваиваться в автоматическом режиме в программно-техническом комплексе).  </w:t>
      </w:r>
    </w:p>
    <w:p w14:paraId="3E54075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извлекает из архива центра занятости населения личное дело заявителя.</w:t>
      </w:r>
    </w:p>
    <w:p w14:paraId="38A9DA03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информирует заявителя о порядке предоставления государственной услуги, направлениях профессиональной ориентации.</w:t>
      </w:r>
    </w:p>
    <w:p w14:paraId="671D7D47" w14:textId="77777777" w:rsidR="005E383A" w:rsidRPr="00F7360E" w:rsidRDefault="005E383A" w:rsidP="005E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личном обращении заявителя работник центра занятости населения устно согласовывает с заявителем форму предоставления государственной услуги.</w:t>
      </w:r>
    </w:p>
    <w:p w14:paraId="2F15FEFA" w14:textId="77777777" w:rsidR="0030153F" w:rsidRPr="00F7360E" w:rsidRDefault="0030153F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Максимальный срок выполнения административной процедуры не должен превышать 10 минут.</w:t>
      </w:r>
    </w:p>
    <w:p w14:paraId="79E389B2" w14:textId="76A1CDA9" w:rsidR="0030153F" w:rsidRPr="00F7360E" w:rsidRDefault="0030153F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соответствие представленных заявителем документов требованиям, предусмотренным в част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ях 27-31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регламента.</w:t>
      </w:r>
    </w:p>
    <w:p w14:paraId="29265971" w14:textId="4868B6CD" w:rsidR="0030153F" w:rsidRPr="00F7360E" w:rsidRDefault="0030153F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61. Результатом исполнения административной процедуры является прием, регистрация основания (заявления или предложения</w:t>
      </w:r>
      <w:r w:rsidRPr="00F73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услуги) для предоставления государственной услуги, док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предусмотренных частями 27-31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принятие решения о предоставлении государственной услуги, отказе в предоставлении государственной услуги.</w:t>
      </w:r>
    </w:p>
    <w:p w14:paraId="3F420D8E" w14:textId="41CBED2E" w:rsidR="0030153F" w:rsidRPr="00F7360E" w:rsidRDefault="0030153F" w:rsidP="0030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62. Результат исполнения административной процедуры приобщается к личному делу заявителя, фиксируется в программно-техническом комплексе и единой цифровой платформе (при наличии технической возможности).</w:t>
      </w:r>
    </w:p>
    <w:p w14:paraId="2CA89587" w14:textId="77777777" w:rsidR="0030153F" w:rsidRPr="00F7360E" w:rsidRDefault="0030153F" w:rsidP="0030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07F72" w14:textId="77777777" w:rsidR="00E23A5F" w:rsidRPr="00F7360E" w:rsidRDefault="00E23A5F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DECF6" w14:textId="77777777" w:rsidR="004D4A92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«Осуществление профессиональной ориентации»</w:t>
      </w:r>
    </w:p>
    <w:p w14:paraId="75F86784" w14:textId="77777777" w:rsidR="004D4A92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81E19" w14:textId="6B1C1C6F" w:rsidR="004D4A92" w:rsidRPr="00F7360E" w:rsidRDefault="0030153F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2D979BB2" w14:textId="15BAE4BB" w:rsidR="004D4A92" w:rsidRPr="00F7360E" w:rsidRDefault="0030153F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C3CC3BF" w14:textId="2BD056E9" w:rsidR="004D4A92" w:rsidRPr="00F7360E" w:rsidRDefault="0030153F" w:rsidP="004D4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7C4457E6" w14:textId="77777777" w:rsidR="002D51C4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услуга может предоставляться заявителям по индивидуальной форме и (или) группе заявителей – по групповой форме, согласно утвержденному в установленном порядке графику.</w:t>
      </w:r>
    </w:p>
    <w:p w14:paraId="322E4630" w14:textId="6923FB59" w:rsidR="004D4A92" w:rsidRPr="00F7360E" w:rsidRDefault="00556CE9" w:rsidP="002D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D51C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предварительной беседы с заявителем, подбора </w:t>
      </w:r>
      <w:r w:rsidR="0088127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мероприятий по профессиональной ориентации, подбора, назначения и проведения тренинга </w:t>
      </w:r>
      <w:r w:rsidR="002D51C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цифровой платформы предусмотрены частями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86-108</w:t>
      </w:r>
      <w:r w:rsidR="002D51C4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476413" w14:textId="781B446E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График предоставления государственной услуги по групповой форме формируется работником центра занятости населения, утверждается директором центра занятости населения и размещается в помещении центра занятости населения на видном, доступном для ознакомления месте (далее – график проведения занятий).</w:t>
      </w:r>
    </w:p>
    <w:p w14:paraId="31D6EF11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работник центра занятости населения выявляет,  что за государственной услугой обращается несколько заявителей, относящихся к одной категории (учащиеся общеобразовательных организаций, высвобождаемые из организации работники и т.д.), которым государственная услуга может быть предоставлена по групповой форме, то он осуществляет формирование графика предоставления  государственной услуги с выделением дополнительного времени для определенной категории заявителей и размещает  соответствующую информацию по данному вопросу на информационном стенде, использует Интернет-ресурсы и средства массовой информации.</w:t>
      </w:r>
    </w:p>
    <w:p w14:paraId="1D9E2191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государственная услуга может быть предоставлена по месту размещения группы заявителей, относящихся к одной категории, или в специальных помещениях, предназначенных для проведения массовых мероприятий (залах, аудиториях и т.д.).</w:t>
      </w:r>
    </w:p>
    <w:p w14:paraId="567A689A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 по групповой форме могут принимать участие специалисты, обладающие знаниями и опытом поиска работы, способные сформировать позитивную психологическую реакцию личности, направленную на выбор рода деятельности, профессии (специальности), вида и характера труда, направления профессионального обучения, развития профессиональной карьеры, занятия предпринимательской деятельностью, а также специалисты, являющиеся лучшими по профессии (специальности), высококвалифицированными кадрами и способными в доступной форме передать аудитории информацию о характере и условиях трудовой или иной деятельности на рабочем месте.</w:t>
      </w:r>
    </w:p>
    <w:p w14:paraId="310BCD3D" w14:textId="013A9CA9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 центра занятости населения знакомит заявителя с методами, методиками, формами тренингов и технологий, используемыми при профессиональной ориентации заявителей. </w:t>
      </w:r>
    </w:p>
    <w:p w14:paraId="2CCD6937" w14:textId="3B6699F4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предлагает заявителю выбрать способ тестирования (анкетирования) (с использованием соответствующего программного обеспечения или в письменной форме (путем заполнения бланков тестов, анкет) и пройти тестирование (анкетирование) по методикам, используемым при профессиональной ориентации граждан, с учетом критериев результативности, надежности, дифференцированности, прогностической (информативной) ценности, степени валидности, возможности интеграции и сопряжения с другими применяемыми методами, методиками, соответствия стандартам процедур обследования и обработки данных, оптимальности временных затрат обработки и достижения результатов.</w:t>
      </w:r>
    </w:p>
    <w:p w14:paraId="5F4A2477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выбор способа прохождения тестирования (анкетирования), сообщает о принятом решении работнику центра занятости населения и проходит тестирование (анкетирование) в соответствии с выбранным им способом.</w:t>
      </w:r>
    </w:p>
    <w:p w14:paraId="3A65DFFE" w14:textId="5D010FF5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проводит обработку материалов тестирования (анкетирования) заявителя в соответствии с используемыми методиками.</w:t>
      </w:r>
    </w:p>
    <w:p w14:paraId="714EE94A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анализирует результаты тестирования (анкетирования) заявителя, определяет интересы, склонности, жизненные цели, профессиональные возможности и предпочтения заявителя, профессиональную пригодность, соответствие требований и содержания профессиональной деятельности, профессии (специальности), личностных характеристик и профессионально важных качеств заявителя.</w:t>
      </w:r>
    </w:p>
    <w:p w14:paraId="7B58A9CD" w14:textId="55BE4F6B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предлагает заявителю пройти тренинг по профессиональной ориентации и выбрать форму тренинга.</w:t>
      </w:r>
    </w:p>
    <w:p w14:paraId="1377094C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Интерактивного портала работник центра занятости населения информирует заявителя о возможности прохождения тренинга по профессиональной ориентации при личном посещении центра занятости населения.</w:t>
      </w:r>
    </w:p>
    <w:p w14:paraId="58AC6AC5" w14:textId="012801D9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проводит с заявителем тренинг по профессиональной ориентации по выбранной им форме тренинга.</w:t>
      </w:r>
    </w:p>
    <w:p w14:paraId="6988F050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профессиональной ориентации проводится при личном посещении заявителем центра занятости населения.</w:t>
      </w:r>
    </w:p>
    <w:p w14:paraId="45782AB8" w14:textId="5E277575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подводит итоги тренинга и обсуждает с заявителем результаты тренингового занятия, обращает внимание заявителя на отдельные фрагменты беседы.</w:t>
      </w:r>
    </w:p>
    <w:p w14:paraId="2E0B9FC6" w14:textId="55E540C5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проводит профессиональную консультацию с использованием методов интервьюирования (беседы) на основании результатов тестирования (анкетирования) и тренинга.</w:t>
      </w:r>
    </w:p>
    <w:p w14:paraId="0EFD3AFC" w14:textId="3832C3EA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при личном посещении заявителем центра занятости населения выявляет у заявителя:</w:t>
      </w:r>
    </w:p>
    <w:p w14:paraId="23CC9709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факторы мотивации к выбору вида профессиональной (трудовой, служебной) деятельности (далее – профессиональная деятельность), профессии (специальности) для профессионального обучения или дополнительного профессионального образования; </w:t>
      </w:r>
    </w:p>
    <w:p w14:paraId="7ACB04AA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знания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</w:t>
      </w:r>
    </w:p>
    <w:p w14:paraId="597EEA23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профессиональные устремления, предпочтения, способности, физические и (или) психологические качества гражданина; </w:t>
      </w:r>
    </w:p>
    <w:p w14:paraId="74E92EA2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соответствие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30AEE89A" w14:textId="2F00F50F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знакомит заявителя с результатами тестирования (анкетирования).</w:t>
      </w:r>
    </w:p>
    <w:p w14:paraId="411E1737" w14:textId="10C3CA69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знакомит заявителя с возможными видами профессиональной деятельности, занятости и компетенциями (профессиями), позволяющими вести профессиональную деятельность в определенной сфере и (или) выполнять работу по конкретным профессиям, специальностям, а также с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психологическими качествам, ограниченным возможностям здоровья заявителя.</w:t>
      </w:r>
    </w:p>
    <w:p w14:paraId="3A6D6675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устно информирует заявителя о медицинских противопоказаниях и имеющихся ограничениях по состоянию здоровья, образованию, уровню квалификации по возможному направлению профессиональной деятельности, о других факторах социально-трудовой деятельности.</w:t>
      </w:r>
    </w:p>
    <w:p w14:paraId="1200694E" w14:textId="1747A406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личном обращении заявителя в центр занятости населения работник центра занятости населения определяет с участием заявителя виды профессиональной деятельности, занятости и компетенции,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дополнительного профессионального образования, при осуществлении которых возможно достижение заявителем успешности в профессиональной и предпринимательской деятельности.</w:t>
      </w:r>
    </w:p>
    <w:p w14:paraId="34D47DCC" w14:textId="7E8FF020" w:rsidR="004D4A92" w:rsidRPr="00F7360E" w:rsidRDefault="00556CE9" w:rsidP="004D4A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информирует заявителей об условиях и порядке прохождения профессионального обучения и получения дополнительного профессионального образования по направлению центра занятости населения, поиска подходящей работы и участия в оплачиваемых общественных работах или временном трудоустройстве, возможностях трудоустройства в другой местности.</w:t>
      </w:r>
    </w:p>
    <w:p w14:paraId="56EAD83F" w14:textId="48A53E01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знакомит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подготовки.</w:t>
      </w:r>
    </w:p>
    <w:p w14:paraId="0A76BA43" w14:textId="25BEDCAC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информирует заявителя о положении на рынке труда Камчатского края, перечне профессий (специальностей), востребованных на рынке труда Камчатского края, потребности в квалифицированных работниках.</w:t>
      </w:r>
    </w:p>
    <w:p w14:paraId="07D459DC" w14:textId="5D909E3A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предоставляет заявителю информацию о потребности работодателей в работниках по выбранным профессиям (специальностям), профессиях (специальностях), пользующихся устойчивым спросом на рынке труда, квалификационных требованиях, сферах экономики, в которых они используются, требованиях работодателей к кандидатурам на замещение свободных рабочих мест (вакантных должностей), условиях труда, возможностях профессионально-квалификационного роста и самосовершенствования в процессе трудовой деятельности, перспективах трудоустройства, в том числе в другой местности, предлагает продолжить поиск подходящей работы и рекомендует заявителям обратиться к работнику центра занятости населения, предоставляющему государственную услугу содействия гражданам в поиске подходящей работы, а работодателям в подборе необходимых работников.</w:t>
      </w:r>
    </w:p>
    <w:p w14:paraId="78880544" w14:textId="4479CC3E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знакомит заявителя с:</w:t>
      </w:r>
    </w:p>
    <w:p w14:paraId="153EF253" w14:textId="77777777" w:rsidR="004D4A92" w:rsidRPr="00F7360E" w:rsidRDefault="004D4A92" w:rsidP="004D4A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14:paraId="2AE30DEE" w14:textId="77777777" w:rsidR="004D4A92" w:rsidRPr="00F7360E" w:rsidRDefault="004D4A92" w:rsidP="004D4A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14:paraId="639A2AA4" w14:textId="77777777" w:rsidR="004D4A92" w:rsidRPr="00F7360E" w:rsidRDefault="004D4A92" w:rsidP="004D4A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образования;</w:t>
      </w:r>
    </w:p>
    <w:p w14:paraId="2C62C4D9" w14:textId="77777777" w:rsidR="004D4A92" w:rsidRPr="00F7360E" w:rsidRDefault="004D4A92" w:rsidP="004D4A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перечнем образовательных организаций, организаций, осуществляющих обучение, организаций, осуществляющих образовательную деятельность по выбранным профессиям, специальностям и направлениям подготовки (далее – перечень образовательных организаций),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необходимости).</w:t>
      </w:r>
    </w:p>
    <w:p w14:paraId="6426888E" w14:textId="20BAAA70" w:rsidR="004D4A92" w:rsidRPr="00F7360E" w:rsidRDefault="00556CE9" w:rsidP="004D4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40 минут, без учета времени тестирования (анкетирования) и тренинга.</w:t>
      </w:r>
    </w:p>
    <w:p w14:paraId="3551939E" w14:textId="71588F97" w:rsidR="004D4A92" w:rsidRPr="00F7360E" w:rsidRDefault="0030153F" w:rsidP="004D4A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Критерием принятия решения по данной административной процедуре является положительное решение о предоставлении государственной услуги заявителю и согласие заявителя на осуществление административных действий, предусмотренных данной административной процедурой.</w:t>
      </w:r>
    </w:p>
    <w:p w14:paraId="1598DAAF" w14:textId="4E3C00A6" w:rsidR="004D4A92" w:rsidRPr="00F7360E" w:rsidRDefault="0030153F" w:rsidP="004D4A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67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оказание помощи заявителю в профессиональном самоопределении, принятии осознанного решения в выборе вида занятости, рода деятельности, профессии (специальности) или направления профессионального обучения для достижения успешности в профессиональной или предпринимательской деятельности.</w:t>
      </w:r>
    </w:p>
    <w:p w14:paraId="240A2D97" w14:textId="0A2D099B" w:rsidR="004D4A92" w:rsidRPr="00F7360E" w:rsidRDefault="0030153F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фиксируется в программно-техническом комплексе</w:t>
      </w:r>
      <w:r w:rsidR="00B17EE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единой цифровой платформе (при наличии технической возможности)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3AE4E" w14:textId="77777777" w:rsidR="004D4A92" w:rsidRPr="00F7360E" w:rsidRDefault="004D4A92" w:rsidP="004D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2C5DF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DC631" w14:textId="77777777" w:rsidR="004D4A92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«Выдача заявителю заключения о предоставлении государственной услуги, содержащего рекомендации»</w:t>
      </w:r>
    </w:p>
    <w:p w14:paraId="451918E5" w14:textId="77777777" w:rsidR="004D4A92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CF3E3" w14:textId="323EE983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завершение предоставления административной процедуры «Осуществление профессиональной ориентации».</w:t>
      </w:r>
    </w:p>
    <w:p w14:paraId="2D853E7B" w14:textId="00855C74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BBAC7A0" w14:textId="6D196459" w:rsidR="004D4A92" w:rsidRPr="00F7360E" w:rsidRDefault="00556CE9" w:rsidP="004D4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71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процедуры.</w:t>
      </w:r>
    </w:p>
    <w:p w14:paraId="7789483F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проведенных с заявителем беседы, тестирования, тренинга работник центра занятости населения готовит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сфере, и (или) выполнять работу по конкретным профессиям, специальностям, возможные направления прохождения профессионального обучения и (или) получения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деятельности, и оформляет их в виде заключения о предоставлении государственной услуги в соответствии с приложением 5 к настоящему Административному регламенту.</w:t>
      </w:r>
    </w:p>
    <w:p w14:paraId="022B8A6F" w14:textId="14EB8BAB" w:rsidR="00556CE9" w:rsidRPr="00F7360E" w:rsidRDefault="00556CE9" w:rsidP="0055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формирования и направления гражданину заключения о предоставлении государственной услуги, согласования и проведения профессиональной консультации с использованием единой цифровой платформы предусмотрены частями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109-125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 </w:t>
      </w:r>
    </w:p>
    <w:p w14:paraId="68A5944B" w14:textId="4DC8800D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обсуждает с заявителем подготовленные рекомендации и определяет направления действий заявителя по их реализации.</w:t>
      </w:r>
    </w:p>
    <w:p w14:paraId="3336E161" w14:textId="3A8EC3CC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выводит на печатающее устройство заключение о предоставлении государственной услуги в двух экземплярах и знакомит с ним заявителя под роспись.</w:t>
      </w:r>
    </w:p>
    <w:p w14:paraId="5B7121CD" w14:textId="45FBD793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выдает (направляет) заявителю один экземпляр заключения о предоставлении государственной услуги.</w:t>
      </w:r>
    </w:p>
    <w:p w14:paraId="1E2A8DF7" w14:textId="77777777" w:rsidR="004D4A92" w:rsidRPr="00F7360E" w:rsidRDefault="004D4A92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направлен в личный кабинет заявителя посредством Интерактивного портала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подписи.</w:t>
      </w:r>
    </w:p>
    <w:p w14:paraId="6195040F" w14:textId="6D25EDA0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формирует личное дело заявителя и приобщает к нему экземпляр заключения о предоставлении государственной услуги.</w:t>
      </w:r>
    </w:p>
    <w:p w14:paraId="2CC9B0A8" w14:textId="7784705E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вносит результаты выполнения административных процедур (действий) в регистр получателей государственных услуг в сфере занятости населения (банк работников).</w:t>
      </w:r>
    </w:p>
    <w:p w14:paraId="508AE483" w14:textId="24FB7260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населения, в случае если заявитель относится к категории безработных граждан, предлагает получить государственные услуги по психологической поддержке, профессиональному обучению и дополнительному профессиональному образованию, включая обучение в другой местности.</w:t>
      </w:r>
    </w:p>
    <w:p w14:paraId="7B6D5A5D" w14:textId="36B44CDF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согласии заявителя на получение государственных услуг по психологической поддержке, профессиональному обучению и дополнительному профессиональному образованию, включая обучение в другой местности, работник центра занятости населения направляет его к работнику, предоставляющему соответствующие государственные услуги.</w:t>
      </w:r>
    </w:p>
    <w:p w14:paraId="2D30ADC1" w14:textId="1DB431E0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передает личное дело заявителя в архив центра занятости населения.</w:t>
      </w:r>
    </w:p>
    <w:p w14:paraId="3F868447" w14:textId="47A99118" w:rsidR="004D4A92" w:rsidRPr="00F7360E" w:rsidRDefault="00556CE9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минут.</w:t>
      </w:r>
    </w:p>
    <w:p w14:paraId="268D765B" w14:textId="718122F3" w:rsidR="004D4A92" w:rsidRPr="00F7360E" w:rsidRDefault="00AB61BB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Критерием принятия решения по данной административной процедуре является оформление рекомендаций, содержащих перечень видов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занятости, профессий с учетом возможностей и потребностей заявителя, обсуждение рекомендаций и определение направлений действий по их реализации.</w:t>
      </w:r>
    </w:p>
    <w:p w14:paraId="1C023D61" w14:textId="243295AC" w:rsidR="004D4A92" w:rsidRPr="00F7360E" w:rsidRDefault="00AB61BB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выдача заявителю заключения о предоставлении государственной услуги.</w:t>
      </w:r>
    </w:p>
    <w:p w14:paraId="1CF96E2F" w14:textId="1EAE42F7" w:rsidR="004D4A92" w:rsidRPr="00F7360E" w:rsidRDefault="00AB61BB" w:rsidP="004D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2804C08A" w14:textId="77777777" w:rsidR="004D4A92" w:rsidRPr="00F7360E" w:rsidRDefault="004D4A92" w:rsidP="004D4A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670A" w14:textId="77777777" w:rsidR="002B66AF" w:rsidRPr="00F7360E" w:rsidRDefault="002B66AF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CFC6F" w14:textId="77777777" w:rsidR="0038611E" w:rsidRPr="00F7360E" w:rsidRDefault="0038611E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E9E5" w14:textId="6125F37F" w:rsidR="0038611E" w:rsidRPr="00F7360E" w:rsidRDefault="0038611E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с использованием единой цифровой платформы (при наличии технической возможности)</w:t>
      </w:r>
    </w:p>
    <w:p w14:paraId="7595B92D" w14:textId="77777777" w:rsidR="0038611E" w:rsidRPr="00F7360E" w:rsidRDefault="0038611E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DC07" w14:textId="427C4DA3" w:rsidR="0038611E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Перечень административных действий при предоставлении государственной услуги с использованием единой цифровой платформы:</w:t>
      </w:r>
    </w:p>
    <w:p w14:paraId="1453722F" w14:textId="77777777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 направление предложения зарегистрированному гражданину о предоставлении государственной услуги;</w:t>
      </w:r>
    </w:p>
    <w:p w14:paraId="60503B0F" w14:textId="0F359FCD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заявления гражданина;</w:t>
      </w:r>
    </w:p>
    <w:p w14:paraId="00F691F5" w14:textId="16FF334D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предварительной беседы с гражданином;</w:t>
      </w:r>
    </w:p>
    <w:p w14:paraId="0E4A1FE0" w14:textId="130B3E68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подбор и назначение гражданину мероприятий по профессиональной ориентации;</w:t>
      </w:r>
    </w:p>
    <w:p w14:paraId="4CB58CDF" w14:textId="2917D0CC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подбор, назначение и проведение тестирования;</w:t>
      </w:r>
    </w:p>
    <w:p w14:paraId="6BEA2AB4" w14:textId="72B41B1D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подбор, назначение и проведение тренинга;</w:t>
      </w:r>
    </w:p>
    <w:p w14:paraId="11751BE7" w14:textId="2C82D600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и направление гражданину заключения о предоставлении государственной услуги;</w:t>
      </w:r>
    </w:p>
    <w:p w14:paraId="08F53844" w14:textId="0C6414AC" w:rsidR="00CB7600" w:rsidRPr="00F7360E" w:rsidRDefault="00CB7600" w:rsidP="00CB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и проведение профессиональной консультации.</w:t>
      </w:r>
    </w:p>
    <w:p w14:paraId="2E93FD04" w14:textId="77777777" w:rsidR="00CB7600" w:rsidRPr="00F7360E" w:rsidRDefault="00CB7600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E51CC" w14:textId="77777777" w:rsidR="00CB7600" w:rsidRPr="00F7360E" w:rsidRDefault="00CB7600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9B3D4" w14:textId="7A95BDCF" w:rsidR="00D869D3" w:rsidRPr="00F7360E" w:rsidRDefault="00F352EF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B66AF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66AF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ормирования и направления предложения зарегистрированному гражданину о предоставлении государственной услуги </w:t>
      </w:r>
      <w:r w:rsidR="009F5B5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единой цифровой платформы</w:t>
      </w:r>
    </w:p>
    <w:p w14:paraId="7D610F9D" w14:textId="77777777" w:rsidR="002B66AF" w:rsidRPr="00F7360E" w:rsidRDefault="002B66AF" w:rsidP="002B6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14B704" w14:textId="0824E35F" w:rsidR="00D869D3" w:rsidRPr="00F7360E" w:rsidRDefault="00A12071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</w:t>
      </w:r>
      <w:r w:rsidR="008B3ED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регистрация гражданина в центре занятости в целях поиска подходящей работы или обращение за получением государственной услуги.</w:t>
      </w:r>
    </w:p>
    <w:p w14:paraId="5FBDD69D" w14:textId="71C0810B" w:rsidR="00D869D3" w:rsidRPr="00F7360E" w:rsidRDefault="00A12071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Работник центра занятости населения:</w:t>
      </w:r>
    </w:p>
    <w:p w14:paraId="10DF2DCA" w14:textId="77777777" w:rsidR="00D869D3" w:rsidRPr="00F7360E" w:rsidRDefault="00D869D3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1) анализирует сведения о зарегистрированном гражданине, содержащихся на единой цифровой платформе;</w:t>
      </w:r>
    </w:p>
    <w:p w14:paraId="5CEC4F4F" w14:textId="77777777" w:rsidR="00D869D3" w:rsidRPr="00F7360E" w:rsidRDefault="00D869D3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формирования.</w:t>
      </w:r>
    </w:p>
    <w:p w14:paraId="70AB7AFD" w14:textId="77777777" w:rsidR="00D869D3" w:rsidRPr="00F7360E" w:rsidRDefault="00D869D3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информирует зарегистрированного гражданина:</w:t>
      </w:r>
    </w:p>
    <w:p w14:paraId="7D9A2E52" w14:textId="2B32EC37" w:rsidR="00D869D3" w:rsidRPr="00F7360E" w:rsidRDefault="00546356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14:paraId="1EF00E15" w14:textId="5B9CC2CF" w:rsidR="00D869D3" w:rsidRPr="00F7360E" w:rsidRDefault="00546356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14:paraId="7A58ECB4" w14:textId="49D79400" w:rsidR="00D869D3" w:rsidRPr="00F7360E" w:rsidRDefault="00A12071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выполнения действий</w:t>
      </w:r>
      <w:r w:rsidR="008B3ED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рассмотрению предложения о предоставлении государственной услуги 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 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</w:t>
      </w:r>
    </w:p>
    <w:p w14:paraId="407DB49F" w14:textId="67970193" w:rsidR="00D869D3" w:rsidRPr="00F7360E" w:rsidRDefault="00A12071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зарегистрированного гражданина от предложения о предоставлении государственной услуги, в том числе ненаправление зарегистрированным гражданином в центр занятости населения с использованием единой цифровой платформы результатов рассмотрения предложения в у</w:t>
      </w:r>
      <w:r w:rsidR="0054635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становленный</w:t>
      </w:r>
      <w:r w:rsidR="00D869D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срок, фиксируется на единой цифровой платформе.</w:t>
      </w:r>
    </w:p>
    <w:p w14:paraId="41A9DB01" w14:textId="77777777" w:rsidR="00785370" w:rsidRPr="00F7360E" w:rsidRDefault="00785370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DDCA8C" w14:textId="5D9F9CB8" w:rsidR="00BF46ED" w:rsidRPr="00F7360E" w:rsidRDefault="00BF46ED" w:rsidP="009F5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приема заявления гражданина с использованием единой цифровой платформы</w:t>
      </w:r>
    </w:p>
    <w:p w14:paraId="603E1DED" w14:textId="77777777" w:rsidR="0073659A" w:rsidRPr="00F7360E" w:rsidRDefault="0073659A" w:rsidP="009F5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7F3D66" w14:textId="59362877" w:rsidR="00BF46ED" w:rsidRPr="00F7360E" w:rsidRDefault="00A12071" w:rsidP="00BF4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611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поступление заявления от гражданина посредством единой цифровой платформы.</w:t>
      </w:r>
    </w:p>
    <w:p w14:paraId="5F0D25BE" w14:textId="447A89FB" w:rsidR="00BF46ED" w:rsidRPr="00F7360E" w:rsidRDefault="00A12071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 центра занятости населения 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принятия заявления гражданина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электронного взаимодействия.</w:t>
      </w:r>
    </w:p>
    <w:p w14:paraId="267731CF" w14:textId="77777777" w:rsidR="00F713A6" w:rsidRPr="00F7360E" w:rsidRDefault="00F713A6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14:paraId="45BE9E7A" w14:textId="6C4634DF" w:rsidR="00F713A6" w:rsidRPr="00F7360E" w:rsidRDefault="004818C2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14:paraId="3CD284B7" w14:textId="02E0BC86" w:rsidR="00F713A6" w:rsidRPr="00F7360E" w:rsidRDefault="004818C2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14:paraId="733A2483" w14:textId="02AD14AF" w:rsidR="00F713A6" w:rsidRPr="00F7360E" w:rsidRDefault="004818C2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 с предложением внести изменения в заявление;</w:t>
      </w:r>
    </w:p>
    <w:p w14:paraId="04DF0AEE" w14:textId="44FF334D" w:rsidR="0088064A" w:rsidRPr="00F7360E" w:rsidRDefault="004818C2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F713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 от предложения внести изменения в заявление.</w:t>
      </w:r>
    </w:p>
    <w:p w14:paraId="36AF8CD1" w14:textId="3D54D323" w:rsidR="00BF46ED" w:rsidRPr="00F7360E" w:rsidRDefault="00A12071" w:rsidP="00F71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5BE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получении центром занятости населения в срок, установленный пунктом 2 части 81 настоящего Административного регламента, согласия гражданина с указанным предложением изменения в заявление вносятся на единой цифровой платформе в автоматическом режиме. 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</w:t>
      </w:r>
      <w:r w:rsidR="006C5BE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случае, предусмотренном настоящей частью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, считается днем принятия заявления.</w:t>
      </w:r>
    </w:p>
    <w:p w14:paraId="07B9FCFB" w14:textId="77777777" w:rsidR="00BF46ED" w:rsidRPr="00F7360E" w:rsidRDefault="00BF46ED" w:rsidP="00BF4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 гражданина от указанного предложения гражданин вправе отозвать заявление.</w:t>
      </w:r>
    </w:p>
    <w:p w14:paraId="052ACE80" w14:textId="0F72E826" w:rsidR="00BF46ED" w:rsidRPr="00F7360E" w:rsidRDefault="00A12071" w:rsidP="00BF4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гражданина от предложения центра занятости населения внести изменения в 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 гражданин должен был представить информацию.</w:t>
      </w:r>
    </w:p>
    <w:p w14:paraId="0E7F653C" w14:textId="3969FEA8" w:rsidR="00BF46ED" w:rsidRPr="00F7360E" w:rsidRDefault="00A12071" w:rsidP="00BF4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5E4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на единой цифровой платформе в автоматическом режиме уведомления о приеме заявления о предоставлении государственной услуги.</w:t>
      </w:r>
    </w:p>
    <w:p w14:paraId="4556DF76" w14:textId="74810E98" w:rsidR="00BF46ED" w:rsidRPr="00F7360E" w:rsidRDefault="00A12071" w:rsidP="00BF46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выполнения действий</w:t>
      </w:r>
      <w:r w:rsidR="005C5E4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</w:t>
      </w:r>
      <w:r w:rsidR="00BF46ED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минут.</w:t>
      </w:r>
    </w:p>
    <w:p w14:paraId="1074F426" w14:textId="77777777" w:rsidR="00BF46ED" w:rsidRPr="00F7360E" w:rsidRDefault="00BF46ED" w:rsidP="00BF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2FF46" w14:textId="4D24989E" w:rsidR="00A20328" w:rsidRPr="00F7360E" w:rsidRDefault="002B104B" w:rsidP="009F5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предварительной беседы с гражданином, подбор и назначение мероприятий по профессиональной ориентации</w:t>
      </w:r>
      <w:r w:rsidR="005A46F4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</w:t>
      </w:r>
    </w:p>
    <w:p w14:paraId="5FD7F7DF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4D0D42" w14:textId="771163D8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принятие заявления.</w:t>
      </w:r>
    </w:p>
    <w:p w14:paraId="5602A8B8" w14:textId="6456B032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в срок не позднее следующего рабочего дня со дня принятия заявления:</w:t>
      </w:r>
    </w:p>
    <w:p w14:paraId="3F0F6B8B" w14:textId="58481241" w:rsidR="00A20328" w:rsidRPr="00F7360E" w:rsidRDefault="00AB61B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14:paraId="4D9D7F06" w14:textId="3FEDD8B4" w:rsidR="00A20328" w:rsidRPr="00F7360E" w:rsidRDefault="00AB61B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уточняет у гражданина и вносит на единую цифровую платформу сведения о цели 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14:paraId="2E1EE69E" w14:textId="5172667F" w:rsidR="00A20328" w:rsidRPr="00F7360E" w:rsidRDefault="00AB61B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фиксирует на единой цифровой платформе форму, дату и результат проведения предварительной беседы.</w:t>
      </w:r>
    </w:p>
    <w:p w14:paraId="72820247" w14:textId="109D87BA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невозможности провести предварительную беседу с гражданином в дистанционной форме по указанному в заявлении номеру телефона, работник центра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 и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14:paraId="009E578E" w14:textId="0ECD117C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неявке гражданина на предварительную беседу в указанные дату и время ему назначаются дата и времени повторной личной явки в центр занятости населения и направляется соответствующее уведомление.</w:t>
      </w:r>
    </w:p>
    <w:p w14:paraId="55919C81" w14:textId="4EA91CBF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Гражданину назначается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4E2DEA5D" w14:textId="2297E7D9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14:paraId="5284CD7F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явки гражданина в назначенную дату и время центр занятости населения проводит предварительную беседу.</w:t>
      </w:r>
    </w:p>
    <w:p w14:paraId="5660F49F" w14:textId="59409863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391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сведений о гражданине, содержащихся на единой цифровой платформе, и проведение беседы.</w:t>
      </w:r>
    </w:p>
    <w:p w14:paraId="5DAA189F" w14:textId="3D378F18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жительность выполнения действий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04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календарных дней.</w:t>
      </w:r>
    </w:p>
    <w:p w14:paraId="617F74CF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B11C5C" w14:textId="0141DC14" w:rsidR="00A20328" w:rsidRPr="00F7360E" w:rsidRDefault="00AC391A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назначения и проведения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тестирования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пользованием единой цифровой платформы</w:t>
      </w:r>
    </w:p>
    <w:p w14:paraId="3299FC98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7C20C5" w14:textId="255CC617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с гражданином проведения тестирования.</w:t>
      </w:r>
    </w:p>
    <w:p w14:paraId="2D01FF55" w14:textId="6844EDBB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AB61B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14:paraId="40AD2A95" w14:textId="5C1B7C2A" w:rsidR="00A20328" w:rsidRPr="00F7360E" w:rsidRDefault="00AB61B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подбор и назначение тестов гражданину, в том числе с учетом результатов получения гражданином 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сервиса «Самостоятельное тестирование»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частями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177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119-123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регламента;</w:t>
      </w:r>
    </w:p>
    <w:p w14:paraId="0717D33D" w14:textId="6CD63E54" w:rsidR="00A20328" w:rsidRPr="00F7360E" w:rsidRDefault="00AB040A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14:paraId="380F8561" w14:textId="39CF9CA1" w:rsidR="00A20328" w:rsidRPr="00F7360E" w:rsidRDefault="0025449E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гражданину уведомление, содержащее информацию о назначенных тестах, о порядке и сроках их прохождения гражданином.</w:t>
      </w:r>
    </w:p>
    <w:p w14:paraId="467CB93F" w14:textId="233C5BAA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 в случае если тесты, назначенные центром занятости населения гражданину, содержатся на единой цифровой платформе,</w:t>
      </w:r>
    </w:p>
    <w:p w14:paraId="39DB8C04" w14:textId="462B224E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тесты, назначенные центром занятости населения гражданину, не содержатся на единой цифровой платформе, гражданин информируется путем направления уведомления о необходимости лично явиться в центр занятости населения для прохождения тестов в указанные в уведомлении дату и время.</w:t>
      </w:r>
    </w:p>
    <w:p w14:paraId="36973F09" w14:textId="10AB1926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непрохождения гражданином тестов в срок, указанный в </w:t>
      </w:r>
      <w:r w:rsidR="00ED3124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2 части 95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14:paraId="6359FDFB" w14:textId="461E0CF1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если назначенные гражданину тесты не содержатся на единой цифровой платформе, работник центра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14:paraId="0E716B7D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14:paraId="30356411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14:paraId="0B4CA8DC" w14:textId="6E6DD2BE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14:paraId="16F6BABE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1266D50E" w14:textId="159FEDFF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101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14:paraId="57F88F57" w14:textId="6A6BE5FD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уведомления, содержащего информацию о назначенных тестах, о порядке и сроках их прохождения гражданином, и ознакомление гражданина с результатами тестов в режиме онлайн.</w:t>
      </w:r>
    </w:p>
    <w:p w14:paraId="10CFFB22" w14:textId="1CDD5BAB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25449E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ительность выполнения действий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регистрация результатов тестирования с использованием единой цифровой платформы в день прохождения тестов.</w:t>
      </w:r>
    </w:p>
    <w:p w14:paraId="15E1F00A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C27B50" w14:textId="17C5F9C0" w:rsidR="00A20328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назначения и проведения тренинга с использованием единой цифровой платформы</w:t>
      </w:r>
    </w:p>
    <w:p w14:paraId="1B017113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5BA48B" w14:textId="23887751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 -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гражданином проведение тренинга.</w:t>
      </w:r>
    </w:p>
    <w:p w14:paraId="53C43CA4" w14:textId="14274381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105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14:paraId="2A5738BF" w14:textId="3328EBC4" w:rsidR="00A20328" w:rsidRPr="00F7360E" w:rsidRDefault="00F16F7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подбор и назначение тренинга гражданину;</w:t>
      </w:r>
    </w:p>
    <w:p w14:paraId="6F28B0B4" w14:textId="43E99D9F" w:rsidR="00A20328" w:rsidRPr="00F7360E" w:rsidRDefault="00F16F7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14:paraId="070FE7E0" w14:textId="7450A806" w:rsidR="00A20328" w:rsidRPr="00F7360E" w:rsidRDefault="00F16F7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14:paraId="083F20DE" w14:textId="0411D474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106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центра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дистанционной формах.</w:t>
      </w:r>
    </w:p>
    <w:p w14:paraId="78DCA9BB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указанного договора.</w:t>
      </w:r>
    </w:p>
    <w:p w14:paraId="446856E8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14:paraId="71DAD260" w14:textId="72B0DFB5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107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14:paraId="2FE97366" w14:textId="6DE6F982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108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выполне</w:t>
      </w:r>
      <w:r w:rsidR="00F16F7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действий:</w:t>
      </w:r>
    </w:p>
    <w:p w14:paraId="29FCD451" w14:textId="230AF255" w:rsidR="00A20328" w:rsidRPr="00F7360E" w:rsidRDefault="00E319C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индивидуальной форме - не должна превышать 30 минут;</w:t>
      </w:r>
    </w:p>
    <w:p w14:paraId="6369ED1B" w14:textId="6122FC41" w:rsidR="00A20328" w:rsidRPr="00F7360E" w:rsidRDefault="00E319CB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групповой форме - не должна превышать 45 минут.</w:t>
      </w:r>
    </w:p>
    <w:p w14:paraId="71BA2229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BD7AAE" w14:textId="7245DFE1" w:rsidR="00A20328" w:rsidRPr="00F7360E" w:rsidRDefault="004D4A92" w:rsidP="00F16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формирования и направления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гражданину заключения о предоставлении го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с использованием единой цифровой платформы</w:t>
      </w:r>
    </w:p>
    <w:p w14:paraId="5C181B62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DF64F5" w14:textId="5FCA98BD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109</w:t>
      </w:r>
      <w:r w:rsidR="00E319C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 -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мероприятий по профессиональной ориентации.</w:t>
      </w:r>
    </w:p>
    <w:p w14:paraId="4C30C320" w14:textId="46D4E970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 w:rsidR="00E319C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о предоставлении государственной услуги по форме согласно приложению </w:t>
      </w:r>
      <w:r w:rsidR="00AB1F9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6 к настоящему Административному регламенту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центра занятости населения формирует с использованием единой цифровой платформы в срок не позднее 3 рабочих дней со дня завершения обработки (анализа) результатов мероприятий по профессиональной ориентации.</w:t>
      </w:r>
    </w:p>
    <w:p w14:paraId="05BA7E57" w14:textId="7F8E12CC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111</w:t>
      </w:r>
      <w:r w:rsidR="00AB1F9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Заключение о предоставлении государственной услуги включает:</w:t>
      </w:r>
    </w:p>
    <w:p w14:paraId="5E8D8FAB" w14:textId="48666E63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</w:p>
    <w:p w14:paraId="77CD7892" w14:textId="1AD67600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результаты проведенного тестирования (при наличии);</w:t>
      </w:r>
    </w:p>
    <w:p w14:paraId="209776FF" w14:textId="45444AAB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результаты проведенного тренинга (при наличии).</w:t>
      </w:r>
    </w:p>
    <w:p w14:paraId="6DBCD526" w14:textId="68E50104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112</w:t>
      </w:r>
      <w:r w:rsidR="00AB1F9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центра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14:paraId="0049FBB5" w14:textId="2E20C7E0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заключение о предоставлении государственной услуги; </w:t>
      </w:r>
    </w:p>
    <w:p w14:paraId="314A0D9F" w14:textId="5536B093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уведомление, содержащее:</w:t>
      </w:r>
    </w:p>
    <w:p w14:paraId="00F94F74" w14:textId="3AA0B95D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14:paraId="7769C9F6" w14:textId="42F3E839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обращения гражданина в центр занятости населения для получения профессиональной консультации;</w:t>
      </w:r>
    </w:p>
    <w:p w14:paraId="3075E4BF" w14:textId="22209878" w:rsidR="00A20328" w:rsidRPr="00F7360E" w:rsidRDefault="00AB1F9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14:paraId="4F4BE66B" w14:textId="1C77A953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  <w:r w:rsidR="00AB1F9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гражданину заключения о предоставлении государственной услуги.</w:t>
      </w:r>
    </w:p>
    <w:p w14:paraId="261BAAD2" w14:textId="777936ED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  <w:r w:rsidR="00AB1F9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ительность выполнения действий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позднее 3 рабочих дней со дня завершения обработки (анализа) результатов мероприятий по профессиональной ориентации.</w:t>
      </w:r>
    </w:p>
    <w:p w14:paraId="0E751149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4CC93" w14:textId="49F71FF3" w:rsidR="00A20328" w:rsidRPr="00F7360E" w:rsidRDefault="004D4A92" w:rsidP="004D4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с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проведения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профессиональной консультации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</w:t>
      </w:r>
    </w:p>
    <w:p w14:paraId="6AC8FFF0" w14:textId="77777777" w:rsidR="00A20328" w:rsidRPr="00F7360E" w:rsidRDefault="00A20328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0F808A" w14:textId="405783F7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115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обращение гражданина с целью получения профессиональной консультации.</w:t>
      </w:r>
    </w:p>
    <w:p w14:paraId="39C30CC5" w14:textId="3EC318E2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116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14:paraId="0ACDA4DB" w14:textId="191D576A" w:rsidR="00A20328" w:rsidRPr="00F7360E" w:rsidRDefault="0073659A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14:paraId="0E3A1D62" w14:textId="15AF443E" w:rsidR="00A20328" w:rsidRPr="00F7360E" w:rsidRDefault="0073659A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14:paraId="6685F870" w14:textId="23F3EE4F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проводит с гражданином профессиональную консультацию 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14:paraId="3C98D799" w14:textId="7D44F288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неявке гражданина в центр занятости населения для получения профессиональной консультации в дату и время, указанные в уведомлении занятости населения фиксирует отказ гражданина от проведения профессиональной консультации.</w:t>
      </w:r>
    </w:p>
    <w:p w14:paraId="04C3131F" w14:textId="3790D2C9" w:rsidR="00AB040A" w:rsidRPr="00F7360E" w:rsidRDefault="00A12071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Сервис «Самостоятельное тестирование»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</w:t>
      </w:r>
    </w:p>
    <w:p w14:paraId="4AC143B5" w14:textId="13AF2B3A" w:rsidR="00AB040A" w:rsidRPr="00F7360E" w:rsidRDefault="00A12071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Сервис «Самостоятельное тестирование»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реализуется в соответствии с технологической картой исполнения Стандарта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утвержденного приказом Министерства труда и социальной защиты Российской Федерации от 25.02.2022 № 82н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разработанной Министерством труда и социальн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защиты Российской Федерации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4F607A" w14:textId="7CE6EDEE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12071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Сервис «Самостоятельное тестирование»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следующие функциональные возможности для граждан:</w:t>
      </w:r>
    </w:p>
    <w:p w14:paraId="47350D79" w14:textId="4CA9D499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самостоятельно выбрать и пройти тестирование по профессиональной ориентации на едино</w:t>
      </w:r>
      <w:r w:rsidR="00C44B1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й цифровой платформе в разделе «Профессиональная ориентация»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по следующим направлениям:</w:t>
      </w:r>
    </w:p>
    <w:p w14:paraId="5952BD30" w14:textId="5EDB6A42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индивидуально-психологических особенностей;</w:t>
      </w:r>
    </w:p>
    <w:p w14:paraId="5630B94C" w14:textId="2288546C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профессии;</w:t>
      </w:r>
    </w:p>
    <w:p w14:paraId="264170CD" w14:textId="631B8308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предрасположенности к определенной профессии;</w:t>
      </w:r>
    </w:p>
    <w:p w14:paraId="37913A4C" w14:textId="317EB4E8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компетенций;</w:t>
      </w:r>
    </w:p>
    <w:p w14:paraId="59763692" w14:textId="1550FBE0" w:rsidR="00AB040A" w:rsidRPr="00F7360E" w:rsidRDefault="0073659A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14:paraId="27186B63" w14:textId="16A0FF33" w:rsidR="00AB040A" w:rsidRPr="00F7360E" w:rsidRDefault="00A12071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Сервис «Самостоятельное тестирование»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доступен на единой цифровой платформе ежедневно в круглосуточном режиме и реализуется в режиме реального времени.</w:t>
      </w:r>
    </w:p>
    <w:p w14:paraId="321693E4" w14:textId="0D70DB1D" w:rsidR="00AB040A" w:rsidRPr="00F7360E" w:rsidRDefault="00A12071" w:rsidP="00AB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123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B1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реализации сервиса «Самостоятельное тестирование»</w:t>
      </w:r>
      <w:r w:rsidR="00AB040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информация о результатах самостоятельно пройденных гражданином тестов по профессиональной ориентации.</w:t>
      </w:r>
    </w:p>
    <w:p w14:paraId="1BE62973" w14:textId="76647A0C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124</w:t>
      </w:r>
      <w:r w:rsidR="0073659A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с гражданином профессиональной консультации.</w:t>
      </w:r>
    </w:p>
    <w:p w14:paraId="54375315" w14:textId="47567360" w:rsidR="00A20328" w:rsidRPr="00F7360E" w:rsidRDefault="00A12071" w:rsidP="00A2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Продолж</w:t>
      </w:r>
      <w:r w:rsidR="004D4A92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ительность выполнения действий - </w:t>
      </w:r>
      <w:r w:rsidR="00A20328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30 минут.</w:t>
      </w:r>
    </w:p>
    <w:p w14:paraId="212AE063" w14:textId="77777777" w:rsidR="005E383A" w:rsidRPr="00F7360E" w:rsidRDefault="005E383A" w:rsidP="00A51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EEEC71" w14:textId="77777777" w:rsidR="005E383A" w:rsidRPr="00F7360E" w:rsidRDefault="005E383A" w:rsidP="00A51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7C41" w14:textId="43DD95BF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</w:t>
      </w:r>
      <w:r w:rsidR="003B00D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числе с использованием ЕПГУ или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РПГУ</w:t>
      </w:r>
      <w:r w:rsidR="003B00D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процедур (действий) по предоставлению государственной услуги</w:t>
      </w:r>
      <w:r w:rsidR="00BE34D9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положениями статьи 10 Федерального закона № 210-ФЗ</w:t>
      </w:r>
    </w:p>
    <w:p w14:paraId="3DD69AB0" w14:textId="77777777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5F72DF" w14:textId="20BC80AA" w:rsidR="00933891" w:rsidRPr="00F7360E" w:rsidRDefault="00A1207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126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32CFABA0" w14:textId="31DD62DB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единой цифровой платформы,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получение информации о порядке и сроках предоставления услуги;</w:t>
      </w:r>
    </w:p>
    <w:p w14:paraId="63F7F1EA" w14:textId="0ED80DEF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ЕПГУ, РПГУ или Интерактивного портала: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7351E156" w14:textId="3898B1E7" w:rsidR="00933891" w:rsidRPr="00F7360E" w:rsidRDefault="00933891" w:rsidP="00482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РПГУ или Интерактивного портала: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 центр занятости населения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запроса;</w:t>
      </w:r>
    </w:p>
    <w:p w14:paraId="273E8F96" w14:textId="40842F68" w:rsidR="00933891" w:rsidRPr="00F7360E" w:rsidRDefault="00482DC1" w:rsidP="00482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единой цифровой платформы, РПГУ или Интерактивного портала: 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14:paraId="26174456" w14:textId="415FCF9D" w:rsidR="00933891" w:rsidRPr="00F7360E" w:rsidRDefault="00482DC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использованием единой цифровой платформы или Интерактивного портала:</w:t>
      </w:r>
    </w:p>
    <w:p w14:paraId="65A55EB9" w14:textId="77777777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142FC3FD" w14:textId="77777777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077E8027" w14:textId="77777777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предоставления государственной услуги;</w:t>
      </w:r>
    </w:p>
    <w:p w14:paraId="1B071756" w14:textId="5E1C50C5" w:rsidR="00933891" w:rsidRPr="00F7360E" w:rsidRDefault="00482DC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с использованием официального портала МФЦ: </w:t>
      </w:r>
    </w:p>
    <w:p w14:paraId="7A16F66F" w14:textId="77777777" w:rsidR="00933891" w:rsidRPr="00F7360E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5DF9095E" w14:textId="77777777" w:rsidR="00933891" w:rsidRPr="00F7360E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5E93D88" w14:textId="044A6422" w:rsidR="00933891" w:rsidRPr="00F7360E" w:rsidRDefault="00A1207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услуги:</w:t>
      </w:r>
    </w:p>
    <w:p w14:paraId="4FEA50D7" w14:textId="0A4D441D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получения информации о государственной услуге является посещение заявителем единой цифровой платформы, ЕПГУ, РПГУ, Интерактивного портала или официального портала МФЦ;</w:t>
      </w:r>
    </w:p>
    <w:p w14:paraId="6B2C180D" w14:textId="379BC85C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</w:t>
      </w:r>
      <w:r w:rsidR="00F4199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РПГУ, Интерактивный портал. Максимальный срок выполнения административного действия не должен превышать 10 дней;</w:t>
      </w:r>
    </w:p>
    <w:p w14:paraId="15A3A3A9" w14:textId="010E501A" w:rsidR="00933891" w:rsidRPr="00F7360E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обращается на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14:paraId="41CA4477" w14:textId="79E2669E" w:rsidR="00933891" w:rsidRPr="00F7360E" w:rsidRDefault="00A1207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07B15A4F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9E22A58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347F3ACD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0FFF933B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AC00038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5509E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1C8282EF" w14:textId="59A8268A" w:rsidR="00933891" w:rsidRPr="00F7360E" w:rsidRDefault="00A12071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5E5D3E1" w14:textId="22FC711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 или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6CFE3C65" w14:textId="005CF6B0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РПГУ реализована возможность формирования запроса путем перенаправления на 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единую цифровую платформу или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Интерактивный портал.</w:t>
      </w:r>
    </w:p>
    <w:p w14:paraId="705FF0D7" w14:textId="09706A39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Интерактивном портале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2BA75594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8AD0C7" w14:textId="38A7CD99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населения посредством 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цифрой платформы или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Интерактивного портала.</w:t>
      </w:r>
      <w:r w:rsidRPr="00F7360E">
        <w:t xml:space="preserve"> </w:t>
      </w:r>
    </w:p>
    <w:p w14:paraId="61783D1B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CCD1457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2923E26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7F670AE6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F1A0441" w14:textId="188733FA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платформе,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1421FE45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77244992" w14:textId="06E9EA52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 возможность доступа заявителя на </w:t>
      </w:r>
      <w:r w:rsidR="00482DC1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6276232" w14:textId="53784363" w:rsidR="00933891" w:rsidRPr="00F7360E" w:rsidRDefault="00A12071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запроса:</w:t>
      </w:r>
    </w:p>
    <w:p w14:paraId="6FEEF140" w14:textId="061F4836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работник центра занятости населения обеспечивает прием и регистрацию запроса, с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регистрации которого – не позднее следующего рабочего</w:t>
      </w:r>
      <w:r w:rsidR="003C21B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запроса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AA2354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предоставление государственной услуги начинается с момента приема и регистрации работником центра занятости населения запроса;</w:t>
      </w:r>
    </w:p>
    <w:p w14:paraId="661A29C0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14:paraId="14C09B98" w14:textId="23BA50F3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заявителю сообщается присвоенный запросу в электронной форме уникальный номер, по которому в соответствующем разделе в личном кабинете на </w:t>
      </w:r>
      <w:r w:rsidR="003C21B3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или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Интерактивном портале заявителю будет представлена информация о ходе выполнения указанного запроса;</w:t>
      </w:r>
    </w:p>
    <w:p w14:paraId="3C1DDED3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14:paraId="60FA1EDD" w14:textId="3DC0358C" w:rsidR="00933891" w:rsidRPr="00F7360E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после принятия запроса заявителя работником центра занятости населения, статус запроса заявителя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на </w:t>
      </w:r>
      <w:r w:rsidR="003C21B3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 или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767EF8CC" w14:textId="6142D10E" w:rsidR="00933891" w:rsidRPr="00F7360E" w:rsidRDefault="00A1207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131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001B9543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3D39D53A" w14:textId="0B2B1892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E62EFD"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платформы и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Интерактивного портала по выбору заявителя.</w:t>
      </w:r>
    </w:p>
    <w:p w14:paraId="6EB5DA26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517EE85A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0CA4AAFA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243FE9FA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42FFD54A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6BA65DEF" w14:textId="4CFEE2B6" w:rsidR="00933891" w:rsidRPr="00F7360E" w:rsidRDefault="00A12071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686E82CC" w14:textId="77777777" w:rsidR="00933891" w:rsidRPr="00F7360E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29CB861" w14:textId="2CD6B7FD" w:rsidR="00933891" w:rsidRPr="00F7360E" w:rsidRDefault="00A1207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891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9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015A4D24" w14:textId="77777777" w:rsidR="00933891" w:rsidRPr="00F7360E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F7360E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14209775" w:rsidR="00D81AA6" w:rsidRPr="00F7360E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исправления допущенных опечаток и ошибок </w:t>
      </w:r>
      <w:r w:rsidR="00F472AB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</w:t>
      </w:r>
    </w:p>
    <w:p w14:paraId="33D03E07" w14:textId="77777777" w:rsidR="00D81AA6" w:rsidRPr="00F7360E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43FE8E4F" w:rsidR="00D81AA6" w:rsidRPr="00F7360E" w:rsidRDefault="00A12071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F7360E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5E9708B4" w:rsidR="00D81AA6" w:rsidRPr="00F7360E" w:rsidRDefault="00A12071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135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F7360E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F7360E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F7360E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F7360E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F7360E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F7360E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2145421F" w:rsidR="00D81AA6" w:rsidRPr="00F7360E" w:rsidRDefault="00A12071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136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F7360E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F7360E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4969DCCB" w14:textId="77777777" w:rsidR="00183D0C" w:rsidRPr="00F7360E" w:rsidRDefault="00183D0C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A1821" w14:textId="715ABC87" w:rsidR="00183D0C" w:rsidRPr="00F7360E" w:rsidRDefault="00183D0C" w:rsidP="00183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МФЦ</w:t>
      </w:r>
    </w:p>
    <w:p w14:paraId="5F3C88EC" w14:textId="77777777" w:rsidR="00183D0C" w:rsidRPr="00F7360E" w:rsidRDefault="00183D0C" w:rsidP="00183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A4E5" w14:textId="06CE3E3A" w:rsidR="00183D0C" w:rsidRPr="00F7360E" w:rsidRDefault="00A12071" w:rsidP="0018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137</w:t>
      </w:r>
      <w:r w:rsidR="00183D0C"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 МФЦ в полном объеме не предоставляется.</w:t>
      </w:r>
    </w:p>
    <w:p w14:paraId="138BB2E5" w14:textId="7CA1CC75" w:rsidR="00183D0C" w:rsidRPr="00F7360E" w:rsidRDefault="00A12071" w:rsidP="0018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183D0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в МФЦ заявителю оказывается содействие в подаче заявления в электронной форме.</w:t>
      </w:r>
    </w:p>
    <w:p w14:paraId="7D48322E" w14:textId="77777777" w:rsidR="00183D0C" w:rsidRPr="00F7360E" w:rsidRDefault="00183D0C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C6094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01A133A8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0578102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2128136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положений настоящего</w:t>
      </w:r>
      <w:r w:rsidR="00130F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0BEFCEDF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</w:t>
      </w:r>
      <w:r w:rsidR="003A133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государственных гарантий в области содействия занятости населения) осуществляет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6E34E248" w:rsidR="00D81AA6" w:rsidRPr="00F7360E" w:rsidRDefault="000E2DF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20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4615360B" w:rsidR="00D7658E" w:rsidRPr="00F7360E" w:rsidRDefault="000E2DF1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0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7658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="00D7658E" w:rsidRPr="00F7360E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контроля </w:t>
      </w:r>
      <w:r w:rsidR="00D7658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</w:t>
      </w:r>
      <w:r w:rsidR="00B84219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</w:t>
      </w:r>
      <w:r w:rsidR="00D7658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регистрацией инвалидов в качестве безработных граждан.</w:t>
      </w:r>
    </w:p>
    <w:p w14:paraId="41E09F07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2E7CE0C3" w:rsidR="00D81AA6" w:rsidRPr="00F7360E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выездной проверки не может превышать 20 рабочих дней;</w:t>
      </w:r>
    </w:p>
    <w:p w14:paraId="023DF6AA" w14:textId="091733EE" w:rsidR="00D81AA6" w:rsidRPr="00F7360E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документарной проверки не может превышать 15 рабочих дней;</w:t>
      </w:r>
    </w:p>
    <w:p w14:paraId="1E2C8F22" w14:textId="7B743116" w:rsidR="00D81AA6" w:rsidRPr="00F7360E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выездной проверки не может превышать 20 рабочих дней;</w:t>
      </w:r>
    </w:p>
    <w:p w14:paraId="2E7BC7BF" w14:textId="21E8B6BE" w:rsidR="00D81AA6" w:rsidRPr="00F7360E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документарной проверки не может превышать 15 рабочих дней;</w:t>
      </w:r>
    </w:p>
    <w:p w14:paraId="5DAAC44D" w14:textId="4F4CEFAD" w:rsidR="00D81AA6" w:rsidRPr="00F7360E" w:rsidRDefault="005D0B81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0D694818" w:rsidR="00D7658E" w:rsidRPr="00F7360E" w:rsidRDefault="00A12071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D7658E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должностных лиц, уполномоченных на проведение проверок, утверждается приказом Министерства.</w:t>
      </w:r>
    </w:p>
    <w:p w14:paraId="6B53DA4D" w14:textId="54F6F563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6593CE24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F7360E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F7360E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3C601C6B" w:rsidR="00D81AA6" w:rsidRPr="00F7360E" w:rsidRDefault="00A12071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r w:rsidR="00883AC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платформе, ЕПГУ или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</w:t>
      </w:r>
      <w:r w:rsidR="00883AC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AA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F7360E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F7360E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F7360E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F7360E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1"/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7C09C82B" w:rsidR="003F3978" w:rsidRPr="00F7360E" w:rsidRDefault="00A12071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F3978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1706EBC7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4A08E535" w:rsidR="00D81AA6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72BA7B9B" w14:textId="77777777" w:rsidR="003F3978" w:rsidRPr="00F7360E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0C4E3F4C" w:rsidR="00913A87" w:rsidRPr="00F7360E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жалоб на нарушение порядка предоставления государственной услуги (далее </w:t>
      </w:r>
      <w:r w:rsidR="003A133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жалобы)</w:t>
      </w:r>
    </w:p>
    <w:p w14:paraId="663D9172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27C8CBDE" w:rsidR="00913A87" w:rsidRPr="00F7360E" w:rsidRDefault="00A12071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150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40375479" w:rsidR="00913A87" w:rsidRPr="00F7360E" w:rsidRDefault="00A12071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151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 xml:space="preserve">. Жалобы на действие (бездействие) 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="00913A87" w:rsidRPr="00F7360E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00799765" w:rsidR="00913A87" w:rsidRPr="00F7360E" w:rsidRDefault="00A12071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07BB2382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2B40482F" w:rsidR="002E0DB6" w:rsidRPr="00F7360E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F8BEF8" w14:textId="53DB0919" w:rsidR="00913A87" w:rsidRPr="00F7360E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2D8C28F7" w:rsidR="00913A87" w:rsidRPr="00F7360E" w:rsidRDefault="00A12071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153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0F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части </w:t>
      </w:r>
      <w:r w:rsidR="00FA5EE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130F71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7C358CAC" w14:textId="3184FAF2" w:rsidR="00913A87" w:rsidRPr="00F7360E" w:rsidRDefault="00A12071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154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46FE1E2" w14:textId="57C5ADC1" w:rsidR="00064B56" w:rsidRPr="00F7360E" w:rsidRDefault="00A12071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155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F7360E">
        <w:rPr>
          <w:rFonts w:ascii="Times New Roman" w:eastAsia="Calibri" w:hAnsi="Times New Roman" w:cs="Times New Roman"/>
          <w:sz w:val="28"/>
          <w:szCs w:val="28"/>
        </w:rPr>
        <w:t>ие действий от имени заявителя. В качестве документа, подтверждающего полномочия на осуществление действий от имени заявителя, мож</w:t>
      </w:r>
      <w:r w:rsidR="00C925BB" w:rsidRPr="00F7360E">
        <w:rPr>
          <w:rFonts w:ascii="Times New Roman" w:eastAsia="Calibri" w:hAnsi="Times New Roman" w:cs="Times New Roman"/>
          <w:sz w:val="28"/>
          <w:szCs w:val="28"/>
        </w:rPr>
        <w:t xml:space="preserve">ет быть представлена </w:t>
      </w:r>
      <w:r w:rsidR="00064B56" w:rsidRPr="00F7360E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</w:t>
      </w:r>
      <w:r w:rsidR="00C925BB" w:rsidRPr="00F7360E">
        <w:rPr>
          <w:rFonts w:ascii="Times New Roman" w:eastAsia="Calibri" w:hAnsi="Times New Roman" w:cs="Times New Roman"/>
          <w:sz w:val="28"/>
          <w:szCs w:val="28"/>
        </w:rPr>
        <w:t>еренность (для физических лиц)</w:t>
      </w:r>
      <w:r w:rsidR="00064B56" w:rsidRPr="00F736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199A7" w14:textId="1A801877" w:rsidR="00913A87" w:rsidRPr="00F7360E" w:rsidRDefault="00FC3F7D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156</w:t>
      </w:r>
      <w:r w:rsidR="00913A87"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. В электронном виде жалоба может быть подана заявителем посредством:</w:t>
      </w:r>
    </w:p>
    <w:p w14:paraId="16006CBE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9587D08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66EE12D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Федеральной государственной информационной системы досудебного (внесудебного) обжалования (далее </w:t>
      </w:r>
      <w:r w:rsidR="003A1330"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ФГИС ДО);</w:t>
      </w:r>
    </w:p>
    <w:p w14:paraId="5FB91DA8" w14:textId="4A908A0A" w:rsidR="00913A87" w:rsidRPr="00F7360E" w:rsidRDefault="008308F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13A87" w:rsidRPr="00F7360E">
        <w:rPr>
          <w:rFonts w:ascii="Times New Roman" w:eastAsia="Calibri" w:hAnsi="Times New Roman" w:cs="Times New Roman"/>
          <w:color w:val="000000"/>
          <w:sz w:val="28"/>
          <w:szCs w:val="28"/>
        </w:rPr>
        <w:t>) электронной почты.</w:t>
      </w:r>
    </w:p>
    <w:p w14:paraId="5BB3A24D" w14:textId="7BF8A255" w:rsidR="00913A87" w:rsidRPr="00F7360E" w:rsidRDefault="00760DC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1</w:t>
      </w:r>
      <w:r w:rsidR="00FC3F7D" w:rsidRPr="00F7360E">
        <w:rPr>
          <w:rFonts w:ascii="Times New Roman" w:eastAsia="Calibri" w:hAnsi="Times New Roman" w:cs="Times New Roman"/>
          <w:sz w:val="28"/>
          <w:szCs w:val="28"/>
        </w:rPr>
        <w:t>57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 xml:space="preserve">. При подаче жалобы в электронном виде </w:t>
      </w:r>
      <w:r w:rsidR="00BB5277" w:rsidRPr="00F7360E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части </w:t>
      </w:r>
      <w:r w:rsidR="006246CD" w:rsidRPr="00F7360E">
        <w:rPr>
          <w:rFonts w:ascii="Times New Roman" w:eastAsia="Calibri" w:hAnsi="Times New Roman" w:cs="Times New Roman"/>
          <w:sz w:val="28"/>
          <w:szCs w:val="28"/>
        </w:rPr>
        <w:t xml:space="preserve">155 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5C152498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Возможность подачи жалобы через ФГИС ДО в настоящее время может быть реализована после регистрации и авторизации в </w:t>
      </w:r>
      <w:r w:rsidR="00926FD9" w:rsidRPr="00F7360E">
        <w:rPr>
          <w:rFonts w:ascii="Times New Roman" w:eastAsia="Calibri" w:hAnsi="Times New Roman" w:cs="Times New Roman"/>
          <w:sz w:val="28"/>
          <w:szCs w:val="28"/>
        </w:rPr>
        <w:t>ЕСИА</w:t>
      </w: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0B26962E" w:rsidR="00913A87" w:rsidRPr="00F7360E" w:rsidRDefault="00760DC4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F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подана </w:t>
      </w:r>
      <w:r w:rsidR="001E33CA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 через МФЦ.</w:t>
      </w:r>
    </w:p>
    <w:p w14:paraId="1D3754D7" w14:textId="77777777" w:rsidR="00913A87" w:rsidRPr="00F7360E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14:paraId="6EBE7187" w14:textId="03BA81DD" w:rsidR="00913A87" w:rsidRPr="00F7360E" w:rsidRDefault="00FC3F7D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14:paraId="1B163571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7CA4142C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</w:t>
      </w:r>
      <w:r w:rsidR="0068159C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предусмотренном частью </w:t>
      </w:r>
      <w:r w:rsidR="00FA5EE3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6C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F7360E">
        <w:rPr>
          <w:rFonts w:ascii="Calibri" w:eastAsia="Calibri" w:hAnsi="Calibri" w:cs="Times New Roman"/>
        </w:rPr>
        <w:t xml:space="preserve">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F7360E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24CC28A9" w:rsidR="00913A87" w:rsidRPr="00F7360E" w:rsidRDefault="00FC3F7D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913A87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A87" w:rsidRPr="00F7360E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F7360E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22F0C964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170E40A3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DB6" w:rsidRPr="00F7360E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</w:t>
      </w:r>
      <w:r w:rsidR="003A1330" w:rsidRPr="00F7360E">
        <w:rPr>
          <w:rFonts w:ascii="Times New Roman" w:eastAsia="Calibri" w:hAnsi="Times New Roman" w:cs="Times New Roman"/>
          <w:sz w:val="28"/>
          <w:szCs w:val="28"/>
        </w:rPr>
        <w:t>–</w:t>
      </w:r>
      <w:r w:rsidR="002E0DB6" w:rsidRPr="00F7360E">
        <w:rPr>
          <w:rFonts w:ascii="Times New Roman" w:eastAsia="Calibri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0E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5C387C6D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жалобы исчисляется со дня регистрации жалобы в Министерстве.</w:t>
      </w:r>
    </w:p>
    <w:p w14:paraId="201EBA7D" w14:textId="6A35223F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Министерством в течение 15 рабочих дней со дня ее регистрации.</w:t>
      </w:r>
    </w:p>
    <w:p w14:paraId="55E51E55" w14:textId="076952CA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A133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регистрации жалобы.</w:t>
      </w:r>
    </w:p>
    <w:p w14:paraId="51C98350" w14:textId="3D87FFD0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3ABF6523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77DFEBBF" w:rsidR="002E0DB6" w:rsidRPr="00F7360E" w:rsidRDefault="00FC3F7D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</w:t>
      </w:r>
      <w:r w:rsidR="002E0DB6" w:rsidRPr="00F736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7B37A37" w14:textId="69E30758" w:rsidR="004072D0" w:rsidRPr="00F7360E" w:rsidRDefault="00FC3F7D" w:rsidP="00407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2D0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4BC6DF53" w:rsidR="002E0DB6" w:rsidRPr="00F7360E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F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при получении жалобы вправе оставить ее без ответа в следующих случаях:</w:t>
      </w:r>
    </w:p>
    <w:p w14:paraId="188FC3F6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3F742601" w14:textId="6844DBF1" w:rsidR="002E0DB6" w:rsidRPr="00F7360E" w:rsidRDefault="002E0DB6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</w:t>
      </w:r>
      <w:r w:rsidR="00C925BB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почтовый адрес заявителя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2CEA6" w14:textId="679E96D5" w:rsidR="002E0DB6" w:rsidRPr="00F7360E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F7D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14:paraId="491EB1C9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7A4E67B6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2E0DB6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33542429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05FDDACC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14:paraId="51D47AF8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F7360E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6A81A7D4" w14:textId="77777777" w:rsidR="002E0DB6" w:rsidRPr="00F7360E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7E6B180" w14:textId="77777777" w:rsidR="004A3B70" w:rsidRPr="00F7360E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58343B90" w14:textId="77777777" w:rsidR="004A3B70" w:rsidRPr="00F7360E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E5BD257" w14:textId="2B895996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304986B1" w:rsidR="002E0DB6" w:rsidRPr="00F7360E" w:rsidRDefault="00FC3F7D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2E0DB6" w:rsidRPr="00F73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9BD4AE5" w14:textId="77777777" w:rsidR="00D81AA6" w:rsidRPr="00F7360E" w:rsidRDefault="00D81AA6" w:rsidP="00E63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3B8A" w14:textId="77777777" w:rsidR="00E63A47" w:rsidRPr="00F7360E" w:rsidRDefault="00E63A47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7D5F3" w14:textId="77777777" w:rsidR="000E2DF1" w:rsidRPr="00F7360E" w:rsidRDefault="000E2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ED9137" w14:textId="4F4D4408" w:rsidR="005B3BE2" w:rsidRPr="00F7360E" w:rsidRDefault="005B3BE2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3DE8BD8D" w14:textId="77777777" w:rsidR="005B3BE2" w:rsidRPr="00F7360E" w:rsidRDefault="005B3BE2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4BCAA82" w14:textId="77777777" w:rsidR="005B3BE2" w:rsidRPr="00F7360E" w:rsidRDefault="005B3BE2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74E6005C" w14:textId="77777777" w:rsidR="005B3BE2" w:rsidRPr="00F7360E" w:rsidRDefault="005B3BE2" w:rsidP="005B3B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8C009" w14:textId="7B95FA3E" w:rsidR="005B3BE2" w:rsidRPr="00F7360E" w:rsidRDefault="005B3BE2" w:rsidP="005B3BE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утверждена приказом Минтруда России от </w:t>
      </w:r>
      <w:r w:rsidR="008525C0"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20.10.2021 № 738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н «</w:t>
      </w:r>
      <w:r w:rsidR="008525C0"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форм документов, связанных с предоставлением государственных услуг в области содействия занятости населения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02DBE16E" w14:textId="77777777" w:rsidR="005B3BE2" w:rsidRPr="00F7360E" w:rsidRDefault="005B3BE2" w:rsidP="005B3BE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863E95D" w14:textId="77777777" w:rsidR="005B3BE2" w:rsidRPr="00F7360E" w:rsidRDefault="005B3BE2" w:rsidP="005B3BE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BFC7BAA" w14:textId="77777777" w:rsidR="005B3BE2" w:rsidRPr="00F7360E" w:rsidRDefault="005B3BE2" w:rsidP="005B3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предоставлении государственной услуги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6021024C" w14:textId="77777777" w:rsidR="005B3BE2" w:rsidRPr="00F7360E" w:rsidRDefault="005B3BE2" w:rsidP="005B3BE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14:paraId="6D61F9C5" w14:textId="77777777" w:rsidR="005B3BE2" w:rsidRPr="00F7360E" w:rsidRDefault="005B3BE2" w:rsidP="005B3BE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62B7E470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мне государственную услугу </w:t>
      </w: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>(делается отметка в соответствующем квадрате):</w:t>
      </w:r>
    </w:p>
    <w:p w14:paraId="2B72DE84" w14:textId="77777777" w:rsidR="008525C0" w:rsidRPr="00F7360E" w:rsidRDefault="008525C0" w:rsidP="005B3BE2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8525C0" w:rsidRPr="00F7360E" w14:paraId="6DF95CCA" w14:textId="77777777" w:rsidTr="008525C0">
        <w:trPr>
          <w:trHeight w:val="875"/>
        </w:trPr>
        <w:tc>
          <w:tcPr>
            <w:tcW w:w="704" w:type="dxa"/>
          </w:tcPr>
          <w:p w14:paraId="5C45B1FA" w14:textId="7FC32E72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78C9BA34" w14:textId="2850AD82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8525C0" w:rsidRPr="00F7360E" w14:paraId="08A6D606" w14:textId="77777777" w:rsidTr="008525C0">
        <w:tc>
          <w:tcPr>
            <w:tcW w:w="704" w:type="dxa"/>
          </w:tcPr>
          <w:p w14:paraId="1269B3FC" w14:textId="4E016D4A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7C2A9519" w14:textId="499780D8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  <w:tr w:rsidR="008525C0" w:rsidRPr="00F7360E" w14:paraId="41898D07" w14:textId="77777777" w:rsidTr="008525C0">
        <w:tc>
          <w:tcPr>
            <w:tcW w:w="704" w:type="dxa"/>
          </w:tcPr>
          <w:p w14:paraId="036D5410" w14:textId="27CA93B0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143E9FEA" w14:textId="2801CD53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</w:tc>
      </w:tr>
      <w:tr w:rsidR="008525C0" w:rsidRPr="00F7360E" w14:paraId="7EF8F006" w14:textId="77777777" w:rsidTr="008525C0">
        <w:tc>
          <w:tcPr>
            <w:tcW w:w="704" w:type="dxa"/>
          </w:tcPr>
          <w:p w14:paraId="54F42826" w14:textId="21909EAE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35B51525" w14:textId="17525C93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  <w:tr w:rsidR="008525C0" w:rsidRPr="00F7360E" w14:paraId="17C46EA9" w14:textId="77777777" w:rsidTr="008525C0">
        <w:tc>
          <w:tcPr>
            <w:tcW w:w="704" w:type="dxa"/>
          </w:tcPr>
          <w:p w14:paraId="2F1D103D" w14:textId="44244796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904C9F5" w14:textId="698E30E8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</w:tc>
      </w:tr>
      <w:tr w:rsidR="008525C0" w:rsidRPr="00F7360E" w14:paraId="46350EC6" w14:textId="77777777" w:rsidTr="008525C0">
        <w:tc>
          <w:tcPr>
            <w:tcW w:w="704" w:type="dxa"/>
          </w:tcPr>
          <w:p w14:paraId="65D5F4C7" w14:textId="3EDB1F2F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5C1C56A6" w14:textId="6B028CDC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8525C0" w:rsidRPr="00F7360E" w14:paraId="3D9899A2" w14:textId="77777777" w:rsidTr="008525C0">
        <w:tc>
          <w:tcPr>
            <w:tcW w:w="704" w:type="dxa"/>
          </w:tcPr>
          <w:p w14:paraId="7C848E0E" w14:textId="774811CE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44A9DE9" w14:textId="53A443DC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выбрать):</w:t>
            </w:r>
          </w:p>
        </w:tc>
      </w:tr>
      <w:tr w:rsidR="008525C0" w:rsidRPr="00F7360E" w14:paraId="2D9D52B6" w14:textId="77777777" w:rsidTr="008525C0">
        <w:tc>
          <w:tcPr>
            <w:tcW w:w="704" w:type="dxa"/>
          </w:tcPr>
          <w:p w14:paraId="224AB937" w14:textId="22E013D5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27B032E5" w14:textId="68EB792F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</w:tc>
      </w:tr>
      <w:tr w:rsidR="008525C0" w:rsidRPr="00F7360E" w14:paraId="39CAB386" w14:textId="77777777" w:rsidTr="008525C0">
        <w:tc>
          <w:tcPr>
            <w:tcW w:w="704" w:type="dxa"/>
          </w:tcPr>
          <w:p w14:paraId="22FF875B" w14:textId="09659FEF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B8EDE6F" w14:textId="77777777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3FF875C4" w14:textId="122D8BEC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25C0" w:rsidRPr="00F7360E" w14:paraId="62666832" w14:textId="77777777" w:rsidTr="008525C0">
        <w:tc>
          <w:tcPr>
            <w:tcW w:w="704" w:type="dxa"/>
          </w:tcPr>
          <w:p w14:paraId="149D342D" w14:textId="1AB5473A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64167ABD" w14:textId="77777777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14:paraId="6DE76DA6" w14:textId="77777777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25C0" w:rsidRPr="00F7360E" w14:paraId="7B8E6AD6" w14:textId="77777777" w:rsidTr="008525C0">
        <w:tc>
          <w:tcPr>
            <w:tcW w:w="704" w:type="dxa"/>
          </w:tcPr>
          <w:p w14:paraId="1564CC4E" w14:textId="377A46C6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56FE79AB" w14:textId="785DA4E3" w:rsidR="008525C0" w:rsidRPr="00F7360E" w:rsidRDefault="008525C0" w:rsidP="008525C0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сопровождения при содействии занятости инвалидов.</w:t>
            </w:r>
          </w:p>
        </w:tc>
      </w:tr>
    </w:tbl>
    <w:p w14:paraId="70CF476A" w14:textId="77777777" w:rsidR="008525C0" w:rsidRPr="00F7360E" w:rsidRDefault="008525C0" w:rsidP="005B3BE2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B55537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454"/>
        <w:gridCol w:w="255"/>
        <w:gridCol w:w="1474"/>
        <w:gridCol w:w="397"/>
        <w:gridCol w:w="397"/>
        <w:gridCol w:w="3686"/>
        <w:gridCol w:w="2665"/>
      </w:tblGrid>
      <w:tr w:rsidR="008525C0" w:rsidRPr="00F7360E" w14:paraId="6A6F765C" w14:textId="77777777" w:rsidTr="008525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0CD4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2B3A7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FDF95" w14:textId="7C14A9CA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1244E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AA19F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3013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BFE2D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E3CE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A3F68" w14:textId="77777777" w:rsidR="008525C0" w:rsidRPr="00F7360E" w:rsidRDefault="008525C0" w:rsidP="00F3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11C91BF" w14:textId="77777777" w:rsidR="005B3BE2" w:rsidRPr="00F7360E" w:rsidRDefault="005B3BE2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(подпись)                   </w:t>
      </w:r>
    </w:p>
    <w:p w14:paraId="50101C8F" w14:textId="060A43E5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2DB560C" w14:textId="4380EA7E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3B0BF56" w14:textId="6EA91EBB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90CD9A0" w14:textId="2D05CC55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27CA05C" w14:textId="1220CE34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F936022" w14:textId="23DBB785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53E8145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9F2165F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7512058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E527DA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DAC280B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08911C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57CBD37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D73B55A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B013DC0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9AAB28F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491008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9CEEA94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20A02EF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51F7C7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3F7B64F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119A195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F58A366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6816AD3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DEC1AA4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5C6ADF7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20CB2E6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37F70C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A0D6AD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FC98285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0A0E0D1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6DD63C2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648B4EF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E521C26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F0ECA3B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570E68A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7492350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BDC6C1B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22C42EB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70FF5A1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A4F0D8A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5C72ED8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55CC16D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2754BD7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8EB3765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B8F1B0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C1CB82A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4D20B2E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903E184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4EF5DE4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DF1E4F8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3E9E292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EA5EB22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E3A4700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C2A810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2B63837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3977DFB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3BC9BFA" w14:textId="2A65CCF3" w:rsidR="009430AA" w:rsidRPr="00F7360E" w:rsidRDefault="009430AA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35B89CB3" w14:textId="77777777" w:rsidR="009430AA" w:rsidRPr="00F7360E" w:rsidRDefault="009430AA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6605D24" w14:textId="77777777" w:rsidR="009430AA" w:rsidRPr="00F7360E" w:rsidRDefault="009430AA" w:rsidP="009430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687D3421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45BBA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38EF49" w14:textId="484B5374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Рекомендуемый образец утвержден приказом Минтруда России от 25.02.2022 № 82н «Об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</w:p>
    <w:p w14:paraId="45C8E485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6F39018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8EBB107" w14:textId="77777777" w:rsidR="009430AA" w:rsidRPr="00F7360E" w:rsidRDefault="009430AA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7CD59B0" w14:textId="77777777" w:rsidR="009430AA" w:rsidRPr="00F7360E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06B6183D" w14:textId="77777777" w:rsidR="00AB34AD" w:rsidRPr="00F7360E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</w:p>
    <w:p w14:paraId="0CE817BD" w14:textId="12CC87BC" w:rsidR="009430AA" w:rsidRPr="00F7360E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(используется при направлении </w:t>
      </w:r>
      <w:r w:rsidR="00DA3D62"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использованием единой цифровой платформы (при наличии технической возможности)</w:t>
      </w:r>
    </w:p>
    <w:p w14:paraId="38276532" w14:textId="77777777" w:rsidR="009430AA" w:rsidRPr="00F7360E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5AB8D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001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Фамилия, имя, отчество (при наличии)</w:t>
      </w:r>
    </w:p>
    <w:p w14:paraId="3F72ACFC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002"/>
      <w:bookmarkEnd w:id="4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Пол</w:t>
      </w:r>
    </w:p>
    <w:p w14:paraId="2D630A1A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03"/>
      <w:bookmarkEnd w:id="5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Дата рождения</w:t>
      </w:r>
    </w:p>
    <w:p w14:paraId="4B875705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04"/>
      <w:bookmarkEnd w:id="6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Гражданство</w:t>
      </w:r>
    </w:p>
    <w:p w14:paraId="222230E9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005"/>
      <w:bookmarkEnd w:id="7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ИНН</w:t>
      </w:r>
    </w:p>
    <w:p w14:paraId="14BB292C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006"/>
      <w:bookmarkEnd w:id="8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СНИЛС</w:t>
      </w:r>
    </w:p>
    <w:p w14:paraId="6B273E3F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007"/>
      <w:bookmarkEnd w:id="9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Серия, номер паспорта</w:t>
      </w:r>
    </w:p>
    <w:p w14:paraId="5B8BD8B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008"/>
      <w:bookmarkEnd w:id="10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Дата выдачи паспорта</w:t>
      </w:r>
    </w:p>
    <w:p w14:paraId="1F06D38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009"/>
      <w:bookmarkEnd w:id="11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Кем выдан паспорт</w:t>
      </w:r>
    </w:p>
    <w:p w14:paraId="63EEC2F4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010"/>
      <w:bookmarkEnd w:id="12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Адрес:</w:t>
      </w:r>
    </w:p>
    <w:p w14:paraId="59B9F8B6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01"/>
      <w:bookmarkEnd w:id="13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места жительства (постоянной регистрации):</w:t>
      </w:r>
    </w:p>
    <w:bookmarkEnd w:id="14"/>
    <w:p w14:paraId="4E873170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субъект Российской Федерации</w:t>
      </w:r>
    </w:p>
    <w:p w14:paraId="33806EE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район, населенный пункт, улица</w:t>
      </w:r>
    </w:p>
    <w:p w14:paraId="612C60BF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дом, корпус, строение, квартира</w:t>
      </w:r>
    </w:p>
    <w:p w14:paraId="7E8879B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0102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места пребывания (фактического пребывания):</w:t>
      </w:r>
    </w:p>
    <w:bookmarkEnd w:id="15"/>
    <w:p w14:paraId="54B35F9D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субъект Российской Федерации</w:t>
      </w:r>
    </w:p>
    <w:p w14:paraId="0067F1F7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район, населенный пункт, улица</w:t>
      </w:r>
    </w:p>
    <w:p w14:paraId="2EBA41BC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дом, корпус, строение, квартира</w:t>
      </w:r>
    </w:p>
    <w:p w14:paraId="3A789B32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011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Контактная информация:</w:t>
      </w:r>
    </w:p>
    <w:p w14:paraId="3FE6A37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111"/>
      <w:bookmarkEnd w:id="16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телефон</w:t>
      </w:r>
    </w:p>
    <w:p w14:paraId="0E1A891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0112"/>
      <w:bookmarkEnd w:id="17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адрес электронной почты (при наличии)</w:t>
      </w:r>
    </w:p>
    <w:p w14:paraId="2B0AF8CD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0012"/>
      <w:bookmarkEnd w:id="18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Место оказания услуги:</w:t>
      </w:r>
    </w:p>
    <w:p w14:paraId="5EF78D17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0121"/>
      <w:bookmarkEnd w:id="19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субъект Российской Федерации</w:t>
      </w:r>
    </w:p>
    <w:p w14:paraId="59EC832C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0122"/>
      <w:bookmarkEnd w:id="20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центр занятости населения</w:t>
      </w:r>
    </w:p>
    <w:p w14:paraId="61710453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0013"/>
      <w:bookmarkEnd w:id="21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 Сведения об образовании:</w:t>
      </w:r>
    </w:p>
    <w:bookmarkEnd w:id="22"/>
    <w:p w14:paraId="47BFE015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образование</w:t>
      </w:r>
    </w:p>
    <w:p w14:paraId="2704701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ученая степень (при наличии)</w:t>
      </w:r>
    </w:p>
    <w:p w14:paraId="704D738D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учебное заведение</w:t>
      </w:r>
    </w:p>
    <w:p w14:paraId="6656EDD1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факультет</w:t>
      </w:r>
    </w:p>
    <w:p w14:paraId="2FEE6609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год окончания обучения</w:t>
      </w:r>
    </w:p>
    <w:p w14:paraId="67CD2B74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квалификация по диплому</w:t>
      </w:r>
    </w:p>
    <w:p w14:paraId="4508E638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специальность по диплому</w:t>
      </w:r>
    </w:p>
    <w:p w14:paraId="0174CD76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серия диплома</w:t>
      </w:r>
    </w:p>
    <w:p w14:paraId="78FAD68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номер диплома</w:t>
      </w:r>
    </w:p>
    <w:p w14:paraId="4A0598E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дата выдачи диплома</w:t>
      </w:r>
    </w:p>
    <w:p w14:paraId="53C84F81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0014"/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 Социальный статус:</w:t>
      </w:r>
    </w:p>
    <w:bookmarkEnd w:id="23"/>
    <w:p w14:paraId="1AD378C8" w14:textId="088A9781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48"/>
          <w:szCs w:val="48"/>
          <w:lang w:eastAsia="zh-CN"/>
        </w:rPr>
        <w:sym w:font="Wingdings 2" w:char="F0A3"/>
      </w:r>
      <w:r w:rsidRPr="00F7360E">
        <w:rPr>
          <w:rFonts w:ascii="Times New Roman" w:eastAsia="Times New Roman" w:hAnsi="Times New Roman" w:cs="Times New Roman"/>
          <w:sz w:val="48"/>
          <w:szCs w:val="48"/>
          <w:lang w:eastAsia="zh-CN"/>
        </w:rPr>
        <w:t xml:space="preserve">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инвалид (да/нет)</w:t>
      </w:r>
    </w:p>
    <w:p w14:paraId="3DCD5823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9BB1B7F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Подтверждение данных:</w:t>
      </w:r>
    </w:p>
    <w:p w14:paraId="314EFB39" w14:textId="665F7E14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48"/>
          <w:szCs w:val="48"/>
          <w:lang w:eastAsia="zh-CN"/>
        </w:rPr>
        <w:sym w:font="Wingdings 2" w:char="F0A3"/>
      </w:r>
      <w:r w:rsidRPr="00F7360E">
        <w:rPr>
          <w:rFonts w:ascii="Times New Roman" w:eastAsia="Times New Roman" w:hAnsi="Times New Roman" w:cs="Times New Roman"/>
          <w:sz w:val="48"/>
          <w:szCs w:val="48"/>
          <w:lang w:eastAsia="zh-CN"/>
        </w:rPr>
        <w:t xml:space="preserve">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 ознакомился с положениями законодательства о занятости населения Российской федерации.</w:t>
      </w:r>
    </w:p>
    <w:p w14:paraId="5888B8CE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0269CAB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на:</w:t>
      </w:r>
    </w:p>
    <w:p w14:paraId="3454F9D4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14:paraId="3B010C36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36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14:paraId="323E576C" w14:textId="77777777" w:rsidR="009430AA" w:rsidRPr="00F7360E" w:rsidRDefault="009430AA" w:rsidP="00943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A620D1F" w14:textId="77777777" w:rsidR="009430AA" w:rsidRPr="00F7360E" w:rsidRDefault="009430AA" w:rsidP="0094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F1C2183" w14:textId="4BA0EDF7" w:rsidR="005B3BE2" w:rsidRPr="00F7360E" w:rsidRDefault="005B3BE2" w:rsidP="005B3BE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  <w:r w:rsidR="00E63A47"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1524816E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34860685" w14:textId="77777777" w:rsidR="005B3BE2" w:rsidRPr="00F7360E" w:rsidRDefault="005B3BE2" w:rsidP="005B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54CCB" w14:textId="77777777" w:rsidR="00CC0960" w:rsidRPr="00F7360E" w:rsidRDefault="00CC0960" w:rsidP="00CC096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7A185372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4639C6" w14:textId="77777777" w:rsidR="005B3BE2" w:rsidRPr="00F7360E" w:rsidRDefault="005B3BE2" w:rsidP="005B3BE2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310F23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государственного учреждения службы</w:t>
      </w:r>
    </w:p>
    <w:p w14:paraId="1B1E9AEB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занятости населения)</w:t>
      </w:r>
    </w:p>
    <w:p w14:paraId="0029DDC0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p w14:paraId="612CC0F3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p w14:paraId="0CF31EF2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(адрес местонахождения, номер телефона, адрес</w:t>
      </w:r>
    </w:p>
    <w:p w14:paraId="7B2BF2F3" w14:textId="65F6E4A8" w:rsidR="005B3BE2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электронной почты)</w:t>
      </w:r>
    </w:p>
    <w:p w14:paraId="4BAEEA74" w14:textId="77777777" w:rsidR="00CC0960" w:rsidRPr="00F7360E" w:rsidRDefault="00CC0960" w:rsidP="00CC09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145CDF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 предоставлении государственной услуги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083BB5F3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Гражданину __________________________________________________________________________  </w:t>
      </w:r>
    </w:p>
    <w:p w14:paraId="75BFE412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5D9D7A9A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предлагается получить государственную услугу (делается отметка в соответствующем квадрате):</w:t>
      </w:r>
    </w:p>
    <w:p w14:paraId="526C57D5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CC0960" w:rsidRPr="00F7360E" w14:paraId="709B00C0" w14:textId="77777777" w:rsidTr="006246CD">
        <w:trPr>
          <w:trHeight w:val="875"/>
        </w:trPr>
        <w:tc>
          <w:tcPr>
            <w:tcW w:w="704" w:type="dxa"/>
          </w:tcPr>
          <w:p w14:paraId="03DD95C1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66C6B858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CC0960" w:rsidRPr="00F7360E" w14:paraId="2D5AA042" w14:textId="77777777" w:rsidTr="006246CD">
        <w:tc>
          <w:tcPr>
            <w:tcW w:w="704" w:type="dxa"/>
          </w:tcPr>
          <w:p w14:paraId="0578BE77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42F8053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  <w:tr w:rsidR="00CC0960" w:rsidRPr="00F7360E" w14:paraId="5E111C9E" w14:textId="77777777" w:rsidTr="006246CD">
        <w:tc>
          <w:tcPr>
            <w:tcW w:w="704" w:type="dxa"/>
          </w:tcPr>
          <w:p w14:paraId="08C2CEFC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348B4635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</w:tc>
      </w:tr>
      <w:tr w:rsidR="00CC0960" w:rsidRPr="00F7360E" w14:paraId="6A9F0C04" w14:textId="77777777" w:rsidTr="006246CD">
        <w:tc>
          <w:tcPr>
            <w:tcW w:w="704" w:type="dxa"/>
          </w:tcPr>
          <w:p w14:paraId="5183D089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8E3EA44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  <w:tr w:rsidR="00CC0960" w:rsidRPr="00F7360E" w14:paraId="708FE10B" w14:textId="77777777" w:rsidTr="006246CD">
        <w:tc>
          <w:tcPr>
            <w:tcW w:w="704" w:type="dxa"/>
          </w:tcPr>
          <w:p w14:paraId="729CE312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07C01FC8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</w:tc>
      </w:tr>
      <w:tr w:rsidR="00CC0960" w:rsidRPr="00F7360E" w14:paraId="40D050E3" w14:textId="77777777" w:rsidTr="006246CD">
        <w:tc>
          <w:tcPr>
            <w:tcW w:w="704" w:type="dxa"/>
          </w:tcPr>
          <w:p w14:paraId="5AB95556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130BA547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CC0960" w:rsidRPr="00F7360E" w14:paraId="1ADB9445" w14:textId="77777777" w:rsidTr="006246CD">
        <w:tc>
          <w:tcPr>
            <w:tcW w:w="704" w:type="dxa"/>
          </w:tcPr>
          <w:p w14:paraId="12BBE1DE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CD4CD7A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выбрать):</w:t>
            </w:r>
          </w:p>
        </w:tc>
      </w:tr>
      <w:tr w:rsidR="00CC0960" w:rsidRPr="00F7360E" w14:paraId="0D0D78D3" w14:textId="77777777" w:rsidTr="006246CD">
        <w:tc>
          <w:tcPr>
            <w:tcW w:w="704" w:type="dxa"/>
          </w:tcPr>
          <w:p w14:paraId="74D3D176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7D17971F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</w:tc>
      </w:tr>
      <w:tr w:rsidR="00CC0960" w:rsidRPr="00F7360E" w14:paraId="08A0916B" w14:textId="77777777" w:rsidTr="006246CD">
        <w:tc>
          <w:tcPr>
            <w:tcW w:w="704" w:type="dxa"/>
          </w:tcPr>
          <w:p w14:paraId="58E0F42B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4903F455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37C12B22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0960" w:rsidRPr="00F7360E" w14:paraId="305814CF" w14:textId="77777777" w:rsidTr="006246CD">
        <w:tc>
          <w:tcPr>
            <w:tcW w:w="704" w:type="dxa"/>
          </w:tcPr>
          <w:p w14:paraId="12F77616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  <w:sym w:font="Wingdings 2" w:char="F0A3"/>
            </w:r>
          </w:p>
        </w:tc>
        <w:tc>
          <w:tcPr>
            <w:tcW w:w="9491" w:type="dxa"/>
          </w:tcPr>
          <w:p w14:paraId="3A79F705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14:paraId="74064A2A" w14:textId="77777777" w:rsidR="00CC0960" w:rsidRPr="00F7360E" w:rsidRDefault="00CC0960" w:rsidP="006246CD">
            <w:pPr>
              <w:tabs>
                <w:tab w:val="right" w:pos="9923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31FD37F" w14:textId="77777777" w:rsidR="00CC0960" w:rsidRPr="00F7360E" w:rsidRDefault="00CC0960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302"/>
      </w:tblGrid>
      <w:tr w:rsidR="005B3BE2" w:rsidRPr="00F7360E" w14:paraId="18FE74D2" w14:textId="77777777" w:rsidTr="00F352E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63AB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65011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A77D0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4605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1765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82E8B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BE2" w:rsidRPr="00F7360E" w14:paraId="6293FC6F" w14:textId="77777777" w:rsidTr="00F352EF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D46C89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54B238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45B7EF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ADF808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12B30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BB2B9F1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62481CC4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5B3BE2" w:rsidRPr="00F7360E" w14:paraId="1E57FD75" w14:textId="77777777" w:rsidTr="00F352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4815E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3B7C9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5C2E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3977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3B29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A5ED3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9C2C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30A33132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A30DC6" w14:textId="77777777" w:rsidR="005B3BE2" w:rsidRPr="00F7360E" w:rsidRDefault="005B3BE2" w:rsidP="005B3B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предложением ознакомлен, согласен/не согласен на получение государственной услуги.               </w:t>
      </w: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>(нужное подчеркнуть)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B3BE2" w:rsidRPr="00F7360E" w14:paraId="4A1A8337" w14:textId="77777777" w:rsidTr="00F352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5121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B91D8E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9DC3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F21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AEDF0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C577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21F53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9CBA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162DE" w14:textId="77777777" w:rsidR="005B3BE2" w:rsidRPr="00F7360E" w:rsidRDefault="005B3BE2" w:rsidP="00F352E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28A108" w14:textId="77777777" w:rsidR="005B3BE2" w:rsidRPr="00F7360E" w:rsidRDefault="005B3BE2" w:rsidP="005B3BE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F7360E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 гражданина)</w:t>
      </w:r>
    </w:p>
    <w:p w14:paraId="0FB697C3" w14:textId="77777777" w:rsidR="005B3BE2" w:rsidRPr="00F7360E" w:rsidRDefault="005B3BE2" w:rsidP="005B3BE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AE8BE06" w14:textId="692710C4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63A47"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7DCED021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02138E2F" w14:textId="77777777" w:rsidR="005B3BE2" w:rsidRPr="00F7360E" w:rsidRDefault="005B3BE2" w:rsidP="005B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24EDB" w14:textId="77777777" w:rsidR="005B3BE2" w:rsidRPr="00F7360E" w:rsidRDefault="005B3BE2" w:rsidP="005B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800B9" w14:textId="77777777" w:rsidR="005B3BE2" w:rsidRPr="00F7360E" w:rsidRDefault="005B3BE2" w:rsidP="005B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0AFE5" w14:textId="77777777" w:rsidR="005B3BE2" w:rsidRPr="00F7360E" w:rsidRDefault="005B3BE2" w:rsidP="005B3B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бланке государственного </w:t>
      </w:r>
    </w:p>
    <w:p w14:paraId="4D88B33E" w14:textId="77777777" w:rsidR="005B3BE2" w:rsidRPr="00F7360E" w:rsidRDefault="005B3BE2" w:rsidP="005B3B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10511D34" w14:textId="77777777" w:rsidR="005B3BE2" w:rsidRPr="00F7360E" w:rsidRDefault="005B3BE2" w:rsidP="005B3BE2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14:paraId="12DA18E7" w14:textId="77777777" w:rsidR="005B3BE2" w:rsidRPr="00F7360E" w:rsidRDefault="005B3BE2" w:rsidP="005B3BE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__________________ № _______________ </w:t>
      </w: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14:paraId="53FA148F" w14:textId="77777777" w:rsidR="005B3BE2" w:rsidRPr="00F7360E" w:rsidRDefault="005B3BE2" w:rsidP="005B3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F38618" w14:textId="77777777" w:rsidR="005B3BE2" w:rsidRPr="00F7360E" w:rsidRDefault="005B3BE2" w:rsidP="005B3BE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На № ____________ от _______________</w:t>
      </w:r>
    </w:p>
    <w:p w14:paraId="086C1FE3" w14:textId="77777777" w:rsidR="005B3BE2" w:rsidRPr="00F7360E" w:rsidRDefault="005B3BE2" w:rsidP="005B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1000C9" w14:textId="77777777" w:rsidR="005B3BE2" w:rsidRPr="00F7360E" w:rsidRDefault="005B3BE2" w:rsidP="005B3B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</w:t>
      </w:r>
    </w:p>
    <w:p w14:paraId="7BFAF722" w14:textId="77777777" w:rsidR="005B3BE2" w:rsidRPr="00F7360E" w:rsidRDefault="005B3BE2" w:rsidP="005B3BE2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отказе в предоставлении государственной услуги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профессионального обучения и получения дополнительного профессионального образования</w:t>
      </w:r>
    </w:p>
    <w:p w14:paraId="65E7C491" w14:textId="77777777" w:rsidR="005B3BE2" w:rsidRPr="00F7360E" w:rsidRDefault="005B3BE2" w:rsidP="005B3B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(далее – государственная услуга)</w:t>
      </w:r>
    </w:p>
    <w:p w14:paraId="076CDA34" w14:textId="77777777" w:rsidR="005B3BE2" w:rsidRPr="00F7360E" w:rsidRDefault="005B3BE2" w:rsidP="005B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5FBA31A" w14:textId="53976BEF" w:rsidR="005B3BE2" w:rsidRPr="00F7360E" w:rsidRDefault="005B3BE2" w:rsidP="005B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соответствии с частью </w:t>
      </w:r>
      <w:r w:rsidR="00A27192"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35</w:t>
      </w: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Административного регламента предоставления государственной услуги по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образования,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основаниями для отказа заявителю в предоставлении государственной услуги являются:</w:t>
      </w:r>
    </w:p>
    <w:p w14:paraId="7D0EF80B" w14:textId="3F9ABA5D" w:rsidR="005B3BDB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отказ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порядке, предусмотренном частью 81 настоящего Административного регламента);</w:t>
      </w:r>
    </w:p>
    <w:p w14:paraId="424EC8C3" w14:textId="77777777" w:rsidR="005B3BDB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2) отзыв заявления гражданином;</w:t>
      </w:r>
    </w:p>
    <w:p w14:paraId="6378C9F6" w14:textId="77777777" w:rsidR="005B3BDB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3) неявка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пунктами 88-91 настоящего Административного регламента;</w:t>
      </w:r>
    </w:p>
    <w:p w14:paraId="2BE8DC80" w14:textId="77777777" w:rsidR="005B3BDB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4) неявка гражданина в центр занятости населения для прохождения тестов в даты, назначенные центром занятости населения в порядке, предусмотренном частями 100-101 настоящего Административного регламента;</w:t>
      </w:r>
    </w:p>
    <w:p w14:paraId="317EE124" w14:textId="1F5FF730" w:rsidR="00422A6F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5) не прохождения гражданином назначенных ему тестов в срок, указанный в части 96 настоящего Административного регламента.</w:t>
      </w:r>
    </w:p>
    <w:p w14:paraId="2DEC5807" w14:textId="77777777" w:rsidR="005B3BDB" w:rsidRPr="00F7360E" w:rsidRDefault="005B3BDB" w:rsidP="005B3BDB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1E11"/>
          <w:spacing w:val="-3"/>
          <w:sz w:val="24"/>
          <w:szCs w:val="24"/>
          <w:lang w:eastAsia="zh-CN"/>
        </w:rPr>
      </w:pPr>
    </w:p>
    <w:p w14:paraId="1A969F05" w14:textId="77777777" w:rsidR="005B3BE2" w:rsidRPr="00F7360E" w:rsidRDefault="005B3BE2" w:rsidP="005B3BE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связи с вышеизложенным центр занятости населения ___________________________ ________________________________________________________________________________                                                             </w:t>
      </w: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(наименование центра занятости населения)</w:t>
      </w:r>
    </w:p>
    <w:p w14:paraId="1F5F51CB" w14:textId="77777777" w:rsidR="005B3BE2" w:rsidRPr="00F7360E" w:rsidRDefault="005B3BE2" w:rsidP="005B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E11"/>
          <w:spacing w:val="-3"/>
          <w:sz w:val="20"/>
          <w:szCs w:val="20"/>
          <w:lang w:eastAsia="zh-CN"/>
        </w:rPr>
      </w:pPr>
    </w:p>
    <w:p w14:paraId="26D19D75" w14:textId="77777777" w:rsidR="005B3BE2" w:rsidRPr="00F7360E" w:rsidRDefault="005B3BE2" w:rsidP="005B3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информирует Вас об отказе в предоставлении государственной услуги по основанию</w:t>
      </w:r>
      <w:r w:rsidRPr="00F736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____________________________________________________________________________________.</w:t>
      </w:r>
    </w:p>
    <w:p w14:paraId="52925AA2" w14:textId="77777777" w:rsidR="005B3BE2" w:rsidRPr="00F7360E" w:rsidRDefault="005B3BE2" w:rsidP="005B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F7360E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основание)</w:t>
      </w:r>
    </w:p>
    <w:p w14:paraId="53ABDD7B" w14:textId="77777777" w:rsidR="005B3BE2" w:rsidRPr="00F7360E" w:rsidRDefault="005B3BE2" w:rsidP="005B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5C8F5B" w14:textId="77777777" w:rsidR="005B3BE2" w:rsidRPr="00F7360E" w:rsidRDefault="005B3BE2" w:rsidP="005B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F4371B" w14:textId="77777777" w:rsidR="005B3BE2" w:rsidRPr="00F7360E" w:rsidRDefault="005B3BE2" w:rsidP="005B3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Работник центра занятости населения</w:t>
      </w: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_________________________    _____________________________</w:t>
      </w:r>
    </w:p>
    <w:p w14:paraId="03F2BE4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  <w:t xml:space="preserve">               </w:t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Подпись</w:t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  <w:t>Расшифровка подписи</w:t>
      </w:r>
    </w:p>
    <w:p w14:paraId="1279AD57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BA165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6B81C6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E59DB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9E0A0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B5190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4C951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C179E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3CA00" w14:textId="77777777" w:rsidR="004E0FEB" w:rsidRPr="00F7360E" w:rsidRDefault="004E0FEB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7FBDC" w14:textId="77777777" w:rsidR="00E44907" w:rsidRPr="00F7360E" w:rsidRDefault="00E449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A2F785" w14:textId="16F75E69" w:rsidR="005B3BE2" w:rsidRPr="00F7360E" w:rsidRDefault="00E63A47" w:rsidP="005B3BE2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49FE6B1A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405FB0B8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CD5C0" w14:textId="77777777" w:rsidR="00E44907" w:rsidRPr="00F7360E" w:rsidRDefault="00E44907" w:rsidP="00E449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75E47A4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59346CE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Карточка персонального учета гражданина, обратившегося за предоставлением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4B42DC3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5F072550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от «__» ____________ 20__ г. № _______</w:t>
      </w:r>
    </w:p>
    <w:p w14:paraId="302F472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Фамилия, имя, отчество (при наличии) гражданина ____________________________________</w:t>
      </w:r>
    </w:p>
    <w:p w14:paraId="20C97BE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Дата рождения «__» ___________ 19___ г. Возраст __________________ Пол _____________</w:t>
      </w:r>
    </w:p>
    <w:p w14:paraId="6CA26956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(полных лет)</w:t>
      </w:r>
    </w:p>
    <w:p w14:paraId="2DAFF916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Гражданство ____________________________________________________________________</w:t>
      </w:r>
    </w:p>
    <w:p w14:paraId="52F389B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Документ, удостоверяющий личность _______________________________________________</w:t>
      </w:r>
    </w:p>
    <w:p w14:paraId="63F84C89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</w:t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(наименование документа)</w:t>
      </w:r>
    </w:p>
    <w:p w14:paraId="479D100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серия _______ номер ___________________ дата выдачи «__» __________________ 20____ г.</w:t>
      </w:r>
    </w:p>
    <w:p w14:paraId="6F7D3B8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кем выдан ______________________________________________________________________</w:t>
      </w:r>
    </w:p>
    <w:p w14:paraId="32619976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Адрес места жительства (пребывания) _______________________________________________</w:t>
      </w:r>
    </w:p>
    <w:p w14:paraId="6549219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419AF3B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Номер контактного телефона ______________________________________________________</w:t>
      </w:r>
    </w:p>
    <w:p w14:paraId="7084034D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Образование (нужное подчеркнуть):</w:t>
      </w:r>
    </w:p>
    <w:p w14:paraId="137F82A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основное общее         среднее профессиональное (начальное профессиональное)</w:t>
      </w:r>
    </w:p>
    <w:p w14:paraId="1DC521A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среднее общее           высшее профессиональное (бакалавриат, специалитет, магистратура)</w:t>
      </w:r>
    </w:p>
    <w:p w14:paraId="2EA8F8B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Наименование образовательной организации, год окончания ___________________________</w:t>
      </w:r>
    </w:p>
    <w:p w14:paraId="235A06F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4FC99841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Профессия (специальность), квалификация __________________________________________</w:t>
      </w:r>
    </w:p>
    <w:p w14:paraId="03E2D8B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30A1D6C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(в соответствии с документами, удостоверяющими </w:t>
      </w:r>
    </w:p>
    <w:p w14:paraId="4BB95D6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профессиональную квалификацию)</w:t>
      </w:r>
    </w:p>
    <w:p w14:paraId="2140C20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Основная профессия (специальность), квалификация, должность, стаж работы ____________</w:t>
      </w:r>
    </w:p>
    <w:p w14:paraId="4C5FAA2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0D0F9BCC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Дополнительная профессия  (специальность),  квалификация,  должность, стаж</w:t>
      </w:r>
    </w:p>
    <w:p w14:paraId="2AD89DB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работы _________________________________________________________________________</w:t>
      </w:r>
    </w:p>
    <w:p w14:paraId="5327C06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Категория занятости ______________________________________________________________</w:t>
      </w:r>
    </w:p>
    <w:p w14:paraId="370C6B4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Причина незанятости _____________________________________________________________</w:t>
      </w:r>
    </w:p>
    <w:p w14:paraId="727D8B4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Индивидуальная программа реабилитации или абилитации инвалида выдана _____________</w:t>
      </w:r>
    </w:p>
    <w:p w14:paraId="55549A2D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________________________________________________________________________________</w:t>
      </w:r>
    </w:p>
    <w:p w14:paraId="29AB8E89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(наименование федерального учреждения медико-социальной экспертизы)</w:t>
      </w:r>
    </w:p>
    <w:p w14:paraId="3587DD9C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384D7A3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«__» ____________ 20__ г. № ___________</w:t>
      </w:r>
    </w:p>
    <w:p w14:paraId="0F569A4D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086A3B4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Государственная услуга  предоставлена  «___»  _____________ 20____ г. в целях (нужное подчеркнуть):</w:t>
      </w:r>
    </w:p>
    <w:p w14:paraId="6E714C0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выбора сферы деятельности профессии (специальности)</w:t>
      </w:r>
    </w:p>
    <w:p w14:paraId="0B7E0FE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трудоустройства</w:t>
      </w:r>
    </w:p>
    <w:p w14:paraId="7E3480F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профессионального самоопределения</w:t>
      </w:r>
    </w:p>
    <w:p w14:paraId="3F441CC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выбора оптимального вида занятости</w:t>
      </w:r>
    </w:p>
    <w:p w14:paraId="33100BBB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развития профессиональной карьеры</w:t>
      </w:r>
    </w:p>
    <w:p w14:paraId="099EC2D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прохождения   профессионального   обучения   и   получения дополнительного</w:t>
      </w:r>
    </w:p>
    <w:p w14:paraId="2AA4F3D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профессионального образования</w:t>
      </w:r>
    </w:p>
    <w:p w14:paraId="152B5B1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3B5369D6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Работник государственного учреждения</w:t>
      </w:r>
    </w:p>
    <w:p w14:paraId="0A100BB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службы занятости населения            _______________ ________________ _________________</w:t>
      </w:r>
    </w:p>
    <w:p w14:paraId="249E1E3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</w:t>
      </w:r>
      <w:r w:rsidRPr="00F7360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(должность)                (подпись)                             (Ф.И.О.)</w:t>
      </w:r>
    </w:p>
    <w:p w14:paraId="60F9AFF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65E0995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«__» ____________ 20__ г.</w:t>
      </w:r>
    </w:p>
    <w:p w14:paraId="74671C5B" w14:textId="76B75042" w:rsidR="005B3BE2" w:rsidRPr="00F7360E" w:rsidRDefault="005B3BE2" w:rsidP="005B3BE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E63A47"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14:paraId="32B7BE07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4E01ECD5" w14:textId="77777777" w:rsidR="005B3BE2" w:rsidRPr="00F7360E" w:rsidRDefault="005B3BE2" w:rsidP="005B3BE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A9060" w14:textId="77777777" w:rsidR="00E63A47" w:rsidRPr="00F7360E" w:rsidRDefault="00E63A47" w:rsidP="00E63A4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5D9FFB29" w14:textId="77777777" w:rsidR="005B3BE2" w:rsidRPr="00F7360E" w:rsidRDefault="005B3BE2" w:rsidP="005B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734ABB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06C4EC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</w:p>
    <w:p w14:paraId="3DBD552C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23793EB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68DCFB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 о предоставлении безработному гражданину государственной</w:t>
      </w:r>
    </w:p>
    <w:p w14:paraId="3AF280D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профессиональной ориентации граждан в целях выбора сферы деятельности </w:t>
      </w:r>
    </w:p>
    <w:p w14:paraId="0445BB7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(профессии), трудоустройства, прохождения профессионального</w:t>
      </w:r>
    </w:p>
    <w:p w14:paraId="02353AF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обучения и получения дополнительного профессионального образования</w:t>
      </w:r>
    </w:p>
    <w:p w14:paraId="4F22F54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29B5A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A2AFCB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(фамилия, имя, отчество (при наличии) гражданина)</w:t>
      </w:r>
    </w:p>
    <w:p w14:paraId="3E2D0C8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предоставлена государственная услуга по профессиональной ориентации в целях выбора   сферы  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</w:r>
    </w:p>
    <w:p w14:paraId="6145BAE1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1F39E8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Рекомендовано: _______________________________________________________________________________</w:t>
      </w:r>
    </w:p>
    <w:p w14:paraId="07FD4FE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1BEF037F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B65E9E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CB9A7C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 государственного</w:t>
      </w:r>
    </w:p>
    <w:p w14:paraId="50F2772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</w:t>
      </w:r>
    </w:p>
    <w:p w14:paraId="00D16FBB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                                _____________________ _____________ ____________________</w:t>
      </w:r>
    </w:p>
    <w:p w14:paraId="7DB80FA1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(должность)                            (подпись)                      (Ф.И.О.)</w:t>
      </w:r>
    </w:p>
    <w:p w14:paraId="193C8442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AAA53A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«____»________________20___г.</w:t>
      </w:r>
    </w:p>
    <w:p w14:paraId="4A918653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DAF957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9C5A9E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С заключением о предоставлении государственной услуги ознакомлен (а)</w:t>
      </w:r>
    </w:p>
    <w:p w14:paraId="4B4D3B56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EA2735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 20___г._______________    ___________________________________</w:t>
      </w:r>
    </w:p>
    <w:p w14:paraId="6DEF1BB4" w14:textId="77777777" w:rsidR="005B3BE2" w:rsidRPr="00F7360E" w:rsidRDefault="005B3BE2" w:rsidP="005B3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 w:rsidRPr="00F7360E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(подпись)                               (Ф.И.О. гражданина)</w:t>
      </w:r>
    </w:p>
    <w:p w14:paraId="72165D07" w14:textId="77777777" w:rsidR="00A96461" w:rsidRPr="00F7360E" w:rsidRDefault="00A96461">
      <w:pPr>
        <w:rPr>
          <w:rFonts w:ascii="Times New Roman" w:hAnsi="Times New Roman" w:cs="Times New Roman"/>
          <w:sz w:val="28"/>
        </w:rPr>
      </w:pPr>
    </w:p>
    <w:p w14:paraId="1541B160" w14:textId="77777777" w:rsidR="004D4A92" w:rsidRPr="00F7360E" w:rsidRDefault="004D4A92">
      <w:pPr>
        <w:rPr>
          <w:rFonts w:ascii="Times New Roman" w:hAnsi="Times New Roman" w:cs="Times New Roman"/>
          <w:sz w:val="28"/>
        </w:rPr>
      </w:pPr>
    </w:p>
    <w:p w14:paraId="11FA6350" w14:textId="77777777" w:rsidR="004D4A92" w:rsidRPr="00F7360E" w:rsidRDefault="004D4A92">
      <w:pPr>
        <w:rPr>
          <w:rFonts w:ascii="Times New Roman" w:hAnsi="Times New Roman" w:cs="Times New Roman"/>
          <w:sz w:val="28"/>
        </w:rPr>
      </w:pPr>
    </w:p>
    <w:p w14:paraId="2599228D" w14:textId="3C6DE710" w:rsidR="00DA3D62" w:rsidRPr="00F7360E" w:rsidRDefault="00E63A47" w:rsidP="00DA3D6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14:paraId="7ECF4C97" w14:textId="77777777" w:rsidR="00DA3D62" w:rsidRPr="00F7360E" w:rsidRDefault="00DA3D62" w:rsidP="00DA3D6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082884E3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FEF88" w14:textId="77777777" w:rsidR="00AB34AD" w:rsidRPr="00F7360E" w:rsidRDefault="00AB34AD" w:rsidP="00E63A4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Рекомендуемый образец утвержден приказом Минтруда России от 25.02.2022 № 82н «Об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</w:p>
    <w:p w14:paraId="71BA4718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A59EB" w14:textId="77777777" w:rsidR="00DA3D62" w:rsidRPr="00F7360E" w:rsidRDefault="00DA3D62" w:rsidP="00AB3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FC127" w14:textId="7B7ABD3F" w:rsidR="00AB34AD" w:rsidRPr="00F7360E" w:rsidRDefault="00AB34AD" w:rsidP="00796F74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360E">
        <w:rPr>
          <w:rFonts w:ascii="Times New Roman" w:hAnsi="Times New Roman" w:cs="Times New Roman"/>
          <w:b w:val="0"/>
          <w:sz w:val="24"/>
          <w:szCs w:val="24"/>
        </w:rPr>
        <w:t>Заключение</w:t>
      </w:r>
      <w:r w:rsidRPr="00F7360E">
        <w:rPr>
          <w:rFonts w:ascii="Times New Roman" w:hAnsi="Times New Roman" w:cs="Times New Roman"/>
          <w:b w:val="0"/>
          <w:sz w:val="24"/>
          <w:szCs w:val="24"/>
        </w:rPr>
        <w:br/>
        <w:t>о предоставлении гражданину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63A47" w:rsidRPr="00F7360E">
        <w:rPr>
          <w:rFonts w:ascii="Times New Roman" w:hAnsi="Times New Roman" w:cs="Times New Roman"/>
          <w:b w:val="0"/>
          <w:sz w:val="24"/>
          <w:szCs w:val="24"/>
        </w:rPr>
        <w:t xml:space="preserve"> (используется при направлении заявления с использованием единой цифровой платформы (при наличии технической возможности)</w:t>
      </w:r>
    </w:p>
    <w:p w14:paraId="1BA8F22E" w14:textId="77777777" w:rsidR="00796F74" w:rsidRPr="00F7360E" w:rsidRDefault="00796F74" w:rsidP="00796F74">
      <w:pPr>
        <w:rPr>
          <w:lang w:eastAsia="ru-RU"/>
        </w:rPr>
      </w:pPr>
    </w:p>
    <w:p w14:paraId="7BB1C8DC" w14:textId="77777777" w:rsidR="00AB34AD" w:rsidRPr="00F7360E" w:rsidRDefault="00AB34AD" w:rsidP="00796F7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E739C00" w14:textId="77777777" w:rsidR="00AB34AD" w:rsidRPr="00F7360E" w:rsidRDefault="00AB34AD" w:rsidP="00796F7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14:paraId="6434A468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2942616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14:paraId="188600F2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услуги:</w:t>
      </w:r>
    </w:p>
    <w:p w14:paraId="67DF0D6B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24" w:name="sub_2001"/>
      <w:r w:rsidRPr="00F7360E">
        <w:rPr>
          <w:rFonts w:ascii="Times New Roman" w:hAnsi="Times New Roman" w:cs="Times New Roman"/>
          <w:sz w:val="24"/>
          <w:szCs w:val="24"/>
        </w:rPr>
        <w:t>а) назначено и проведено тестирование:</w:t>
      </w:r>
    </w:p>
    <w:bookmarkEnd w:id="24"/>
    <w:p w14:paraId="7312A2FA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0"/>
        <w:gridCol w:w="1738"/>
        <w:gridCol w:w="2712"/>
      </w:tblGrid>
      <w:tr w:rsidR="00AB34AD" w:rsidRPr="00F7360E" w14:paraId="0DB52E5E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A3F" w14:textId="77777777" w:rsidR="00AB34AD" w:rsidRPr="00F7360E" w:rsidRDefault="00AB34AD" w:rsidP="00796F74">
            <w:pPr>
              <w:pStyle w:val="aff1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C3D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Наименование теста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B9B2" w14:textId="77777777" w:rsidR="00AB34AD" w:rsidRPr="00F7360E" w:rsidRDefault="00AB34AD" w:rsidP="00796F74">
            <w:pPr>
              <w:pStyle w:val="aff1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Сведения о прохождении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AD1D" w14:textId="77777777" w:rsidR="00AB34AD" w:rsidRPr="00F7360E" w:rsidRDefault="00AB34AD" w:rsidP="00796F74">
            <w:pPr>
              <w:pStyle w:val="aff1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B34AD" w:rsidRPr="00F7360E" w14:paraId="301E0A57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726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630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32A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F1964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34AD" w:rsidRPr="00F7360E" w14:paraId="4A28F8E4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C7F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27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CA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D934E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34AD" w:rsidRPr="00F7360E" w14:paraId="111E12FA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FB3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CF1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E5C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0F685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9CABF4F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21A2646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Результаты тестирования:</w:t>
      </w:r>
    </w:p>
    <w:p w14:paraId="403B0679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25" w:name="sub_2002"/>
      <w:r w:rsidRPr="00F7360E">
        <w:rPr>
          <w:rFonts w:ascii="Times New Roman" w:hAnsi="Times New Roman" w:cs="Times New Roman"/>
          <w:sz w:val="24"/>
          <w:szCs w:val="24"/>
        </w:rPr>
        <w:t>б) назначен и проведен тренинг:</w:t>
      </w:r>
    </w:p>
    <w:bookmarkEnd w:id="25"/>
    <w:p w14:paraId="33742EE5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81"/>
        <w:gridCol w:w="1723"/>
        <w:gridCol w:w="2756"/>
      </w:tblGrid>
      <w:tr w:rsidR="00AB34AD" w:rsidRPr="00F7360E" w14:paraId="314F62A8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FE" w14:textId="77777777" w:rsidR="00AB34AD" w:rsidRPr="00F7360E" w:rsidRDefault="00AB34AD" w:rsidP="00796F74">
            <w:pPr>
              <w:pStyle w:val="aff1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2E8" w14:textId="77777777" w:rsidR="00AB34AD" w:rsidRPr="00F7360E" w:rsidRDefault="00AB34AD" w:rsidP="00796F74">
            <w:pPr>
              <w:pStyle w:val="aff1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Наименование тренинга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6CF" w14:textId="77777777" w:rsidR="00AB34AD" w:rsidRPr="00F7360E" w:rsidRDefault="00AB34AD" w:rsidP="00796F74">
            <w:pPr>
              <w:pStyle w:val="aff1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Сведения о прохождении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E5A9" w14:textId="77777777" w:rsidR="00AB34AD" w:rsidRPr="00F7360E" w:rsidRDefault="00AB34AD" w:rsidP="00796F74">
            <w:pPr>
              <w:pStyle w:val="aff1"/>
              <w:contextualSpacing/>
              <w:rPr>
                <w:rFonts w:ascii="Times New Roman" w:hAnsi="Times New Roman" w:cs="Times New Roman"/>
              </w:rPr>
            </w:pPr>
            <w:r w:rsidRPr="00F7360E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B34AD" w:rsidRPr="00F7360E" w14:paraId="4563AE08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DD7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D89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EBD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C0474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34AD" w:rsidRPr="00F7360E" w14:paraId="4D1968CF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538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6CA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E3C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1806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34AD" w:rsidRPr="00F7360E" w14:paraId="6162AFA0" w14:textId="77777777" w:rsidTr="006246C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3BD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1FE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289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85E1" w14:textId="77777777" w:rsidR="00AB34AD" w:rsidRPr="00F7360E" w:rsidRDefault="00AB34AD" w:rsidP="00796F74">
            <w:pPr>
              <w:pStyle w:val="aff1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1F87162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322716D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Результаты прохождения тренинга (-ов):</w:t>
      </w:r>
    </w:p>
    <w:p w14:paraId="6B663E9B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C7CC29C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Рекомендовано:</w:t>
      </w:r>
    </w:p>
    <w:p w14:paraId="6942AFB7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E5BDF8A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Работник государственного</w:t>
      </w:r>
    </w:p>
    <w:p w14:paraId="659B85BA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учреждения службы</w:t>
      </w:r>
    </w:p>
    <w:p w14:paraId="1A660D2F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занятости населения     ___________ __________ __________________________</w:t>
      </w:r>
    </w:p>
    <w:p w14:paraId="27268C46" w14:textId="0BA21893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 xml:space="preserve">                     </w:t>
      </w:r>
      <w:r w:rsidR="00796F74" w:rsidRPr="00F7360E">
        <w:rPr>
          <w:rFonts w:ascii="Times New Roman" w:hAnsi="Times New Roman" w:cs="Times New Roman"/>
        </w:rPr>
        <w:t xml:space="preserve">                 </w:t>
      </w:r>
      <w:r w:rsidRPr="00F7360E">
        <w:rPr>
          <w:rFonts w:ascii="Times New Roman" w:hAnsi="Times New Roman" w:cs="Times New Roman"/>
        </w:rPr>
        <w:t xml:space="preserve">   (должность)  (по</w:t>
      </w:r>
      <w:r w:rsidR="00796F74" w:rsidRPr="00F7360E">
        <w:rPr>
          <w:rFonts w:ascii="Times New Roman" w:hAnsi="Times New Roman" w:cs="Times New Roman"/>
        </w:rPr>
        <w:t>дпись)  (фамилия, имя, отчество</w:t>
      </w:r>
      <w:r w:rsidRPr="00F7360E">
        <w:rPr>
          <w:rFonts w:ascii="Times New Roman" w:hAnsi="Times New Roman" w:cs="Times New Roman"/>
        </w:rPr>
        <w:t xml:space="preserve"> (при наличии).)</w:t>
      </w:r>
    </w:p>
    <w:p w14:paraId="0CE00F28" w14:textId="77777777" w:rsidR="00AB34AD" w:rsidRPr="00F7360E" w:rsidRDefault="00AB34AD" w:rsidP="00796F7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AB22E14" w14:textId="77777777" w:rsidR="00AB34AD" w:rsidRPr="00F7360E" w:rsidRDefault="00AB34AD" w:rsidP="00796F74">
      <w:pPr>
        <w:pStyle w:val="aff2"/>
        <w:ind w:firstLine="709"/>
        <w:contextualSpacing/>
        <w:rPr>
          <w:rFonts w:ascii="Times New Roman" w:hAnsi="Times New Roman" w:cs="Times New Roman"/>
        </w:rPr>
      </w:pPr>
      <w:r w:rsidRPr="00F7360E">
        <w:rPr>
          <w:rFonts w:ascii="Times New Roman" w:hAnsi="Times New Roman" w:cs="Times New Roman"/>
        </w:rPr>
        <w:t>"____"_______________ 20___г.</w:t>
      </w:r>
    </w:p>
    <w:p w14:paraId="5A386AEE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B0F24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0BA62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B276E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47B09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0B41A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A2D40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6C7FD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329A6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19EFF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D605F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6FE25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09EEC" w14:textId="77777777" w:rsidR="00DA3D62" w:rsidRPr="00F7360E" w:rsidRDefault="00DA3D62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A4753" w14:textId="77777777" w:rsidR="00796F74" w:rsidRPr="00F7360E" w:rsidRDefault="00796F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B59D22C" w14:textId="1F6996AA" w:rsidR="004D4A92" w:rsidRPr="00F7360E" w:rsidRDefault="00E63A47" w:rsidP="004D4A92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14:paraId="1FE0B814" w14:textId="77777777" w:rsidR="004D4A92" w:rsidRPr="00F7360E" w:rsidRDefault="004D4A92" w:rsidP="004D4A9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</w:r>
      <w:r w:rsidRPr="00F73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прохождения </w:t>
      </w:r>
      <w:r w:rsidRPr="00F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 и получения дополнительного профессионального образования</w:t>
      </w:r>
    </w:p>
    <w:p w14:paraId="0B02A5CB" w14:textId="77777777" w:rsidR="004D4A92" w:rsidRPr="00F7360E" w:rsidRDefault="004D4A92" w:rsidP="004D4A92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76A3" w14:textId="77777777" w:rsidR="004D4A92" w:rsidRPr="00F7360E" w:rsidRDefault="004D4A92" w:rsidP="004D4A92">
      <w:pPr>
        <w:rPr>
          <w:rFonts w:ascii="Times New Roman" w:hAnsi="Times New Roman" w:cs="Times New Roman"/>
          <w:b/>
          <w:bCs/>
          <w:sz w:val="28"/>
        </w:rPr>
      </w:pPr>
    </w:p>
    <w:p w14:paraId="0887F41B" w14:textId="77777777" w:rsidR="004D4A92" w:rsidRPr="00F7360E" w:rsidRDefault="004D4A92" w:rsidP="004D4A9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60E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F7360E">
        <w:rPr>
          <w:rFonts w:ascii="Times New Roman" w:hAnsi="Times New Roman" w:cs="Times New Roman"/>
          <w:bCs/>
          <w:sz w:val="24"/>
          <w:szCs w:val="24"/>
        </w:rPr>
        <w:br/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</w:t>
      </w:r>
    </w:p>
    <w:p w14:paraId="62AC641B" w14:textId="77777777" w:rsidR="004D4A92" w:rsidRPr="00F7360E" w:rsidRDefault="004D4A92" w:rsidP="004D4A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513"/>
        <w:gridCol w:w="3215"/>
      </w:tblGrid>
      <w:tr w:rsidR="004D4A92" w:rsidRPr="00F7360E" w14:paraId="51F8F2FD" w14:textId="77777777" w:rsidTr="006246CD"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8957C6" w14:textId="77777777" w:rsidR="004D4A92" w:rsidRPr="00F7360E" w:rsidRDefault="004D4A92" w:rsidP="0044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объединяются категории заявителей</w:t>
            </w:r>
          </w:p>
        </w:tc>
      </w:tr>
      <w:tr w:rsidR="004D4A92" w:rsidRPr="00F7360E" w14:paraId="6A254C12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641" w14:textId="5BC14E10" w:rsidR="004D4A92" w:rsidRPr="00F7360E" w:rsidRDefault="00AB1F98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4A92" w:rsidRPr="00F736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CFD5B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E05B8E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4D4A92" w:rsidRPr="00F7360E" w14:paraId="492321D8" w14:textId="77777777" w:rsidTr="00AB1F98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78D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FBF6F" w14:textId="77777777" w:rsidR="004D4A92" w:rsidRPr="00F7360E" w:rsidRDefault="006D000B" w:rsidP="006D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Категории граждан, указанных в части 2 Административного регламента</w:t>
            </w:r>
          </w:p>
          <w:p w14:paraId="5799AD1C" w14:textId="610F87F5" w:rsidR="006D000B" w:rsidRPr="00F7360E" w:rsidRDefault="006D000B" w:rsidP="006D00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92F08D" w14:textId="19DBA7F6" w:rsidR="004D4A92" w:rsidRPr="00F7360E" w:rsidRDefault="006D000B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зарегистрированные в целях поиска подходящей работы, безработные граждане</w:t>
            </w:r>
          </w:p>
        </w:tc>
      </w:tr>
      <w:tr w:rsidR="004D4A92" w:rsidRPr="00F7360E" w14:paraId="37166C60" w14:textId="77777777" w:rsidTr="00AB1F98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664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74BE3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0709F8" w14:textId="228744E6" w:rsidR="004D4A92" w:rsidRPr="00F7360E" w:rsidRDefault="006D000B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граждане, обратившиеся за получением государственной услуги в </w:t>
            </w: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</w:t>
            </w:r>
          </w:p>
        </w:tc>
      </w:tr>
      <w:tr w:rsidR="004D4A92" w:rsidRPr="00F7360E" w14:paraId="4D71B018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D52" w14:textId="296856AF" w:rsidR="004D4A92" w:rsidRPr="00F7360E" w:rsidRDefault="00AB1F98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4A92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6E9CF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949054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государственной услуги</w:t>
            </w:r>
          </w:p>
        </w:tc>
      </w:tr>
      <w:tr w:rsidR="004D4A92" w:rsidRPr="00F7360E" w14:paraId="412066FE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0CC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D010C" w14:textId="53E9167D" w:rsidR="004D4A92" w:rsidRPr="00F7360E" w:rsidRDefault="00442113" w:rsidP="00E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="004D4A92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принявшие решение </w:t>
            </w:r>
            <w:r w:rsidR="006D000B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F5EAC" w:rsidRPr="00F7360E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6D000B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в дистанционном формате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FE1961" w14:textId="17E59C7B" w:rsidR="004D4A92" w:rsidRPr="00F7360E" w:rsidRDefault="006D000B" w:rsidP="006D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Дистанционный в</w:t>
            </w:r>
            <w:r w:rsidR="004D4A92" w:rsidRPr="00F7360E">
              <w:rPr>
                <w:rFonts w:ascii="Times New Roman" w:hAnsi="Times New Roman" w:cs="Times New Roman"/>
                <w:sz w:val="24"/>
                <w:szCs w:val="24"/>
              </w:rPr>
              <w:t>ариант предоставления государственной услуги</w:t>
            </w:r>
          </w:p>
        </w:tc>
      </w:tr>
      <w:tr w:rsidR="004D4A92" w:rsidRPr="00F7360E" w14:paraId="616692E5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66D" w14:textId="77777777" w:rsidR="004D4A92" w:rsidRPr="00F7360E" w:rsidRDefault="004D4A9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F4982" w14:textId="794B163E" w:rsidR="004D4A92" w:rsidRPr="00F7360E" w:rsidRDefault="00442113" w:rsidP="00E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  <w:r w:rsidR="004D4A92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принявшие решение </w:t>
            </w:r>
            <w:r w:rsidR="00EF5EAC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государственной услуги с </w:t>
            </w:r>
            <w:r w:rsidR="002F30E1" w:rsidRPr="00F7360E">
              <w:rPr>
                <w:rFonts w:ascii="Times New Roman" w:hAnsi="Times New Roman" w:cs="Times New Roman"/>
                <w:sz w:val="24"/>
                <w:szCs w:val="24"/>
              </w:rPr>
              <w:t>очной (</w:t>
            </w:r>
            <w:r w:rsidR="00EF5EAC" w:rsidRPr="00F7360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3569F" w:rsidRPr="00F736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5EAC" w:rsidRPr="00F736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2F30E1" w:rsidRPr="00F73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EAC"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 явкой в центр занятости населения для прохождения беседы, тестирования, тренингов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C5C2" w14:textId="44A065E2" w:rsidR="004D4A92" w:rsidRPr="00F7360E" w:rsidRDefault="00442113" w:rsidP="0063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="0063569F"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предоставления государственной услуги </w:t>
            </w: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(дистанционный </w:t>
            </w:r>
            <w:r w:rsidR="0063569F"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необходимостью очного (личного) присутствия</w:t>
            </w: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0352" w:rsidRPr="00F7360E" w14:paraId="4F9267AD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E45" w14:textId="5FC2D214" w:rsidR="00000352" w:rsidRPr="00F7360E" w:rsidRDefault="0000035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0842B" w14:textId="2B17D393" w:rsidR="00000352" w:rsidRPr="00F7360E" w:rsidRDefault="00442113" w:rsidP="00E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выразившие согласие на прохождение тренинга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3D11" w14:textId="6101EF25" w:rsidR="00000352" w:rsidRPr="00F7360E" w:rsidRDefault="00442113" w:rsidP="0063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вариант предоставления государственной услуги</w:t>
            </w:r>
          </w:p>
        </w:tc>
      </w:tr>
      <w:tr w:rsidR="00000352" w:rsidRPr="00E63A47" w14:paraId="51F2841B" w14:textId="77777777" w:rsidTr="00AB1F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03E" w14:textId="5002340A" w:rsidR="00000352" w:rsidRPr="00F7360E" w:rsidRDefault="00000352" w:rsidP="004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215D3" w14:textId="09ED4D65" w:rsidR="00000352" w:rsidRPr="00F7360E" w:rsidRDefault="00442113" w:rsidP="00E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0E">
              <w:rPr>
                <w:rFonts w:ascii="Times New Roman" w:hAnsi="Times New Roman" w:cs="Times New Roman"/>
                <w:sz w:val="24"/>
                <w:szCs w:val="24"/>
              </w:rPr>
              <w:t>Заявители, выразившие согласие на прохождение тренинга, объединенные общими признаками заявителей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2E8D" w14:textId="15686C12" w:rsidR="00000352" w:rsidRPr="00E63A47" w:rsidRDefault="00442113" w:rsidP="0063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вариант предоставления государственной услуги</w:t>
            </w:r>
          </w:p>
        </w:tc>
      </w:tr>
    </w:tbl>
    <w:p w14:paraId="371E38ED" w14:textId="77777777" w:rsidR="004D4A92" w:rsidRPr="004D4A92" w:rsidRDefault="004D4A92" w:rsidP="004D4A92">
      <w:pPr>
        <w:rPr>
          <w:rFonts w:ascii="Times New Roman" w:hAnsi="Times New Roman" w:cs="Times New Roman"/>
          <w:sz w:val="28"/>
        </w:rPr>
      </w:pPr>
    </w:p>
    <w:p w14:paraId="4DC09E2C" w14:textId="77777777" w:rsidR="004D4A92" w:rsidRPr="00EE62B2" w:rsidRDefault="004D4A92">
      <w:pPr>
        <w:rPr>
          <w:rFonts w:ascii="Times New Roman" w:hAnsi="Times New Roman" w:cs="Times New Roman"/>
          <w:sz w:val="28"/>
        </w:rPr>
      </w:pPr>
    </w:p>
    <w:sectPr w:rsidR="004D4A92" w:rsidRPr="00EE62B2" w:rsidSect="00B533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4DA6" w14:textId="77777777" w:rsidR="002F4098" w:rsidRDefault="002F4098" w:rsidP="0089582A">
      <w:pPr>
        <w:spacing w:after="0" w:line="240" w:lineRule="auto"/>
      </w:pPr>
      <w:r>
        <w:separator/>
      </w:r>
    </w:p>
  </w:endnote>
  <w:endnote w:type="continuationSeparator" w:id="0">
    <w:p w14:paraId="327DE1BC" w14:textId="77777777" w:rsidR="002F4098" w:rsidRDefault="002F409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2E2D" w14:textId="77777777" w:rsidR="00B533BD" w:rsidRDefault="00B533B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E2E1" w14:textId="77777777" w:rsidR="00B533BD" w:rsidRDefault="00B533B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0072" w14:textId="77777777" w:rsidR="00B533BD" w:rsidRDefault="00B533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9D30" w14:textId="77777777" w:rsidR="002F4098" w:rsidRDefault="002F4098" w:rsidP="0089582A">
      <w:pPr>
        <w:spacing w:after="0" w:line="240" w:lineRule="auto"/>
      </w:pPr>
      <w:r>
        <w:separator/>
      </w:r>
    </w:p>
  </w:footnote>
  <w:footnote w:type="continuationSeparator" w:id="0">
    <w:p w14:paraId="2FC1D67E" w14:textId="77777777" w:rsidR="002F4098" w:rsidRDefault="002F409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63CD" w14:textId="77777777" w:rsidR="00B533BD" w:rsidRDefault="00B533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D089C" w14:textId="715C85AE" w:rsidR="006246CD" w:rsidRPr="005B3BE2" w:rsidRDefault="006246CD">
        <w:pPr>
          <w:pStyle w:val="ae"/>
          <w:jc w:val="center"/>
          <w:rPr>
            <w:rFonts w:ascii="Times New Roman" w:hAnsi="Times New Roman" w:cs="Times New Roman"/>
          </w:rPr>
        </w:pPr>
        <w:r w:rsidRPr="005B3BE2">
          <w:rPr>
            <w:rFonts w:ascii="Times New Roman" w:hAnsi="Times New Roman" w:cs="Times New Roman"/>
          </w:rPr>
          <w:fldChar w:fldCharType="begin"/>
        </w:r>
        <w:r w:rsidRPr="005B3BE2">
          <w:rPr>
            <w:rFonts w:ascii="Times New Roman" w:hAnsi="Times New Roman" w:cs="Times New Roman"/>
          </w:rPr>
          <w:instrText>PAGE   \* MERGEFORMAT</w:instrText>
        </w:r>
        <w:r w:rsidRPr="005B3BE2">
          <w:rPr>
            <w:rFonts w:ascii="Times New Roman" w:hAnsi="Times New Roman" w:cs="Times New Roman"/>
          </w:rPr>
          <w:fldChar w:fldCharType="separate"/>
        </w:r>
        <w:r w:rsidR="00546F1B">
          <w:rPr>
            <w:rFonts w:ascii="Times New Roman" w:hAnsi="Times New Roman" w:cs="Times New Roman"/>
            <w:noProof/>
          </w:rPr>
          <w:t>5</w:t>
        </w:r>
        <w:r w:rsidRPr="005B3BE2">
          <w:rPr>
            <w:rFonts w:ascii="Times New Roman" w:hAnsi="Times New Roman" w:cs="Times New Roman"/>
          </w:rPr>
          <w:fldChar w:fldCharType="end"/>
        </w:r>
      </w:p>
    </w:sdtContent>
  </w:sdt>
  <w:p w14:paraId="75A58D1F" w14:textId="77777777" w:rsidR="006246CD" w:rsidRDefault="006246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1132" w14:textId="77777777" w:rsidR="00B533BD" w:rsidRDefault="00B533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352"/>
    <w:rsid w:val="00000F76"/>
    <w:rsid w:val="00002010"/>
    <w:rsid w:val="000021D5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575"/>
    <w:rsid w:val="00017C9C"/>
    <w:rsid w:val="000237E2"/>
    <w:rsid w:val="00023DCE"/>
    <w:rsid w:val="00030162"/>
    <w:rsid w:val="00032146"/>
    <w:rsid w:val="00032C42"/>
    <w:rsid w:val="00032DC0"/>
    <w:rsid w:val="00037D4D"/>
    <w:rsid w:val="00037FAA"/>
    <w:rsid w:val="00040125"/>
    <w:rsid w:val="00043485"/>
    <w:rsid w:val="00043A2B"/>
    <w:rsid w:val="00044782"/>
    <w:rsid w:val="000463FD"/>
    <w:rsid w:val="00050909"/>
    <w:rsid w:val="00051307"/>
    <w:rsid w:val="00052D4D"/>
    <w:rsid w:val="00054D22"/>
    <w:rsid w:val="000553CF"/>
    <w:rsid w:val="0005540D"/>
    <w:rsid w:val="00055AA3"/>
    <w:rsid w:val="000564CB"/>
    <w:rsid w:val="00062DC2"/>
    <w:rsid w:val="00063C8E"/>
    <w:rsid w:val="00063E70"/>
    <w:rsid w:val="000641F2"/>
    <w:rsid w:val="00064B56"/>
    <w:rsid w:val="00065E2A"/>
    <w:rsid w:val="00066243"/>
    <w:rsid w:val="000669A0"/>
    <w:rsid w:val="00067893"/>
    <w:rsid w:val="000679E1"/>
    <w:rsid w:val="00067F1F"/>
    <w:rsid w:val="000717A8"/>
    <w:rsid w:val="00072EF9"/>
    <w:rsid w:val="000766C2"/>
    <w:rsid w:val="00077D9E"/>
    <w:rsid w:val="0008023A"/>
    <w:rsid w:val="00081722"/>
    <w:rsid w:val="00082BF4"/>
    <w:rsid w:val="00085DD4"/>
    <w:rsid w:val="00090B17"/>
    <w:rsid w:val="00091540"/>
    <w:rsid w:val="0009154D"/>
    <w:rsid w:val="00093A5E"/>
    <w:rsid w:val="00093DC7"/>
    <w:rsid w:val="0009605D"/>
    <w:rsid w:val="00097AEC"/>
    <w:rsid w:val="00097DE4"/>
    <w:rsid w:val="000A06D3"/>
    <w:rsid w:val="000A14E2"/>
    <w:rsid w:val="000A2857"/>
    <w:rsid w:val="000A2E3F"/>
    <w:rsid w:val="000A46C0"/>
    <w:rsid w:val="000A50EE"/>
    <w:rsid w:val="000A79C7"/>
    <w:rsid w:val="000B0215"/>
    <w:rsid w:val="000B11DC"/>
    <w:rsid w:val="000B1C27"/>
    <w:rsid w:val="000B2C89"/>
    <w:rsid w:val="000B3AB7"/>
    <w:rsid w:val="000B5015"/>
    <w:rsid w:val="000B503A"/>
    <w:rsid w:val="000B527D"/>
    <w:rsid w:val="000B6375"/>
    <w:rsid w:val="000B6BED"/>
    <w:rsid w:val="000B71C3"/>
    <w:rsid w:val="000B7809"/>
    <w:rsid w:val="000B7ACC"/>
    <w:rsid w:val="000C0AF3"/>
    <w:rsid w:val="000C2646"/>
    <w:rsid w:val="000C2664"/>
    <w:rsid w:val="000C3489"/>
    <w:rsid w:val="000C3F2E"/>
    <w:rsid w:val="000C4B3A"/>
    <w:rsid w:val="000C6AC6"/>
    <w:rsid w:val="000D0C85"/>
    <w:rsid w:val="000D0D2B"/>
    <w:rsid w:val="000D20DE"/>
    <w:rsid w:val="000D29E5"/>
    <w:rsid w:val="000D5645"/>
    <w:rsid w:val="000D6587"/>
    <w:rsid w:val="000D71D8"/>
    <w:rsid w:val="000D7243"/>
    <w:rsid w:val="000E0974"/>
    <w:rsid w:val="000E09DC"/>
    <w:rsid w:val="000E0BC5"/>
    <w:rsid w:val="000E0DD0"/>
    <w:rsid w:val="000E2DF1"/>
    <w:rsid w:val="000E3B09"/>
    <w:rsid w:val="000E5F91"/>
    <w:rsid w:val="000E71E5"/>
    <w:rsid w:val="000E7255"/>
    <w:rsid w:val="000F08AD"/>
    <w:rsid w:val="000F219E"/>
    <w:rsid w:val="000F4B4B"/>
    <w:rsid w:val="000F5A56"/>
    <w:rsid w:val="00100628"/>
    <w:rsid w:val="001013E9"/>
    <w:rsid w:val="0010152D"/>
    <w:rsid w:val="0010152F"/>
    <w:rsid w:val="001020D0"/>
    <w:rsid w:val="00102265"/>
    <w:rsid w:val="001033D1"/>
    <w:rsid w:val="00103973"/>
    <w:rsid w:val="00103A07"/>
    <w:rsid w:val="00106499"/>
    <w:rsid w:val="0010689B"/>
    <w:rsid w:val="001110D4"/>
    <w:rsid w:val="00111125"/>
    <w:rsid w:val="001143D8"/>
    <w:rsid w:val="00114942"/>
    <w:rsid w:val="0011502E"/>
    <w:rsid w:val="001166CE"/>
    <w:rsid w:val="001167F2"/>
    <w:rsid w:val="00117DE1"/>
    <w:rsid w:val="00120ACF"/>
    <w:rsid w:val="0012284F"/>
    <w:rsid w:val="001246CA"/>
    <w:rsid w:val="001268B1"/>
    <w:rsid w:val="00126F84"/>
    <w:rsid w:val="00130843"/>
    <w:rsid w:val="00130F71"/>
    <w:rsid w:val="00130FB0"/>
    <w:rsid w:val="00133CCC"/>
    <w:rsid w:val="001342EA"/>
    <w:rsid w:val="00134AA4"/>
    <w:rsid w:val="00136188"/>
    <w:rsid w:val="001361C8"/>
    <w:rsid w:val="00136E9D"/>
    <w:rsid w:val="001404B8"/>
    <w:rsid w:val="00140684"/>
    <w:rsid w:val="001407DC"/>
    <w:rsid w:val="0014435D"/>
    <w:rsid w:val="0014659D"/>
    <w:rsid w:val="00152701"/>
    <w:rsid w:val="00153993"/>
    <w:rsid w:val="001546CD"/>
    <w:rsid w:val="001576E5"/>
    <w:rsid w:val="00157922"/>
    <w:rsid w:val="00157B28"/>
    <w:rsid w:val="001618E0"/>
    <w:rsid w:val="00162116"/>
    <w:rsid w:val="00163482"/>
    <w:rsid w:val="00164171"/>
    <w:rsid w:val="0016464A"/>
    <w:rsid w:val="001657B2"/>
    <w:rsid w:val="001672C5"/>
    <w:rsid w:val="0017077C"/>
    <w:rsid w:val="0017095A"/>
    <w:rsid w:val="001712D7"/>
    <w:rsid w:val="001713CA"/>
    <w:rsid w:val="0017143D"/>
    <w:rsid w:val="0017166E"/>
    <w:rsid w:val="00172C7C"/>
    <w:rsid w:val="0017390A"/>
    <w:rsid w:val="001750A0"/>
    <w:rsid w:val="001766C8"/>
    <w:rsid w:val="001766F4"/>
    <w:rsid w:val="00176A16"/>
    <w:rsid w:val="00177B33"/>
    <w:rsid w:val="001804DA"/>
    <w:rsid w:val="00181295"/>
    <w:rsid w:val="00181F1D"/>
    <w:rsid w:val="00182203"/>
    <w:rsid w:val="00183619"/>
    <w:rsid w:val="00183D0C"/>
    <w:rsid w:val="001847F4"/>
    <w:rsid w:val="0018504B"/>
    <w:rsid w:val="001852F5"/>
    <w:rsid w:val="0018566F"/>
    <w:rsid w:val="00185FFE"/>
    <w:rsid w:val="00187A13"/>
    <w:rsid w:val="001901CD"/>
    <w:rsid w:val="001906FE"/>
    <w:rsid w:val="00191A2F"/>
    <w:rsid w:val="00191AA7"/>
    <w:rsid w:val="00194C63"/>
    <w:rsid w:val="0019583D"/>
    <w:rsid w:val="001961D7"/>
    <w:rsid w:val="001965AE"/>
    <w:rsid w:val="0019745F"/>
    <w:rsid w:val="001A0059"/>
    <w:rsid w:val="001A0651"/>
    <w:rsid w:val="001A0E68"/>
    <w:rsid w:val="001A1C82"/>
    <w:rsid w:val="001A60B2"/>
    <w:rsid w:val="001A6654"/>
    <w:rsid w:val="001A67D9"/>
    <w:rsid w:val="001A79D0"/>
    <w:rsid w:val="001A7A96"/>
    <w:rsid w:val="001B232B"/>
    <w:rsid w:val="001B30A5"/>
    <w:rsid w:val="001B367A"/>
    <w:rsid w:val="001B4CBF"/>
    <w:rsid w:val="001B5099"/>
    <w:rsid w:val="001B5479"/>
    <w:rsid w:val="001B778D"/>
    <w:rsid w:val="001C0E68"/>
    <w:rsid w:val="001C1E60"/>
    <w:rsid w:val="001C28E6"/>
    <w:rsid w:val="001C2B81"/>
    <w:rsid w:val="001C2FC9"/>
    <w:rsid w:val="001C3D4A"/>
    <w:rsid w:val="001C3EAA"/>
    <w:rsid w:val="001C6C83"/>
    <w:rsid w:val="001D067E"/>
    <w:rsid w:val="001D1B9F"/>
    <w:rsid w:val="001D1C8E"/>
    <w:rsid w:val="001D24E1"/>
    <w:rsid w:val="001D33CC"/>
    <w:rsid w:val="001D3AEA"/>
    <w:rsid w:val="001D513C"/>
    <w:rsid w:val="001D58AE"/>
    <w:rsid w:val="001D695A"/>
    <w:rsid w:val="001D6D66"/>
    <w:rsid w:val="001D7086"/>
    <w:rsid w:val="001E0E45"/>
    <w:rsid w:val="001E28DE"/>
    <w:rsid w:val="001E2C9D"/>
    <w:rsid w:val="001E33CA"/>
    <w:rsid w:val="001E538A"/>
    <w:rsid w:val="001E6BC9"/>
    <w:rsid w:val="001E7C8D"/>
    <w:rsid w:val="001F0E98"/>
    <w:rsid w:val="001F2302"/>
    <w:rsid w:val="001F5267"/>
    <w:rsid w:val="001F5B73"/>
    <w:rsid w:val="001F629B"/>
    <w:rsid w:val="001F76B5"/>
    <w:rsid w:val="001F77B4"/>
    <w:rsid w:val="002004AD"/>
    <w:rsid w:val="002011AD"/>
    <w:rsid w:val="002014CD"/>
    <w:rsid w:val="00203346"/>
    <w:rsid w:val="00203551"/>
    <w:rsid w:val="002038B2"/>
    <w:rsid w:val="00203A62"/>
    <w:rsid w:val="00204523"/>
    <w:rsid w:val="0020499A"/>
    <w:rsid w:val="0020584C"/>
    <w:rsid w:val="00206AF5"/>
    <w:rsid w:val="00207535"/>
    <w:rsid w:val="00207713"/>
    <w:rsid w:val="00210180"/>
    <w:rsid w:val="00210D05"/>
    <w:rsid w:val="00212556"/>
    <w:rsid w:val="00213D43"/>
    <w:rsid w:val="002144FD"/>
    <w:rsid w:val="002156BC"/>
    <w:rsid w:val="00215884"/>
    <w:rsid w:val="00216BE0"/>
    <w:rsid w:val="00217620"/>
    <w:rsid w:val="002178BE"/>
    <w:rsid w:val="00221941"/>
    <w:rsid w:val="0022285A"/>
    <w:rsid w:val="00222D5B"/>
    <w:rsid w:val="00223F02"/>
    <w:rsid w:val="00224945"/>
    <w:rsid w:val="002252D0"/>
    <w:rsid w:val="002265B0"/>
    <w:rsid w:val="00226768"/>
    <w:rsid w:val="002269B9"/>
    <w:rsid w:val="00227487"/>
    <w:rsid w:val="0023160F"/>
    <w:rsid w:val="00232A5C"/>
    <w:rsid w:val="002336AA"/>
    <w:rsid w:val="00234516"/>
    <w:rsid w:val="0023716D"/>
    <w:rsid w:val="00241870"/>
    <w:rsid w:val="00241BA5"/>
    <w:rsid w:val="0024454E"/>
    <w:rsid w:val="00245B4B"/>
    <w:rsid w:val="00245E43"/>
    <w:rsid w:val="002475F7"/>
    <w:rsid w:val="00250811"/>
    <w:rsid w:val="0025140E"/>
    <w:rsid w:val="0025449E"/>
    <w:rsid w:val="002544C9"/>
    <w:rsid w:val="002549A0"/>
    <w:rsid w:val="00254AA5"/>
    <w:rsid w:val="002559EA"/>
    <w:rsid w:val="00256CF8"/>
    <w:rsid w:val="00257F21"/>
    <w:rsid w:val="0026099A"/>
    <w:rsid w:val="00264313"/>
    <w:rsid w:val="0026553A"/>
    <w:rsid w:val="00265B02"/>
    <w:rsid w:val="00267819"/>
    <w:rsid w:val="00267BB2"/>
    <w:rsid w:val="00270371"/>
    <w:rsid w:val="002707FA"/>
    <w:rsid w:val="00270E6C"/>
    <w:rsid w:val="002725FF"/>
    <w:rsid w:val="00273204"/>
    <w:rsid w:val="0027690C"/>
    <w:rsid w:val="00276E56"/>
    <w:rsid w:val="002772AB"/>
    <w:rsid w:val="00277BCC"/>
    <w:rsid w:val="00281239"/>
    <w:rsid w:val="002814A2"/>
    <w:rsid w:val="00281CE3"/>
    <w:rsid w:val="00281D7E"/>
    <w:rsid w:val="00284257"/>
    <w:rsid w:val="00284C19"/>
    <w:rsid w:val="00284F6F"/>
    <w:rsid w:val="002853E0"/>
    <w:rsid w:val="00286456"/>
    <w:rsid w:val="00290085"/>
    <w:rsid w:val="0029036F"/>
    <w:rsid w:val="00290BF5"/>
    <w:rsid w:val="00290EFA"/>
    <w:rsid w:val="002915B7"/>
    <w:rsid w:val="00292829"/>
    <w:rsid w:val="00293768"/>
    <w:rsid w:val="00293A36"/>
    <w:rsid w:val="00295876"/>
    <w:rsid w:val="00295B76"/>
    <w:rsid w:val="00296C3B"/>
    <w:rsid w:val="002A0AB7"/>
    <w:rsid w:val="002A0ABE"/>
    <w:rsid w:val="002A1A6E"/>
    <w:rsid w:val="002A1AE3"/>
    <w:rsid w:val="002A250D"/>
    <w:rsid w:val="002A2B5F"/>
    <w:rsid w:val="002A461C"/>
    <w:rsid w:val="002A4EFE"/>
    <w:rsid w:val="002A65FC"/>
    <w:rsid w:val="002A66C5"/>
    <w:rsid w:val="002A7EDE"/>
    <w:rsid w:val="002B0708"/>
    <w:rsid w:val="002B0B82"/>
    <w:rsid w:val="002B104B"/>
    <w:rsid w:val="002B229D"/>
    <w:rsid w:val="002B3D6D"/>
    <w:rsid w:val="002B4901"/>
    <w:rsid w:val="002B53A8"/>
    <w:rsid w:val="002B57B3"/>
    <w:rsid w:val="002B66AF"/>
    <w:rsid w:val="002B788D"/>
    <w:rsid w:val="002C1E4E"/>
    <w:rsid w:val="002C1F95"/>
    <w:rsid w:val="002C30F2"/>
    <w:rsid w:val="002C4920"/>
    <w:rsid w:val="002C564D"/>
    <w:rsid w:val="002C581B"/>
    <w:rsid w:val="002C5833"/>
    <w:rsid w:val="002C5D3B"/>
    <w:rsid w:val="002C730E"/>
    <w:rsid w:val="002C7AE9"/>
    <w:rsid w:val="002C7F70"/>
    <w:rsid w:val="002D2E70"/>
    <w:rsid w:val="002D4322"/>
    <w:rsid w:val="002D4799"/>
    <w:rsid w:val="002D4811"/>
    <w:rsid w:val="002D51C4"/>
    <w:rsid w:val="002D7B07"/>
    <w:rsid w:val="002D7E12"/>
    <w:rsid w:val="002E0DB6"/>
    <w:rsid w:val="002E1F38"/>
    <w:rsid w:val="002E3CCA"/>
    <w:rsid w:val="002E4F97"/>
    <w:rsid w:val="002E545D"/>
    <w:rsid w:val="002F2DC5"/>
    <w:rsid w:val="002F30E1"/>
    <w:rsid w:val="002F3952"/>
    <w:rsid w:val="002F4098"/>
    <w:rsid w:val="002F4423"/>
    <w:rsid w:val="002F55C8"/>
    <w:rsid w:val="002F5F45"/>
    <w:rsid w:val="002F688D"/>
    <w:rsid w:val="002F6D68"/>
    <w:rsid w:val="002F7FBA"/>
    <w:rsid w:val="00300338"/>
    <w:rsid w:val="0030063A"/>
    <w:rsid w:val="003008A0"/>
    <w:rsid w:val="0030153F"/>
    <w:rsid w:val="00301787"/>
    <w:rsid w:val="00303270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4E4"/>
    <w:rsid w:val="00315D98"/>
    <w:rsid w:val="003169A3"/>
    <w:rsid w:val="00317D26"/>
    <w:rsid w:val="003227BE"/>
    <w:rsid w:val="00323952"/>
    <w:rsid w:val="00323FE2"/>
    <w:rsid w:val="00326CD8"/>
    <w:rsid w:val="00330E42"/>
    <w:rsid w:val="00333C4C"/>
    <w:rsid w:val="00333CCE"/>
    <w:rsid w:val="0033563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65FB"/>
    <w:rsid w:val="0035719E"/>
    <w:rsid w:val="0036283D"/>
    <w:rsid w:val="00362B75"/>
    <w:rsid w:val="00363390"/>
    <w:rsid w:val="00363BB8"/>
    <w:rsid w:val="0036516B"/>
    <w:rsid w:val="003664F3"/>
    <w:rsid w:val="00366FA8"/>
    <w:rsid w:val="003672C8"/>
    <w:rsid w:val="00367AD3"/>
    <w:rsid w:val="00370CC1"/>
    <w:rsid w:val="00374598"/>
    <w:rsid w:val="0037495B"/>
    <w:rsid w:val="00374E1E"/>
    <w:rsid w:val="00374F0F"/>
    <w:rsid w:val="003774B4"/>
    <w:rsid w:val="00383333"/>
    <w:rsid w:val="00383E3C"/>
    <w:rsid w:val="0038611E"/>
    <w:rsid w:val="00386552"/>
    <w:rsid w:val="003868CD"/>
    <w:rsid w:val="00386DED"/>
    <w:rsid w:val="00387834"/>
    <w:rsid w:val="00393CB5"/>
    <w:rsid w:val="003950F0"/>
    <w:rsid w:val="0039639C"/>
    <w:rsid w:val="003A0135"/>
    <w:rsid w:val="003A0E67"/>
    <w:rsid w:val="003A11B1"/>
    <w:rsid w:val="003A1330"/>
    <w:rsid w:val="003A15CE"/>
    <w:rsid w:val="003A5F74"/>
    <w:rsid w:val="003A63C9"/>
    <w:rsid w:val="003B00DC"/>
    <w:rsid w:val="003B100B"/>
    <w:rsid w:val="003B2E67"/>
    <w:rsid w:val="003B2EC5"/>
    <w:rsid w:val="003B2EE6"/>
    <w:rsid w:val="003B46A6"/>
    <w:rsid w:val="003B50F4"/>
    <w:rsid w:val="003B64D7"/>
    <w:rsid w:val="003B79A4"/>
    <w:rsid w:val="003C0C05"/>
    <w:rsid w:val="003C21B3"/>
    <w:rsid w:val="003C2CF3"/>
    <w:rsid w:val="003C4755"/>
    <w:rsid w:val="003C47EE"/>
    <w:rsid w:val="003C4A1F"/>
    <w:rsid w:val="003C5A41"/>
    <w:rsid w:val="003C6152"/>
    <w:rsid w:val="003C6426"/>
    <w:rsid w:val="003D15F1"/>
    <w:rsid w:val="003D4044"/>
    <w:rsid w:val="003E25D1"/>
    <w:rsid w:val="003E327E"/>
    <w:rsid w:val="003E3DE8"/>
    <w:rsid w:val="003E47B9"/>
    <w:rsid w:val="003E7729"/>
    <w:rsid w:val="003F09B1"/>
    <w:rsid w:val="003F1106"/>
    <w:rsid w:val="003F32B6"/>
    <w:rsid w:val="003F3978"/>
    <w:rsid w:val="003F4316"/>
    <w:rsid w:val="003F4520"/>
    <w:rsid w:val="003F4746"/>
    <w:rsid w:val="003F6D3F"/>
    <w:rsid w:val="004000A6"/>
    <w:rsid w:val="004003F2"/>
    <w:rsid w:val="004006EC"/>
    <w:rsid w:val="00404CBE"/>
    <w:rsid w:val="00404E23"/>
    <w:rsid w:val="004072D0"/>
    <w:rsid w:val="00413E9D"/>
    <w:rsid w:val="004151B7"/>
    <w:rsid w:val="004162D5"/>
    <w:rsid w:val="0041682C"/>
    <w:rsid w:val="00417346"/>
    <w:rsid w:val="00420411"/>
    <w:rsid w:val="0042167C"/>
    <w:rsid w:val="00422A6F"/>
    <w:rsid w:val="00423261"/>
    <w:rsid w:val="004238F5"/>
    <w:rsid w:val="00424D5B"/>
    <w:rsid w:val="00427823"/>
    <w:rsid w:val="00432ACF"/>
    <w:rsid w:val="0043417A"/>
    <w:rsid w:val="004348AC"/>
    <w:rsid w:val="00437160"/>
    <w:rsid w:val="00437F5E"/>
    <w:rsid w:val="00440486"/>
    <w:rsid w:val="00442113"/>
    <w:rsid w:val="00443638"/>
    <w:rsid w:val="00445A27"/>
    <w:rsid w:val="00445B84"/>
    <w:rsid w:val="00446769"/>
    <w:rsid w:val="004479DF"/>
    <w:rsid w:val="004538CF"/>
    <w:rsid w:val="00453AA6"/>
    <w:rsid w:val="00453AC9"/>
    <w:rsid w:val="00453C2F"/>
    <w:rsid w:val="00460A21"/>
    <w:rsid w:val="00460CA7"/>
    <w:rsid w:val="00461265"/>
    <w:rsid w:val="0046135C"/>
    <w:rsid w:val="00462CEC"/>
    <w:rsid w:val="00462D47"/>
    <w:rsid w:val="004636AD"/>
    <w:rsid w:val="004650D7"/>
    <w:rsid w:val="0046628E"/>
    <w:rsid w:val="004673CD"/>
    <w:rsid w:val="00467746"/>
    <w:rsid w:val="004679AC"/>
    <w:rsid w:val="00470CDD"/>
    <w:rsid w:val="004717D9"/>
    <w:rsid w:val="0047236F"/>
    <w:rsid w:val="00472922"/>
    <w:rsid w:val="00472BEF"/>
    <w:rsid w:val="0047300D"/>
    <w:rsid w:val="004748B3"/>
    <w:rsid w:val="00474B91"/>
    <w:rsid w:val="004764FD"/>
    <w:rsid w:val="00476EE1"/>
    <w:rsid w:val="004773EF"/>
    <w:rsid w:val="00480471"/>
    <w:rsid w:val="004818C2"/>
    <w:rsid w:val="0048213C"/>
    <w:rsid w:val="0048292D"/>
    <w:rsid w:val="0048296C"/>
    <w:rsid w:val="00482A3A"/>
    <w:rsid w:val="00482C82"/>
    <w:rsid w:val="00482D0F"/>
    <w:rsid w:val="00482DC1"/>
    <w:rsid w:val="004859C9"/>
    <w:rsid w:val="00490635"/>
    <w:rsid w:val="004912FA"/>
    <w:rsid w:val="00492C0F"/>
    <w:rsid w:val="00493271"/>
    <w:rsid w:val="0049393D"/>
    <w:rsid w:val="00496A71"/>
    <w:rsid w:val="004977DC"/>
    <w:rsid w:val="004A03B5"/>
    <w:rsid w:val="004A0766"/>
    <w:rsid w:val="004A0A76"/>
    <w:rsid w:val="004A0B12"/>
    <w:rsid w:val="004A131F"/>
    <w:rsid w:val="004A1940"/>
    <w:rsid w:val="004A3B70"/>
    <w:rsid w:val="004A4294"/>
    <w:rsid w:val="004A53A2"/>
    <w:rsid w:val="004A5477"/>
    <w:rsid w:val="004A5F5E"/>
    <w:rsid w:val="004A775D"/>
    <w:rsid w:val="004B0035"/>
    <w:rsid w:val="004B0D11"/>
    <w:rsid w:val="004B1865"/>
    <w:rsid w:val="004B267E"/>
    <w:rsid w:val="004B5193"/>
    <w:rsid w:val="004C0012"/>
    <w:rsid w:val="004C30CC"/>
    <w:rsid w:val="004C56D7"/>
    <w:rsid w:val="004C6E5A"/>
    <w:rsid w:val="004D10A5"/>
    <w:rsid w:val="004D3DA7"/>
    <w:rsid w:val="004D4A92"/>
    <w:rsid w:val="004D51D0"/>
    <w:rsid w:val="004D5612"/>
    <w:rsid w:val="004D6487"/>
    <w:rsid w:val="004D6B3E"/>
    <w:rsid w:val="004E0FEB"/>
    <w:rsid w:val="004E2D09"/>
    <w:rsid w:val="004E2F26"/>
    <w:rsid w:val="004E612E"/>
    <w:rsid w:val="004E6975"/>
    <w:rsid w:val="004E78AA"/>
    <w:rsid w:val="004F00DC"/>
    <w:rsid w:val="004F025F"/>
    <w:rsid w:val="004F02B4"/>
    <w:rsid w:val="004F10A4"/>
    <w:rsid w:val="004F1303"/>
    <w:rsid w:val="004F15A0"/>
    <w:rsid w:val="004F29E4"/>
    <w:rsid w:val="004F4FC9"/>
    <w:rsid w:val="004F4FCE"/>
    <w:rsid w:val="004F6A13"/>
    <w:rsid w:val="004F745D"/>
    <w:rsid w:val="004F77E0"/>
    <w:rsid w:val="004F79F9"/>
    <w:rsid w:val="00501E3A"/>
    <w:rsid w:val="00502036"/>
    <w:rsid w:val="0050428A"/>
    <w:rsid w:val="005053F3"/>
    <w:rsid w:val="00506E07"/>
    <w:rsid w:val="00507416"/>
    <w:rsid w:val="00511A79"/>
    <w:rsid w:val="005125B6"/>
    <w:rsid w:val="00512A5F"/>
    <w:rsid w:val="00513380"/>
    <w:rsid w:val="005135DE"/>
    <w:rsid w:val="0051421D"/>
    <w:rsid w:val="0051451C"/>
    <w:rsid w:val="005164CC"/>
    <w:rsid w:val="0051689C"/>
    <w:rsid w:val="0051758D"/>
    <w:rsid w:val="00520525"/>
    <w:rsid w:val="00521203"/>
    <w:rsid w:val="00521B4F"/>
    <w:rsid w:val="005222E7"/>
    <w:rsid w:val="00522ED0"/>
    <w:rsid w:val="00522FD2"/>
    <w:rsid w:val="005237B7"/>
    <w:rsid w:val="00523BDE"/>
    <w:rsid w:val="00525116"/>
    <w:rsid w:val="00525131"/>
    <w:rsid w:val="00527249"/>
    <w:rsid w:val="00527F44"/>
    <w:rsid w:val="0053042B"/>
    <w:rsid w:val="00530E28"/>
    <w:rsid w:val="00530FFD"/>
    <w:rsid w:val="00532D41"/>
    <w:rsid w:val="005365FB"/>
    <w:rsid w:val="0054226E"/>
    <w:rsid w:val="0054426C"/>
    <w:rsid w:val="00544911"/>
    <w:rsid w:val="00545C47"/>
    <w:rsid w:val="00546211"/>
    <w:rsid w:val="00546356"/>
    <w:rsid w:val="00546556"/>
    <w:rsid w:val="00546B03"/>
    <w:rsid w:val="00546C91"/>
    <w:rsid w:val="00546F1B"/>
    <w:rsid w:val="00552E44"/>
    <w:rsid w:val="005536F0"/>
    <w:rsid w:val="00554B89"/>
    <w:rsid w:val="00554DE5"/>
    <w:rsid w:val="005550E6"/>
    <w:rsid w:val="005553DD"/>
    <w:rsid w:val="00555EEB"/>
    <w:rsid w:val="00556552"/>
    <w:rsid w:val="00556C8D"/>
    <w:rsid w:val="00556CE9"/>
    <w:rsid w:val="00557AE4"/>
    <w:rsid w:val="00560891"/>
    <w:rsid w:val="00561FFD"/>
    <w:rsid w:val="00562E7D"/>
    <w:rsid w:val="00564428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E4C"/>
    <w:rsid w:val="00593177"/>
    <w:rsid w:val="00593EBD"/>
    <w:rsid w:val="00595622"/>
    <w:rsid w:val="005958A1"/>
    <w:rsid w:val="00595907"/>
    <w:rsid w:val="00596C50"/>
    <w:rsid w:val="005A0B1C"/>
    <w:rsid w:val="005A11BB"/>
    <w:rsid w:val="005A23E8"/>
    <w:rsid w:val="005A25C2"/>
    <w:rsid w:val="005A46F4"/>
    <w:rsid w:val="005A59DC"/>
    <w:rsid w:val="005A5C15"/>
    <w:rsid w:val="005A61BF"/>
    <w:rsid w:val="005A6C21"/>
    <w:rsid w:val="005A6E8F"/>
    <w:rsid w:val="005B0702"/>
    <w:rsid w:val="005B0D72"/>
    <w:rsid w:val="005B0D78"/>
    <w:rsid w:val="005B22D6"/>
    <w:rsid w:val="005B3BDB"/>
    <w:rsid w:val="005B3BE2"/>
    <w:rsid w:val="005B3F22"/>
    <w:rsid w:val="005B4255"/>
    <w:rsid w:val="005B5C6F"/>
    <w:rsid w:val="005B617D"/>
    <w:rsid w:val="005B73C0"/>
    <w:rsid w:val="005C0984"/>
    <w:rsid w:val="005C1070"/>
    <w:rsid w:val="005C5E42"/>
    <w:rsid w:val="005C6534"/>
    <w:rsid w:val="005C68C3"/>
    <w:rsid w:val="005D0B81"/>
    <w:rsid w:val="005D0C18"/>
    <w:rsid w:val="005D0DC7"/>
    <w:rsid w:val="005D0FE7"/>
    <w:rsid w:val="005D16FD"/>
    <w:rsid w:val="005D2163"/>
    <w:rsid w:val="005D2C84"/>
    <w:rsid w:val="005D2E91"/>
    <w:rsid w:val="005D47D5"/>
    <w:rsid w:val="005D496C"/>
    <w:rsid w:val="005D5212"/>
    <w:rsid w:val="005D6508"/>
    <w:rsid w:val="005E01B7"/>
    <w:rsid w:val="005E0927"/>
    <w:rsid w:val="005E383A"/>
    <w:rsid w:val="005E4CA6"/>
    <w:rsid w:val="005E4F6F"/>
    <w:rsid w:val="005E5005"/>
    <w:rsid w:val="005E7EDC"/>
    <w:rsid w:val="005F2ABF"/>
    <w:rsid w:val="005F3DC7"/>
    <w:rsid w:val="005F422E"/>
    <w:rsid w:val="005F44FC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3DD3"/>
    <w:rsid w:val="00614FD5"/>
    <w:rsid w:val="00616583"/>
    <w:rsid w:val="0061746B"/>
    <w:rsid w:val="0061784E"/>
    <w:rsid w:val="006178C2"/>
    <w:rsid w:val="00620209"/>
    <w:rsid w:val="006209B1"/>
    <w:rsid w:val="00621531"/>
    <w:rsid w:val="0062157F"/>
    <w:rsid w:val="006218E8"/>
    <w:rsid w:val="006221B3"/>
    <w:rsid w:val="00622712"/>
    <w:rsid w:val="006241B1"/>
    <w:rsid w:val="006246CD"/>
    <w:rsid w:val="00624770"/>
    <w:rsid w:val="0062545F"/>
    <w:rsid w:val="00625D51"/>
    <w:rsid w:val="0062622D"/>
    <w:rsid w:val="00626635"/>
    <w:rsid w:val="00630F95"/>
    <w:rsid w:val="00631704"/>
    <w:rsid w:val="00633A08"/>
    <w:rsid w:val="00633CF0"/>
    <w:rsid w:val="00634140"/>
    <w:rsid w:val="0063569F"/>
    <w:rsid w:val="00635DB8"/>
    <w:rsid w:val="00636453"/>
    <w:rsid w:val="006364CA"/>
    <w:rsid w:val="0064003C"/>
    <w:rsid w:val="00640294"/>
    <w:rsid w:val="00640E6F"/>
    <w:rsid w:val="00641ADA"/>
    <w:rsid w:val="00642888"/>
    <w:rsid w:val="0064536D"/>
    <w:rsid w:val="00646348"/>
    <w:rsid w:val="0064673E"/>
    <w:rsid w:val="00650B9E"/>
    <w:rsid w:val="00650EA5"/>
    <w:rsid w:val="00651159"/>
    <w:rsid w:val="006528BD"/>
    <w:rsid w:val="006528DE"/>
    <w:rsid w:val="00656062"/>
    <w:rsid w:val="00656BDD"/>
    <w:rsid w:val="006573F2"/>
    <w:rsid w:val="006606F2"/>
    <w:rsid w:val="00660AC4"/>
    <w:rsid w:val="00661706"/>
    <w:rsid w:val="006645A6"/>
    <w:rsid w:val="00665396"/>
    <w:rsid w:val="00666376"/>
    <w:rsid w:val="006666E3"/>
    <w:rsid w:val="00666B0A"/>
    <w:rsid w:val="00667A26"/>
    <w:rsid w:val="00672CE8"/>
    <w:rsid w:val="0067384B"/>
    <w:rsid w:val="006740BB"/>
    <w:rsid w:val="00676E20"/>
    <w:rsid w:val="0067755E"/>
    <w:rsid w:val="006804CE"/>
    <w:rsid w:val="0068159C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597"/>
    <w:rsid w:val="00686EAB"/>
    <w:rsid w:val="0069013A"/>
    <w:rsid w:val="006906AC"/>
    <w:rsid w:val="00693707"/>
    <w:rsid w:val="006949D6"/>
    <w:rsid w:val="006A022B"/>
    <w:rsid w:val="006A4267"/>
    <w:rsid w:val="006A6098"/>
    <w:rsid w:val="006A6458"/>
    <w:rsid w:val="006A7015"/>
    <w:rsid w:val="006A701E"/>
    <w:rsid w:val="006A74E6"/>
    <w:rsid w:val="006A7B5B"/>
    <w:rsid w:val="006B1D73"/>
    <w:rsid w:val="006B24E1"/>
    <w:rsid w:val="006B400E"/>
    <w:rsid w:val="006B45D7"/>
    <w:rsid w:val="006B4D20"/>
    <w:rsid w:val="006B793C"/>
    <w:rsid w:val="006C09C8"/>
    <w:rsid w:val="006C1159"/>
    <w:rsid w:val="006C1744"/>
    <w:rsid w:val="006C1A88"/>
    <w:rsid w:val="006C1E85"/>
    <w:rsid w:val="006C251E"/>
    <w:rsid w:val="006C3A85"/>
    <w:rsid w:val="006C3FBE"/>
    <w:rsid w:val="006C5760"/>
    <w:rsid w:val="006C5A28"/>
    <w:rsid w:val="006C5BEC"/>
    <w:rsid w:val="006C6219"/>
    <w:rsid w:val="006C684D"/>
    <w:rsid w:val="006D000B"/>
    <w:rsid w:val="006D0CB9"/>
    <w:rsid w:val="006D2DD5"/>
    <w:rsid w:val="006D3C8A"/>
    <w:rsid w:val="006D3F33"/>
    <w:rsid w:val="006D4124"/>
    <w:rsid w:val="006D58C7"/>
    <w:rsid w:val="006D5930"/>
    <w:rsid w:val="006D647D"/>
    <w:rsid w:val="006D7FBD"/>
    <w:rsid w:val="006E01D4"/>
    <w:rsid w:val="006E2175"/>
    <w:rsid w:val="006E2235"/>
    <w:rsid w:val="006E2E92"/>
    <w:rsid w:val="006E35E0"/>
    <w:rsid w:val="006E4B8E"/>
    <w:rsid w:val="006E4F99"/>
    <w:rsid w:val="006E5C12"/>
    <w:rsid w:val="006E6CB4"/>
    <w:rsid w:val="006F0FD8"/>
    <w:rsid w:val="006F270F"/>
    <w:rsid w:val="006F2FFA"/>
    <w:rsid w:val="006F4015"/>
    <w:rsid w:val="006F4B36"/>
    <w:rsid w:val="006F4BCD"/>
    <w:rsid w:val="006F56FB"/>
    <w:rsid w:val="006F5DE1"/>
    <w:rsid w:val="006F69C5"/>
    <w:rsid w:val="006F69C7"/>
    <w:rsid w:val="006F7099"/>
    <w:rsid w:val="0070055E"/>
    <w:rsid w:val="00701299"/>
    <w:rsid w:val="0070284A"/>
    <w:rsid w:val="00705947"/>
    <w:rsid w:val="007068BA"/>
    <w:rsid w:val="00707DC0"/>
    <w:rsid w:val="00710555"/>
    <w:rsid w:val="0071318A"/>
    <w:rsid w:val="0071715B"/>
    <w:rsid w:val="007222ED"/>
    <w:rsid w:val="00722F91"/>
    <w:rsid w:val="0072309C"/>
    <w:rsid w:val="00723657"/>
    <w:rsid w:val="007244FA"/>
    <w:rsid w:val="00724F9D"/>
    <w:rsid w:val="0072512D"/>
    <w:rsid w:val="007254A9"/>
    <w:rsid w:val="007256C8"/>
    <w:rsid w:val="00725753"/>
    <w:rsid w:val="00725862"/>
    <w:rsid w:val="00726103"/>
    <w:rsid w:val="00726ECB"/>
    <w:rsid w:val="0072725E"/>
    <w:rsid w:val="007275CD"/>
    <w:rsid w:val="00727676"/>
    <w:rsid w:val="00727E12"/>
    <w:rsid w:val="007306CE"/>
    <w:rsid w:val="00730DCE"/>
    <w:rsid w:val="0073166B"/>
    <w:rsid w:val="00732231"/>
    <w:rsid w:val="00732F81"/>
    <w:rsid w:val="00733F7B"/>
    <w:rsid w:val="00734456"/>
    <w:rsid w:val="0073505F"/>
    <w:rsid w:val="00735A18"/>
    <w:rsid w:val="0073659A"/>
    <w:rsid w:val="00737A27"/>
    <w:rsid w:val="007403BD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3558"/>
    <w:rsid w:val="0075463D"/>
    <w:rsid w:val="00755685"/>
    <w:rsid w:val="00760DC4"/>
    <w:rsid w:val="00761BC9"/>
    <w:rsid w:val="0076346D"/>
    <w:rsid w:val="00764C8F"/>
    <w:rsid w:val="00765A37"/>
    <w:rsid w:val="00766D9B"/>
    <w:rsid w:val="00767EE2"/>
    <w:rsid w:val="00770A47"/>
    <w:rsid w:val="00771B1D"/>
    <w:rsid w:val="0077535A"/>
    <w:rsid w:val="0077554F"/>
    <w:rsid w:val="00775B24"/>
    <w:rsid w:val="007766BF"/>
    <w:rsid w:val="00776BD2"/>
    <w:rsid w:val="00776F58"/>
    <w:rsid w:val="00777F2A"/>
    <w:rsid w:val="00780300"/>
    <w:rsid w:val="00780335"/>
    <w:rsid w:val="00780838"/>
    <w:rsid w:val="00782539"/>
    <w:rsid w:val="00783F7E"/>
    <w:rsid w:val="00785184"/>
    <w:rsid w:val="00785370"/>
    <w:rsid w:val="00787AB5"/>
    <w:rsid w:val="00787E83"/>
    <w:rsid w:val="007911BA"/>
    <w:rsid w:val="007915CF"/>
    <w:rsid w:val="007917C0"/>
    <w:rsid w:val="00793D5E"/>
    <w:rsid w:val="00794984"/>
    <w:rsid w:val="00794D52"/>
    <w:rsid w:val="00796F74"/>
    <w:rsid w:val="00797070"/>
    <w:rsid w:val="007A0C44"/>
    <w:rsid w:val="007A2692"/>
    <w:rsid w:val="007A3696"/>
    <w:rsid w:val="007A6744"/>
    <w:rsid w:val="007A6F60"/>
    <w:rsid w:val="007B15CF"/>
    <w:rsid w:val="007B2D66"/>
    <w:rsid w:val="007B318F"/>
    <w:rsid w:val="007B5209"/>
    <w:rsid w:val="007B55D0"/>
    <w:rsid w:val="007B5C5B"/>
    <w:rsid w:val="007B5D8A"/>
    <w:rsid w:val="007C11B5"/>
    <w:rsid w:val="007C1C5A"/>
    <w:rsid w:val="007C3330"/>
    <w:rsid w:val="007C38E9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532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7C0"/>
    <w:rsid w:val="00806E37"/>
    <w:rsid w:val="00807EEF"/>
    <w:rsid w:val="008130A5"/>
    <w:rsid w:val="00814244"/>
    <w:rsid w:val="00814869"/>
    <w:rsid w:val="0081584A"/>
    <w:rsid w:val="0081588C"/>
    <w:rsid w:val="008166B6"/>
    <w:rsid w:val="00823411"/>
    <w:rsid w:val="00825766"/>
    <w:rsid w:val="008262B3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353F1"/>
    <w:rsid w:val="00836DE8"/>
    <w:rsid w:val="008414DC"/>
    <w:rsid w:val="0084171B"/>
    <w:rsid w:val="008424A2"/>
    <w:rsid w:val="00843C7D"/>
    <w:rsid w:val="00844800"/>
    <w:rsid w:val="0084509D"/>
    <w:rsid w:val="00845F28"/>
    <w:rsid w:val="00846919"/>
    <w:rsid w:val="00846BD7"/>
    <w:rsid w:val="00846D6B"/>
    <w:rsid w:val="00851631"/>
    <w:rsid w:val="008525C0"/>
    <w:rsid w:val="00852AB9"/>
    <w:rsid w:val="00853A63"/>
    <w:rsid w:val="00853FD0"/>
    <w:rsid w:val="00854278"/>
    <w:rsid w:val="0085570F"/>
    <w:rsid w:val="00856F5A"/>
    <w:rsid w:val="00860C8F"/>
    <w:rsid w:val="00862105"/>
    <w:rsid w:val="00862436"/>
    <w:rsid w:val="0086250B"/>
    <w:rsid w:val="008632F2"/>
    <w:rsid w:val="00863823"/>
    <w:rsid w:val="00863B4B"/>
    <w:rsid w:val="00863D6D"/>
    <w:rsid w:val="00865959"/>
    <w:rsid w:val="00866EE2"/>
    <w:rsid w:val="008706F7"/>
    <w:rsid w:val="00872772"/>
    <w:rsid w:val="00873138"/>
    <w:rsid w:val="00873738"/>
    <w:rsid w:val="00874B87"/>
    <w:rsid w:val="00876F3D"/>
    <w:rsid w:val="0087735B"/>
    <w:rsid w:val="008777AA"/>
    <w:rsid w:val="00877D8D"/>
    <w:rsid w:val="00880351"/>
    <w:rsid w:val="0088064A"/>
    <w:rsid w:val="0088127F"/>
    <w:rsid w:val="00882257"/>
    <w:rsid w:val="00883ACC"/>
    <w:rsid w:val="00883B76"/>
    <w:rsid w:val="00884570"/>
    <w:rsid w:val="00884840"/>
    <w:rsid w:val="008919CF"/>
    <w:rsid w:val="00892AC5"/>
    <w:rsid w:val="0089344D"/>
    <w:rsid w:val="0089538B"/>
    <w:rsid w:val="00895616"/>
    <w:rsid w:val="0089582A"/>
    <w:rsid w:val="008965EC"/>
    <w:rsid w:val="00896D7C"/>
    <w:rsid w:val="00896D92"/>
    <w:rsid w:val="00897E19"/>
    <w:rsid w:val="008A4F1B"/>
    <w:rsid w:val="008A6BD5"/>
    <w:rsid w:val="008B0855"/>
    <w:rsid w:val="008B093B"/>
    <w:rsid w:val="008B16EC"/>
    <w:rsid w:val="008B3C58"/>
    <w:rsid w:val="008B3EDA"/>
    <w:rsid w:val="008B4E11"/>
    <w:rsid w:val="008B5805"/>
    <w:rsid w:val="008B6247"/>
    <w:rsid w:val="008B62C7"/>
    <w:rsid w:val="008B699F"/>
    <w:rsid w:val="008B76A0"/>
    <w:rsid w:val="008C2043"/>
    <w:rsid w:val="008C31EE"/>
    <w:rsid w:val="008C33AC"/>
    <w:rsid w:val="008C35BF"/>
    <w:rsid w:val="008C7B9C"/>
    <w:rsid w:val="008D12A6"/>
    <w:rsid w:val="008D1BE8"/>
    <w:rsid w:val="008D1CA9"/>
    <w:rsid w:val="008D1F3D"/>
    <w:rsid w:val="008D29E2"/>
    <w:rsid w:val="008D2D48"/>
    <w:rsid w:val="008D353F"/>
    <w:rsid w:val="008D4A1C"/>
    <w:rsid w:val="008D66C1"/>
    <w:rsid w:val="008E084B"/>
    <w:rsid w:val="008E16D8"/>
    <w:rsid w:val="008E1E49"/>
    <w:rsid w:val="008E38D0"/>
    <w:rsid w:val="008E3D8F"/>
    <w:rsid w:val="008E6ED4"/>
    <w:rsid w:val="008F0864"/>
    <w:rsid w:val="008F0E7D"/>
    <w:rsid w:val="008F423F"/>
    <w:rsid w:val="008F4480"/>
    <w:rsid w:val="008F4D02"/>
    <w:rsid w:val="008F55A3"/>
    <w:rsid w:val="008F59B3"/>
    <w:rsid w:val="008F6CC6"/>
    <w:rsid w:val="008F7A63"/>
    <w:rsid w:val="00902D28"/>
    <w:rsid w:val="00906224"/>
    <w:rsid w:val="0090682F"/>
    <w:rsid w:val="00907B84"/>
    <w:rsid w:val="00907BDE"/>
    <w:rsid w:val="00910A31"/>
    <w:rsid w:val="00911B4F"/>
    <w:rsid w:val="00912DFB"/>
    <w:rsid w:val="00912F65"/>
    <w:rsid w:val="00912F89"/>
    <w:rsid w:val="00913641"/>
    <w:rsid w:val="00913A87"/>
    <w:rsid w:val="00920438"/>
    <w:rsid w:val="0092096B"/>
    <w:rsid w:val="009228AF"/>
    <w:rsid w:val="00922DCB"/>
    <w:rsid w:val="009231BE"/>
    <w:rsid w:val="0092360E"/>
    <w:rsid w:val="00923B39"/>
    <w:rsid w:val="0092610C"/>
    <w:rsid w:val="00926E31"/>
    <w:rsid w:val="00926FD9"/>
    <w:rsid w:val="00927B6F"/>
    <w:rsid w:val="009327AA"/>
    <w:rsid w:val="00932FF3"/>
    <w:rsid w:val="00933891"/>
    <w:rsid w:val="00933A52"/>
    <w:rsid w:val="0093592C"/>
    <w:rsid w:val="00935E8B"/>
    <w:rsid w:val="00936F96"/>
    <w:rsid w:val="009415AE"/>
    <w:rsid w:val="009430AA"/>
    <w:rsid w:val="00943158"/>
    <w:rsid w:val="009438AE"/>
    <w:rsid w:val="00943D42"/>
    <w:rsid w:val="009453D1"/>
    <w:rsid w:val="00945D0B"/>
    <w:rsid w:val="00946F13"/>
    <w:rsid w:val="009471CA"/>
    <w:rsid w:val="00947863"/>
    <w:rsid w:val="009479D2"/>
    <w:rsid w:val="0095188B"/>
    <w:rsid w:val="00952249"/>
    <w:rsid w:val="00954425"/>
    <w:rsid w:val="009549DF"/>
    <w:rsid w:val="009564AF"/>
    <w:rsid w:val="00957E21"/>
    <w:rsid w:val="00960406"/>
    <w:rsid w:val="00960941"/>
    <w:rsid w:val="00960B86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70500"/>
    <w:rsid w:val="00971092"/>
    <w:rsid w:val="00973414"/>
    <w:rsid w:val="00975EFB"/>
    <w:rsid w:val="00976FB1"/>
    <w:rsid w:val="009774DC"/>
    <w:rsid w:val="0098258B"/>
    <w:rsid w:val="00982F94"/>
    <w:rsid w:val="00983517"/>
    <w:rsid w:val="009845BB"/>
    <w:rsid w:val="00985013"/>
    <w:rsid w:val="009855CB"/>
    <w:rsid w:val="009858D1"/>
    <w:rsid w:val="00985EA5"/>
    <w:rsid w:val="009860AC"/>
    <w:rsid w:val="00987524"/>
    <w:rsid w:val="00987729"/>
    <w:rsid w:val="00992336"/>
    <w:rsid w:val="00992FBA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5B9"/>
    <w:rsid w:val="009D0BB2"/>
    <w:rsid w:val="009D1955"/>
    <w:rsid w:val="009D3D36"/>
    <w:rsid w:val="009D6B38"/>
    <w:rsid w:val="009E0CB4"/>
    <w:rsid w:val="009E0D16"/>
    <w:rsid w:val="009E3442"/>
    <w:rsid w:val="009E3F23"/>
    <w:rsid w:val="009E4CDB"/>
    <w:rsid w:val="009E62D9"/>
    <w:rsid w:val="009E6E53"/>
    <w:rsid w:val="009F07F0"/>
    <w:rsid w:val="009F3185"/>
    <w:rsid w:val="009F5B50"/>
    <w:rsid w:val="009F7F24"/>
    <w:rsid w:val="00A0047C"/>
    <w:rsid w:val="00A006D3"/>
    <w:rsid w:val="00A00E7E"/>
    <w:rsid w:val="00A023A6"/>
    <w:rsid w:val="00A024B8"/>
    <w:rsid w:val="00A034F6"/>
    <w:rsid w:val="00A04128"/>
    <w:rsid w:val="00A04C70"/>
    <w:rsid w:val="00A066F8"/>
    <w:rsid w:val="00A10046"/>
    <w:rsid w:val="00A10397"/>
    <w:rsid w:val="00A11F56"/>
    <w:rsid w:val="00A12071"/>
    <w:rsid w:val="00A125AF"/>
    <w:rsid w:val="00A12842"/>
    <w:rsid w:val="00A13D97"/>
    <w:rsid w:val="00A14FC6"/>
    <w:rsid w:val="00A150BB"/>
    <w:rsid w:val="00A163A9"/>
    <w:rsid w:val="00A16B22"/>
    <w:rsid w:val="00A17688"/>
    <w:rsid w:val="00A176FA"/>
    <w:rsid w:val="00A20328"/>
    <w:rsid w:val="00A20606"/>
    <w:rsid w:val="00A21077"/>
    <w:rsid w:val="00A218D0"/>
    <w:rsid w:val="00A21C2C"/>
    <w:rsid w:val="00A229AF"/>
    <w:rsid w:val="00A23828"/>
    <w:rsid w:val="00A24F7C"/>
    <w:rsid w:val="00A25A66"/>
    <w:rsid w:val="00A2649C"/>
    <w:rsid w:val="00A27192"/>
    <w:rsid w:val="00A2762A"/>
    <w:rsid w:val="00A27F9E"/>
    <w:rsid w:val="00A30160"/>
    <w:rsid w:val="00A33999"/>
    <w:rsid w:val="00A33B22"/>
    <w:rsid w:val="00A33D18"/>
    <w:rsid w:val="00A34D84"/>
    <w:rsid w:val="00A36A02"/>
    <w:rsid w:val="00A42FA0"/>
    <w:rsid w:val="00A43CF4"/>
    <w:rsid w:val="00A474EF"/>
    <w:rsid w:val="00A475AE"/>
    <w:rsid w:val="00A50E75"/>
    <w:rsid w:val="00A5146F"/>
    <w:rsid w:val="00A51D45"/>
    <w:rsid w:val="00A51EF3"/>
    <w:rsid w:val="00A51EF6"/>
    <w:rsid w:val="00A54A5A"/>
    <w:rsid w:val="00A54B12"/>
    <w:rsid w:val="00A5633B"/>
    <w:rsid w:val="00A572DE"/>
    <w:rsid w:val="00A5778E"/>
    <w:rsid w:val="00A60ED2"/>
    <w:rsid w:val="00A6120B"/>
    <w:rsid w:val="00A6181F"/>
    <w:rsid w:val="00A64667"/>
    <w:rsid w:val="00A64DB1"/>
    <w:rsid w:val="00A6526A"/>
    <w:rsid w:val="00A67248"/>
    <w:rsid w:val="00A70078"/>
    <w:rsid w:val="00A70548"/>
    <w:rsid w:val="00A71499"/>
    <w:rsid w:val="00A72F83"/>
    <w:rsid w:val="00A73547"/>
    <w:rsid w:val="00A7757D"/>
    <w:rsid w:val="00A80A37"/>
    <w:rsid w:val="00A81B14"/>
    <w:rsid w:val="00A81E56"/>
    <w:rsid w:val="00A822D2"/>
    <w:rsid w:val="00A8249E"/>
    <w:rsid w:val="00A831C4"/>
    <w:rsid w:val="00A83D5A"/>
    <w:rsid w:val="00A85059"/>
    <w:rsid w:val="00A85160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461"/>
    <w:rsid w:val="00A96809"/>
    <w:rsid w:val="00A96A91"/>
    <w:rsid w:val="00A970E0"/>
    <w:rsid w:val="00A975E8"/>
    <w:rsid w:val="00AA0492"/>
    <w:rsid w:val="00AA0858"/>
    <w:rsid w:val="00AA1CB1"/>
    <w:rsid w:val="00AA3107"/>
    <w:rsid w:val="00AA4AEB"/>
    <w:rsid w:val="00AA532E"/>
    <w:rsid w:val="00AA69E1"/>
    <w:rsid w:val="00AA6C62"/>
    <w:rsid w:val="00AB040A"/>
    <w:rsid w:val="00AB0B07"/>
    <w:rsid w:val="00AB1F98"/>
    <w:rsid w:val="00AB337B"/>
    <w:rsid w:val="00AB34AD"/>
    <w:rsid w:val="00AB401E"/>
    <w:rsid w:val="00AB41FC"/>
    <w:rsid w:val="00AB4D68"/>
    <w:rsid w:val="00AB61BB"/>
    <w:rsid w:val="00AB6A9B"/>
    <w:rsid w:val="00AB7CCC"/>
    <w:rsid w:val="00AC12B3"/>
    <w:rsid w:val="00AC139B"/>
    <w:rsid w:val="00AC33EE"/>
    <w:rsid w:val="00AC391A"/>
    <w:rsid w:val="00AC3DCD"/>
    <w:rsid w:val="00AC4280"/>
    <w:rsid w:val="00AC6CBB"/>
    <w:rsid w:val="00AD08F2"/>
    <w:rsid w:val="00AD0F81"/>
    <w:rsid w:val="00AD227B"/>
    <w:rsid w:val="00AD232D"/>
    <w:rsid w:val="00AD3F7F"/>
    <w:rsid w:val="00AD4008"/>
    <w:rsid w:val="00AD5CAD"/>
    <w:rsid w:val="00AD74AF"/>
    <w:rsid w:val="00AE04FC"/>
    <w:rsid w:val="00AE0AD2"/>
    <w:rsid w:val="00AE11A5"/>
    <w:rsid w:val="00AE12BB"/>
    <w:rsid w:val="00AE14A6"/>
    <w:rsid w:val="00AE28B8"/>
    <w:rsid w:val="00AE47C8"/>
    <w:rsid w:val="00AE600F"/>
    <w:rsid w:val="00AE67BE"/>
    <w:rsid w:val="00AE7294"/>
    <w:rsid w:val="00AE7D4E"/>
    <w:rsid w:val="00AF26EE"/>
    <w:rsid w:val="00AF3A4C"/>
    <w:rsid w:val="00AF4010"/>
    <w:rsid w:val="00AF61EA"/>
    <w:rsid w:val="00AF7812"/>
    <w:rsid w:val="00B04E5B"/>
    <w:rsid w:val="00B06475"/>
    <w:rsid w:val="00B06D09"/>
    <w:rsid w:val="00B077B0"/>
    <w:rsid w:val="00B07E76"/>
    <w:rsid w:val="00B10123"/>
    <w:rsid w:val="00B112E6"/>
    <w:rsid w:val="00B13695"/>
    <w:rsid w:val="00B14533"/>
    <w:rsid w:val="00B14FCF"/>
    <w:rsid w:val="00B15128"/>
    <w:rsid w:val="00B16F67"/>
    <w:rsid w:val="00B17EE9"/>
    <w:rsid w:val="00B2010B"/>
    <w:rsid w:val="00B243F4"/>
    <w:rsid w:val="00B255FE"/>
    <w:rsid w:val="00B2615E"/>
    <w:rsid w:val="00B26D9B"/>
    <w:rsid w:val="00B300E3"/>
    <w:rsid w:val="00B3169B"/>
    <w:rsid w:val="00B3234A"/>
    <w:rsid w:val="00B33E67"/>
    <w:rsid w:val="00B36824"/>
    <w:rsid w:val="00B371C0"/>
    <w:rsid w:val="00B37732"/>
    <w:rsid w:val="00B37894"/>
    <w:rsid w:val="00B37965"/>
    <w:rsid w:val="00B4010D"/>
    <w:rsid w:val="00B40B14"/>
    <w:rsid w:val="00B42657"/>
    <w:rsid w:val="00B4278A"/>
    <w:rsid w:val="00B4403F"/>
    <w:rsid w:val="00B44CEE"/>
    <w:rsid w:val="00B46CFE"/>
    <w:rsid w:val="00B46F3F"/>
    <w:rsid w:val="00B52449"/>
    <w:rsid w:val="00B52622"/>
    <w:rsid w:val="00B533BD"/>
    <w:rsid w:val="00B5434F"/>
    <w:rsid w:val="00B56202"/>
    <w:rsid w:val="00B565DA"/>
    <w:rsid w:val="00B57513"/>
    <w:rsid w:val="00B60980"/>
    <w:rsid w:val="00B60B73"/>
    <w:rsid w:val="00B6134A"/>
    <w:rsid w:val="00B61659"/>
    <w:rsid w:val="00B64AD4"/>
    <w:rsid w:val="00B64AE4"/>
    <w:rsid w:val="00B66309"/>
    <w:rsid w:val="00B66597"/>
    <w:rsid w:val="00B66883"/>
    <w:rsid w:val="00B66DED"/>
    <w:rsid w:val="00B7379B"/>
    <w:rsid w:val="00B75140"/>
    <w:rsid w:val="00B75F35"/>
    <w:rsid w:val="00B8312D"/>
    <w:rsid w:val="00B83E69"/>
    <w:rsid w:val="00B84219"/>
    <w:rsid w:val="00B86218"/>
    <w:rsid w:val="00B91ACA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58E"/>
    <w:rsid w:val="00BA18DC"/>
    <w:rsid w:val="00BA1AA6"/>
    <w:rsid w:val="00BA27F7"/>
    <w:rsid w:val="00BA2926"/>
    <w:rsid w:val="00BA2B05"/>
    <w:rsid w:val="00BA3666"/>
    <w:rsid w:val="00BA399B"/>
    <w:rsid w:val="00BA595D"/>
    <w:rsid w:val="00BB3A48"/>
    <w:rsid w:val="00BB5277"/>
    <w:rsid w:val="00BB5F86"/>
    <w:rsid w:val="00BB7BB0"/>
    <w:rsid w:val="00BC0B20"/>
    <w:rsid w:val="00BC1449"/>
    <w:rsid w:val="00BC1DF6"/>
    <w:rsid w:val="00BC2AEB"/>
    <w:rsid w:val="00BC3081"/>
    <w:rsid w:val="00BC339E"/>
    <w:rsid w:val="00BC5288"/>
    <w:rsid w:val="00BD029A"/>
    <w:rsid w:val="00BD082E"/>
    <w:rsid w:val="00BD1429"/>
    <w:rsid w:val="00BD1FF4"/>
    <w:rsid w:val="00BD20CE"/>
    <w:rsid w:val="00BD23C3"/>
    <w:rsid w:val="00BD610F"/>
    <w:rsid w:val="00BD6326"/>
    <w:rsid w:val="00BD7FC4"/>
    <w:rsid w:val="00BE055C"/>
    <w:rsid w:val="00BE07BB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7373"/>
    <w:rsid w:val="00BE755F"/>
    <w:rsid w:val="00BE7FD8"/>
    <w:rsid w:val="00BF0F93"/>
    <w:rsid w:val="00BF16DA"/>
    <w:rsid w:val="00BF2F18"/>
    <w:rsid w:val="00BF36CB"/>
    <w:rsid w:val="00BF3D60"/>
    <w:rsid w:val="00BF3E05"/>
    <w:rsid w:val="00BF46ED"/>
    <w:rsid w:val="00BF4F08"/>
    <w:rsid w:val="00BF50F3"/>
    <w:rsid w:val="00BF6BD4"/>
    <w:rsid w:val="00BF71F8"/>
    <w:rsid w:val="00C012C6"/>
    <w:rsid w:val="00C019C7"/>
    <w:rsid w:val="00C04104"/>
    <w:rsid w:val="00C06226"/>
    <w:rsid w:val="00C06C53"/>
    <w:rsid w:val="00C11060"/>
    <w:rsid w:val="00C118A0"/>
    <w:rsid w:val="00C11E3B"/>
    <w:rsid w:val="00C1235C"/>
    <w:rsid w:val="00C12C3F"/>
    <w:rsid w:val="00C12E7E"/>
    <w:rsid w:val="00C15CD4"/>
    <w:rsid w:val="00C16E6B"/>
    <w:rsid w:val="00C20B10"/>
    <w:rsid w:val="00C20C4C"/>
    <w:rsid w:val="00C20D6E"/>
    <w:rsid w:val="00C20E40"/>
    <w:rsid w:val="00C211D7"/>
    <w:rsid w:val="00C2149D"/>
    <w:rsid w:val="00C223DF"/>
    <w:rsid w:val="00C22C66"/>
    <w:rsid w:val="00C24D7E"/>
    <w:rsid w:val="00C259F2"/>
    <w:rsid w:val="00C27AB6"/>
    <w:rsid w:val="00C303AD"/>
    <w:rsid w:val="00C30E7C"/>
    <w:rsid w:val="00C33AC1"/>
    <w:rsid w:val="00C33EAB"/>
    <w:rsid w:val="00C34327"/>
    <w:rsid w:val="00C36378"/>
    <w:rsid w:val="00C369E1"/>
    <w:rsid w:val="00C3760C"/>
    <w:rsid w:val="00C4033E"/>
    <w:rsid w:val="00C431A3"/>
    <w:rsid w:val="00C433DB"/>
    <w:rsid w:val="00C43786"/>
    <w:rsid w:val="00C43F34"/>
    <w:rsid w:val="00C44472"/>
    <w:rsid w:val="00C44B1C"/>
    <w:rsid w:val="00C45249"/>
    <w:rsid w:val="00C458E0"/>
    <w:rsid w:val="00C459B8"/>
    <w:rsid w:val="00C45E06"/>
    <w:rsid w:val="00C464A7"/>
    <w:rsid w:val="00C464BC"/>
    <w:rsid w:val="00C46667"/>
    <w:rsid w:val="00C47C66"/>
    <w:rsid w:val="00C505B2"/>
    <w:rsid w:val="00C505CB"/>
    <w:rsid w:val="00C50B54"/>
    <w:rsid w:val="00C50FC3"/>
    <w:rsid w:val="00C53D41"/>
    <w:rsid w:val="00C551FB"/>
    <w:rsid w:val="00C57197"/>
    <w:rsid w:val="00C57CFC"/>
    <w:rsid w:val="00C57D39"/>
    <w:rsid w:val="00C57E91"/>
    <w:rsid w:val="00C60318"/>
    <w:rsid w:val="00C633D8"/>
    <w:rsid w:val="00C6527E"/>
    <w:rsid w:val="00C652BF"/>
    <w:rsid w:val="00C654EC"/>
    <w:rsid w:val="00C675F8"/>
    <w:rsid w:val="00C7145B"/>
    <w:rsid w:val="00C72B64"/>
    <w:rsid w:val="00C74EB9"/>
    <w:rsid w:val="00C7504B"/>
    <w:rsid w:val="00C75ABC"/>
    <w:rsid w:val="00C7640F"/>
    <w:rsid w:val="00C80AD9"/>
    <w:rsid w:val="00C83349"/>
    <w:rsid w:val="00C8497D"/>
    <w:rsid w:val="00C854A0"/>
    <w:rsid w:val="00C8679C"/>
    <w:rsid w:val="00C87D34"/>
    <w:rsid w:val="00C91535"/>
    <w:rsid w:val="00C925BB"/>
    <w:rsid w:val="00C927C1"/>
    <w:rsid w:val="00C92BE7"/>
    <w:rsid w:val="00C932D7"/>
    <w:rsid w:val="00C955B3"/>
    <w:rsid w:val="00C96B32"/>
    <w:rsid w:val="00CA0D11"/>
    <w:rsid w:val="00CA1747"/>
    <w:rsid w:val="00CA4642"/>
    <w:rsid w:val="00CA4DCF"/>
    <w:rsid w:val="00CB5603"/>
    <w:rsid w:val="00CB69E4"/>
    <w:rsid w:val="00CB6C9E"/>
    <w:rsid w:val="00CB7600"/>
    <w:rsid w:val="00CC0960"/>
    <w:rsid w:val="00CC0D73"/>
    <w:rsid w:val="00CC15B2"/>
    <w:rsid w:val="00CC1B37"/>
    <w:rsid w:val="00CC4629"/>
    <w:rsid w:val="00CC6303"/>
    <w:rsid w:val="00CC7D23"/>
    <w:rsid w:val="00CC7E22"/>
    <w:rsid w:val="00CD1086"/>
    <w:rsid w:val="00CD186D"/>
    <w:rsid w:val="00CD1AD8"/>
    <w:rsid w:val="00CD3B8C"/>
    <w:rsid w:val="00CD3D4A"/>
    <w:rsid w:val="00CD42BB"/>
    <w:rsid w:val="00CD61E8"/>
    <w:rsid w:val="00CD7200"/>
    <w:rsid w:val="00CD74EA"/>
    <w:rsid w:val="00CE135B"/>
    <w:rsid w:val="00CE303C"/>
    <w:rsid w:val="00CE361D"/>
    <w:rsid w:val="00CE3B7E"/>
    <w:rsid w:val="00CE3F52"/>
    <w:rsid w:val="00CE3F71"/>
    <w:rsid w:val="00CE45FC"/>
    <w:rsid w:val="00CF0A7F"/>
    <w:rsid w:val="00CF0C5D"/>
    <w:rsid w:val="00CF3DA1"/>
    <w:rsid w:val="00CF4DD0"/>
    <w:rsid w:val="00CF66C9"/>
    <w:rsid w:val="00D0004A"/>
    <w:rsid w:val="00D021F7"/>
    <w:rsid w:val="00D0255E"/>
    <w:rsid w:val="00D02F6A"/>
    <w:rsid w:val="00D03CC1"/>
    <w:rsid w:val="00D03DFC"/>
    <w:rsid w:val="00D04749"/>
    <w:rsid w:val="00D07584"/>
    <w:rsid w:val="00D12E1B"/>
    <w:rsid w:val="00D13D78"/>
    <w:rsid w:val="00D1475A"/>
    <w:rsid w:val="00D1513E"/>
    <w:rsid w:val="00D15EC0"/>
    <w:rsid w:val="00D175B6"/>
    <w:rsid w:val="00D17F7E"/>
    <w:rsid w:val="00D216C8"/>
    <w:rsid w:val="00D21FBE"/>
    <w:rsid w:val="00D22343"/>
    <w:rsid w:val="00D22350"/>
    <w:rsid w:val="00D23EC5"/>
    <w:rsid w:val="00D24C7E"/>
    <w:rsid w:val="00D2559B"/>
    <w:rsid w:val="00D25BB5"/>
    <w:rsid w:val="00D26A87"/>
    <w:rsid w:val="00D30750"/>
    <w:rsid w:val="00D323E8"/>
    <w:rsid w:val="00D33597"/>
    <w:rsid w:val="00D3463E"/>
    <w:rsid w:val="00D36CCC"/>
    <w:rsid w:val="00D375E4"/>
    <w:rsid w:val="00D401A4"/>
    <w:rsid w:val="00D407E9"/>
    <w:rsid w:val="00D42D0B"/>
    <w:rsid w:val="00D438CA"/>
    <w:rsid w:val="00D44094"/>
    <w:rsid w:val="00D46C57"/>
    <w:rsid w:val="00D47B3D"/>
    <w:rsid w:val="00D513D7"/>
    <w:rsid w:val="00D53D8D"/>
    <w:rsid w:val="00D55B55"/>
    <w:rsid w:val="00D55ECB"/>
    <w:rsid w:val="00D5736E"/>
    <w:rsid w:val="00D60232"/>
    <w:rsid w:val="00D60278"/>
    <w:rsid w:val="00D617AB"/>
    <w:rsid w:val="00D6254B"/>
    <w:rsid w:val="00D63B82"/>
    <w:rsid w:val="00D70247"/>
    <w:rsid w:val="00D70274"/>
    <w:rsid w:val="00D711D4"/>
    <w:rsid w:val="00D74A9C"/>
    <w:rsid w:val="00D74C95"/>
    <w:rsid w:val="00D76296"/>
    <w:rsid w:val="00D76536"/>
    <w:rsid w:val="00D7658E"/>
    <w:rsid w:val="00D80E0E"/>
    <w:rsid w:val="00D80FB0"/>
    <w:rsid w:val="00D81AA6"/>
    <w:rsid w:val="00D81FA9"/>
    <w:rsid w:val="00D828CA"/>
    <w:rsid w:val="00D841E0"/>
    <w:rsid w:val="00D84B80"/>
    <w:rsid w:val="00D869D3"/>
    <w:rsid w:val="00D873CA"/>
    <w:rsid w:val="00D87AD1"/>
    <w:rsid w:val="00D90F24"/>
    <w:rsid w:val="00D925C2"/>
    <w:rsid w:val="00D92AF4"/>
    <w:rsid w:val="00D92F06"/>
    <w:rsid w:val="00D9447C"/>
    <w:rsid w:val="00D94773"/>
    <w:rsid w:val="00D97342"/>
    <w:rsid w:val="00DA1C18"/>
    <w:rsid w:val="00DA31CC"/>
    <w:rsid w:val="00DA3D62"/>
    <w:rsid w:val="00DA63B2"/>
    <w:rsid w:val="00DA66E4"/>
    <w:rsid w:val="00DA7523"/>
    <w:rsid w:val="00DB1666"/>
    <w:rsid w:val="00DB1A34"/>
    <w:rsid w:val="00DB23F0"/>
    <w:rsid w:val="00DB2A04"/>
    <w:rsid w:val="00DB4583"/>
    <w:rsid w:val="00DB500E"/>
    <w:rsid w:val="00DC02F4"/>
    <w:rsid w:val="00DC069D"/>
    <w:rsid w:val="00DC08F8"/>
    <w:rsid w:val="00DC268B"/>
    <w:rsid w:val="00DC340E"/>
    <w:rsid w:val="00DC46CE"/>
    <w:rsid w:val="00DC5AA5"/>
    <w:rsid w:val="00DC695A"/>
    <w:rsid w:val="00DD0045"/>
    <w:rsid w:val="00DD1081"/>
    <w:rsid w:val="00DD12CE"/>
    <w:rsid w:val="00DD20AE"/>
    <w:rsid w:val="00DD238A"/>
    <w:rsid w:val="00DD2C2B"/>
    <w:rsid w:val="00DD2D19"/>
    <w:rsid w:val="00DD37BF"/>
    <w:rsid w:val="00DD68DA"/>
    <w:rsid w:val="00DE08E8"/>
    <w:rsid w:val="00DE1779"/>
    <w:rsid w:val="00DE3F7A"/>
    <w:rsid w:val="00DE450B"/>
    <w:rsid w:val="00DE5504"/>
    <w:rsid w:val="00DF0591"/>
    <w:rsid w:val="00DF151A"/>
    <w:rsid w:val="00DF27F3"/>
    <w:rsid w:val="00DF285D"/>
    <w:rsid w:val="00DF2EA1"/>
    <w:rsid w:val="00DF3368"/>
    <w:rsid w:val="00DF3D7F"/>
    <w:rsid w:val="00DF3FFB"/>
    <w:rsid w:val="00DF74C6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0F01"/>
    <w:rsid w:val="00E117B7"/>
    <w:rsid w:val="00E125B1"/>
    <w:rsid w:val="00E134C5"/>
    <w:rsid w:val="00E14AB9"/>
    <w:rsid w:val="00E16A44"/>
    <w:rsid w:val="00E175EB"/>
    <w:rsid w:val="00E17B35"/>
    <w:rsid w:val="00E20B30"/>
    <w:rsid w:val="00E20D3E"/>
    <w:rsid w:val="00E21550"/>
    <w:rsid w:val="00E216E1"/>
    <w:rsid w:val="00E217D1"/>
    <w:rsid w:val="00E218F5"/>
    <w:rsid w:val="00E229ED"/>
    <w:rsid w:val="00E22F20"/>
    <w:rsid w:val="00E2368F"/>
    <w:rsid w:val="00E23A5F"/>
    <w:rsid w:val="00E241C0"/>
    <w:rsid w:val="00E27305"/>
    <w:rsid w:val="00E30795"/>
    <w:rsid w:val="00E319CB"/>
    <w:rsid w:val="00E31EDF"/>
    <w:rsid w:val="00E32451"/>
    <w:rsid w:val="00E32DB0"/>
    <w:rsid w:val="00E33CA2"/>
    <w:rsid w:val="00E34166"/>
    <w:rsid w:val="00E3468A"/>
    <w:rsid w:val="00E35298"/>
    <w:rsid w:val="00E37218"/>
    <w:rsid w:val="00E44907"/>
    <w:rsid w:val="00E4599E"/>
    <w:rsid w:val="00E47443"/>
    <w:rsid w:val="00E50435"/>
    <w:rsid w:val="00E54026"/>
    <w:rsid w:val="00E5755F"/>
    <w:rsid w:val="00E61CA9"/>
    <w:rsid w:val="00E62EFD"/>
    <w:rsid w:val="00E63A47"/>
    <w:rsid w:val="00E64872"/>
    <w:rsid w:val="00E65475"/>
    <w:rsid w:val="00E65591"/>
    <w:rsid w:val="00E655D2"/>
    <w:rsid w:val="00E65B9B"/>
    <w:rsid w:val="00E660E7"/>
    <w:rsid w:val="00E67ACA"/>
    <w:rsid w:val="00E67AD7"/>
    <w:rsid w:val="00E7033A"/>
    <w:rsid w:val="00E7085D"/>
    <w:rsid w:val="00E70C84"/>
    <w:rsid w:val="00E714F8"/>
    <w:rsid w:val="00E72533"/>
    <w:rsid w:val="00E72B36"/>
    <w:rsid w:val="00E7361E"/>
    <w:rsid w:val="00E74C10"/>
    <w:rsid w:val="00E75ABB"/>
    <w:rsid w:val="00E7669F"/>
    <w:rsid w:val="00E776ED"/>
    <w:rsid w:val="00E77B49"/>
    <w:rsid w:val="00E77CC5"/>
    <w:rsid w:val="00E804FF"/>
    <w:rsid w:val="00E85A05"/>
    <w:rsid w:val="00E86587"/>
    <w:rsid w:val="00E87323"/>
    <w:rsid w:val="00E878B0"/>
    <w:rsid w:val="00E9162C"/>
    <w:rsid w:val="00E919F6"/>
    <w:rsid w:val="00E91D8B"/>
    <w:rsid w:val="00E91F95"/>
    <w:rsid w:val="00E9311A"/>
    <w:rsid w:val="00E93124"/>
    <w:rsid w:val="00E9332F"/>
    <w:rsid w:val="00E934C2"/>
    <w:rsid w:val="00E93C6A"/>
    <w:rsid w:val="00E95196"/>
    <w:rsid w:val="00E976DD"/>
    <w:rsid w:val="00EA1C92"/>
    <w:rsid w:val="00EA40FF"/>
    <w:rsid w:val="00EA580E"/>
    <w:rsid w:val="00EA6440"/>
    <w:rsid w:val="00EA6446"/>
    <w:rsid w:val="00EA661C"/>
    <w:rsid w:val="00EA74B4"/>
    <w:rsid w:val="00EB00F2"/>
    <w:rsid w:val="00EB0A8F"/>
    <w:rsid w:val="00EB2AB5"/>
    <w:rsid w:val="00EB5FAF"/>
    <w:rsid w:val="00EB6505"/>
    <w:rsid w:val="00EC0364"/>
    <w:rsid w:val="00EC0506"/>
    <w:rsid w:val="00EC2E25"/>
    <w:rsid w:val="00EC2E51"/>
    <w:rsid w:val="00EC4792"/>
    <w:rsid w:val="00EC47A7"/>
    <w:rsid w:val="00EC5357"/>
    <w:rsid w:val="00EC5B71"/>
    <w:rsid w:val="00EC5B88"/>
    <w:rsid w:val="00EC6706"/>
    <w:rsid w:val="00EC6C81"/>
    <w:rsid w:val="00EC70AD"/>
    <w:rsid w:val="00ED1C8D"/>
    <w:rsid w:val="00ED3124"/>
    <w:rsid w:val="00ED547A"/>
    <w:rsid w:val="00ED5D77"/>
    <w:rsid w:val="00ED6187"/>
    <w:rsid w:val="00ED6EF5"/>
    <w:rsid w:val="00EE00C8"/>
    <w:rsid w:val="00EE0C1C"/>
    <w:rsid w:val="00EE14D5"/>
    <w:rsid w:val="00EE1EB6"/>
    <w:rsid w:val="00EE37AE"/>
    <w:rsid w:val="00EE4F68"/>
    <w:rsid w:val="00EE593B"/>
    <w:rsid w:val="00EE62B2"/>
    <w:rsid w:val="00EE74A5"/>
    <w:rsid w:val="00EF0388"/>
    <w:rsid w:val="00EF11DC"/>
    <w:rsid w:val="00EF16A8"/>
    <w:rsid w:val="00EF51D9"/>
    <w:rsid w:val="00EF53D1"/>
    <w:rsid w:val="00EF5692"/>
    <w:rsid w:val="00EF5C30"/>
    <w:rsid w:val="00EF5EAC"/>
    <w:rsid w:val="00EF6B79"/>
    <w:rsid w:val="00EF74D5"/>
    <w:rsid w:val="00F013C5"/>
    <w:rsid w:val="00F01DE8"/>
    <w:rsid w:val="00F0256D"/>
    <w:rsid w:val="00F0332C"/>
    <w:rsid w:val="00F05E1A"/>
    <w:rsid w:val="00F05E6C"/>
    <w:rsid w:val="00F074CA"/>
    <w:rsid w:val="00F078C6"/>
    <w:rsid w:val="00F078CE"/>
    <w:rsid w:val="00F07937"/>
    <w:rsid w:val="00F10689"/>
    <w:rsid w:val="00F1070E"/>
    <w:rsid w:val="00F11891"/>
    <w:rsid w:val="00F12027"/>
    <w:rsid w:val="00F128B3"/>
    <w:rsid w:val="00F12B7C"/>
    <w:rsid w:val="00F131AB"/>
    <w:rsid w:val="00F13967"/>
    <w:rsid w:val="00F146DA"/>
    <w:rsid w:val="00F1559F"/>
    <w:rsid w:val="00F1699A"/>
    <w:rsid w:val="00F16F78"/>
    <w:rsid w:val="00F170DB"/>
    <w:rsid w:val="00F17558"/>
    <w:rsid w:val="00F17E7D"/>
    <w:rsid w:val="00F20660"/>
    <w:rsid w:val="00F20B89"/>
    <w:rsid w:val="00F20D64"/>
    <w:rsid w:val="00F25B3B"/>
    <w:rsid w:val="00F262CD"/>
    <w:rsid w:val="00F26D50"/>
    <w:rsid w:val="00F27E4B"/>
    <w:rsid w:val="00F27E9F"/>
    <w:rsid w:val="00F315DC"/>
    <w:rsid w:val="00F32CCE"/>
    <w:rsid w:val="00F3497F"/>
    <w:rsid w:val="00F352EF"/>
    <w:rsid w:val="00F40BB3"/>
    <w:rsid w:val="00F40E4D"/>
    <w:rsid w:val="00F41999"/>
    <w:rsid w:val="00F43837"/>
    <w:rsid w:val="00F44B4D"/>
    <w:rsid w:val="00F4619F"/>
    <w:rsid w:val="00F470C3"/>
    <w:rsid w:val="00F472AB"/>
    <w:rsid w:val="00F47D56"/>
    <w:rsid w:val="00F51C2A"/>
    <w:rsid w:val="00F524CB"/>
    <w:rsid w:val="00F528D7"/>
    <w:rsid w:val="00F53D4A"/>
    <w:rsid w:val="00F57453"/>
    <w:rsid w:val="00F57CB6"/>
    <w:rsid w:val="00F6014D"/>
    <w:rsid w:val="00F647C6"/>
    <w:rsid w:val="00F6559C"/>
    <w:rsid w:val="00F65911"/>
    <w:rsid w:val="00F65BC5"/>
    <w:rsid w:val="00F662DA"/>
    <w:rsid w:val="00F66A7C"/>
    <w:rsid w:val="00F67770"/>
    <w:rsid w:val="00F70CBF"/>
    <w:rsid w:val="00F70CC0"/>
    <w:rsid w:val="00F713A6"/>
    <w:rsid w:val="00F71C45"/>
    <w:rsid w:val="00F732D5"/>
    <w:rsid w:val="00F7360E"/>
    <w:rsid w:val="00F74A12"/>
    <w:rsid w:val="00F75D2D"/>
    <w:rsid w:val="00F7725A"/>
    <w:rsid w:val="00F77B21"/>
    <w:rsid w:val="00F83DC2"/>
    <w:rsid w:val="00F83F8E"/>
    <w:rsid w:val="00F84F40"/>
    <w:rsid w:val="00F85894"/>
    <w:rsid w:val="00F8664C"/>
    <w:rsid w:val="00F87896"/>
    <w:rsid w:val="00F901D3"/>
    <w:rsid w:val="00F911A4"/>
    <w:rsid w:val="00F9219A"/>
    <w:rsid w:val="00F94419"/>
    <w:rsid w:val="00F950D2"/>
    <w:rsid w:val="00F95E25"/>
    <w:rsid w:val="00F97206"/>
    <w:rsid w:val="00F97AD3"/>
    <w:rsid w:val="00F97B07"/>
    <w:rsid w:val="00FA1191"/>
    <w:rsid w:val="00FA141B"/>
    <w:rsid w:val="00FA1622"/>
    <w:rsid w:val="00FA20BF"/>
    <w:rsid w:val="00FA3C2C"/>
    <w:rsid w:val="00FA5EE3"/>
    <w:rsid w:val="00FA71E0"/>
    <w:rsid w:val="00FB07EB"/>
    <w:rsid w:val="00FB1D50"/>
    <w:rsid w:val="00FB30B5"/>
    <w:rsid w:val="00FB54B5"/>
    <w:rsid w:val="00FC170F"/>
    <w:rsid w:val="00FC1B86"/>
    <w:rsid w:val="00FC3C30"/>
    <w:rsid w:val="00FC3D92"/>
    <w:rsid w:val="00FC3F7D"/>
    <w:rsid w:val="00FC54AD"/>
    <w:rsid w:val="00FC5B1D"/>
    <w:rsid w:val="00FC6D56"/>
    <w:rsid w:val="00FC7399"/>
    <w:rsid w:val="00FC7DDF"/>
    <w:rsid w:val="00FD1630"/>
    <w:rsid w:val="00FD26C8"/>
    <w:rsid w:val="00FD2977"/>
    <w:rsid w:val="00FD3978"/>
    <w:rsid w:val="00FD49FA"/>
    <w:rsid w:val="00FD5D77"/>
    <w:rsid w:val="00FD60A8"/>
    <w:rsid w:val="00FD6B38"/>
    <w:rsid w:val="00FD7994"/>
    <w:rsid w:val="00FE1594"/>
    <w:rsid w:val="00FE2D56"/>
    <w:rsid w:val="00FE5683"/>
    <w:rsid w:val="00FE5849"/>
    <w:rsid w:val="00FF09D0"/>
    <w:rsid w:val="00FF0AF7"/>
    <w:rsid w:val="00FF31F7"/>
    <w:rsid w:val="00FF43A7"/>
    <w:rsid w:val="00FF4520"/>
    <w:rsid w:val="00FF4F7B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C527CAAA-DF19-4356-930F-C2E4FD1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E9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uiPriority w:val="99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B3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AB3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rtalmfc.kamgov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75E0-710A-4662-9AAD-4E1B3ACE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20787</Words>
  <Characters>118490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Скуратович Алексей Сергеевич</cp:lastModifiedBy>
  <cp:revision>2</cp:revision>
  <cp:lastPrinted>2022-06-17T04:30:00Z</cp:lastPrinted>
  <dcterms:created xsi:type="dcterms:W3CDTF">2022-06-24T03:30:00Z</dcterms:created>
  <dcterms:modified xsi:type="dcterms:W3CDTF">2022-06-24T03:30:00Z</dcterms:modified>
</cp:coreProperties>
</file>