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8D7635" w:rsidP="008D763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D7635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17.12.2021 № 347 «Об установлении тарифов в сфере теплоснабжения АО «Камчатэнергосервис» потребителям Николаевского сельского поселения </w:t>
            </w:r>
            <w:proofErr w:type="spellStart"/>
            <w:r w:rsidRPr="008D7635">
              <w:rPr>
                <w:rFonts w:ascii="Times New Roman" w:hAnsi="Times New Roman"/>
                <w:b/>
                <w:bCs/>
                <w:sz w:val="28"/>
              </w:rPr>
              <w:t>Елизовского</w:t>
            </w:r>
            <w:proofErr w:type="spellEnd"/>
            <w:r w:rsidRPr="008D7635">
              <w:rPr>
                <w:rFonts w:ascii="Times New Roman" w:hAnsi="Times New Roman"/>
                <w:b/>
                <w:bCs/>
                <w:sz w:val="28"/>
              </w:rPr>
              <w:t xml:space="preserve"> муниципального района на 2022 – 2024 годы</w:t>
            </w:r>
            <w:r w:rsidR="00AB7FE1">
              <w:rPr>
                <w:rFonts w:ascii="Times New Roman" w:hAnsi="Times New Roman"/>
                <w:b/>
                <w:bCs/>
                <w:sz w:val="28"/>
              </w:rPr>
              <w:t>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26.11.2021 № 5 «О краевом бюджете на 2022 год и на плановый период 2023 и 2024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r>
        <w:rPr>
          <w:rFonts w:ascii="Times New Roman" w:eastAsia="Calibri" w:hAnsi="Times New Roman"/>
          <w:color w:val="auto"/>
          <w:sz w:val="28"/>
          <w:szCs w:val="28"/>
        </w:rPr>
        <w:t>Камчатэнергосервис»</w:t>
      </w:r>
      <w:r w:rsidR="008D7635">
        <w:rPr>
          <w:rFonts w:ascii="Times New Roman" w:eastAsia="Calibri" w:hAnsi="Times New Roman"/>
          <w:color w:val="auto"/>
          <w:sz w:val="28"/>
          <w:szCs w:val="28"/>
        </w:rPr>
        <w:t xml:space="preserve"> от 27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.04.2023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№ 07-91</w:t>
      </w:r>
      <w:r w:rsidR="008D7635">
        <w:rPr>
          <w:rFonts w:ascii="Times New Roman" w:eastAsia="Calibri" w:hAnsi="Times New Roman"/>
          <w:color w:val="auto"/>
          <w:sz w:val="28"/>
          <w:szCs w:val="28"/>
        </w:rPr>
        <w:t>2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24A" w:rsidRPr="00667A97" w:rsidRDefault="00EF624A" w:rsidP="00EF624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Внести в приложения </w:t>
      </w:r>
      <w:r w:rsidR="00AB7FE1">
        <w:rPr>
          <w:rFonts w:ascii="Times New Roman" w:eastAsia="Calibri" w:hAnsi="Times New Roman"/>
          <w:spacing w:val="-4"/>
          <w:sz w:val="28"/>
          <w:szCs w:val="28"/>
        </w:rPr>
        <w:t>2-5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к постановлению Региональной службы по тарифам и ценам Камчатского края от 1</w:t>
      </w:r>
      <w:r w:rsidR="00AB7FE1">
        <w:rPr>
          <w:rFonts w:ascii="Times New Roman" w:eastAsia="Calibri" w:hAnsi="Times New Roman"/>
          <w:spacing w:val="-4"/>
          <w:sz w:val="28"/>
          <w:szCs w:val="28"/>
        </w:rPr>
        <w:t>7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>.1</w:t>
      </w:r>
      <w:r w:rsidR="00AB7FE1">
        <w:rPr>
          <w:rFonts w:ascii="Times New Roman" w:eastAsia="Calibri" w:hAnsi="Times New Roman"/>
          <w:spacing w:val="-4"/>
          <w:sz w:val="28"/>
          <w:szCs w:val="28"/>
        </w:rPr>
        <w:t>2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>.202</w:t>
      </w:r>
      <w:r w:rsidR="00AB7FE1">
        <w:rPr>
          <w:rFonts w:ascii="Times New Roman" w:eastAsia="Calibri" w:hAnsi="Times New Roman"/>
          <w:spacing w:val="-4"/>
          <w:sz w:val="28"/>
          <w:szCs w:val="28"/>
        </w:rPr>
        <w:t>1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№ 3</w:t>
      </w:r>
      <w:r w:rsidR="00AB7FE1">
        <w:rPr>
          <w:rFonts w:ascii="Times New Roman" w:eastAsia="Calibri" w:hAnsi="Times New Roman"/>
          <w:spacing w:val="-4"/>
          <w:sz w:val="28"/>
          <w:szCs w:val="28"/>
        </w:rPr>
        <w:t>47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«</w:t>
      </w:r>
      <w:r w:rsidR="00AB7FE1" w:rsidRPr="00AB7FE1">
        <w:rPr>
          <w:rFonts w:ascii="Times New Roman" w:eastAsia="Calibri" w:hAnsi="Times New Roman"/>
          <w:spacing w:val="-4"/>
          <w:sz w:val="28"/>
          <w:szCs w:val="28"/>
        </w:rPr>
        <w:t xml:space="preserve">Об установлении тарифов в сфере теплоснабжения АО «Камчатэнергосервис» потребителям Николаевского сельского поселения </w:t>
      </w:r>
      <w:proofErr w:type="spellStart"/>
      <w:r w:rsidR="00AB7FE1" w:rsidRPr="00AB7FE1">
        <w:rPr>
          <w:rFonts w:ascii="Times New Roman" w:eastAsia="Calibri" w:hAnsi="Times New Roman"/>
          <w:spacing w:val="-4"/>
          <w:sz w:val="28"/>
          <w:szCs w:val="28"/>
        </w:rPr>
        <w:t>Елизовского</w:t>
      </w:r>
      <w:proofErr w:type="spellEnd"/>
      <w:r w:rsidR="00AB7FE1" w:rsidRPr="00AB7FE1">
        <w:rPr>
          <w:rFonts w:ascii="Times New Roman" w:eastAsia="Calibri" w:hAnsi="Times New Roman"/>
          <w:spacing w:val="-4"/>
          <w:sz w:val="28"/>
          <w:szCs w:val="28"/>
        </w:rPr>
        <w:t xml:space="preserve"> муниципального района на 2022 – 2024 годы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>»</w:t>
      </w:r>
      <w:r w:rsidRPr="00AE1FA3">
        <w:rPr>
          <w:rFonts w:ascii="Times New Roman" w:eastAsia="Calibri" w:hAnsi="Times New Roman"/>
          <w:spacing w:val="-4"/>
          <w:sz w:val="28"/>
          <w:szCs w:val="28"/>
        </w:rPr>
        <w:t xml:space="preserve"> изменения, 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изложив их в редакции согласно приложениям 1 </w:t>
      </w:r>
      <w:r>
        <w:rPr>
          <w:rFonts w:ascii="Times New Roman" w:eastAsia="Calibri" w:hAnsi="Times New Roman"/>
          <w:spacing w:val="-4"/>
          <w:sz w:val="28"/>
          <w:szCs w:val="28"/>
        </w:rPr>
        <w:t>–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AE1FA3">
        <w:rPr>
          <w:rFonts w:ascii="Times New Roman" w:eastAsia="Calibri" w:hAnsi="Times New Roman"/>
          <w:spacing w:val="-4"/>
          <w:sz w:val="28"/>
          <w:szCs w:val="28"/>
        </w:rPr>
        <w:t>4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bookmarkStart w:id="1" w:name="_GoBack"/>
      <w:bookmarkEnd w:id="1"/>
      <w:r w:rsidRPr="00667A97">
        <w:rPr>
          <w:rFonts w:ascii="Times New Roman" w:eastAsia="Calibri" w:hAnsi="Times New Roman"/>
          <w:spacing w:val="-4"/>
          <w:sz w:val="28"/>
          <w:szCs w:val="28"/>
        </w:rPr>
        <w:t>к настоящему постановлению</w:t>
      </w:r>
      <w:r w:rsidRPr="00667A97">
        <w:rPr>
          <w:rFonts w:ascii="Times New Roman" w:eastAsia="Calibri" w:hAnsi="Times New Roman"/>
          <w:bCs/>
          <w:spacing w:val="-4"/>
          <w:sz w:val="28"/>
          <w:szCs w:val="28"/>
        </w:rPr>
        <w:t>.</w:t>
      </w:r>
    </w:p>
    <w:p w:rsidR="000F25D1" w:rsidRPr="000F25D1" w:rsidRDefault="001E7386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«Приложение 2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от 17.12.2021 № 347</w:t>
      </w:r>
    </w:p>
    <w:p w:rsidR="008D7635" w:rsidRPr="008D7635" w:rsidRDefault="008D7635" w:rsidP="008D7635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8D7635" w:rsidRPr="008D7635" w:rsidRDefault="008D7635" w:rsidP="008D763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8D7635">
        <w:rPr>
          <w:rFonts w:ascii="Times New Roman" w:hAnsi="Times New Roman"/>
          <w:bCs/>
          <w:color w:val="auto"/>
          <w:sz w:val="28"/>
          <w:szCs w:val="24"/>
        </w:rPr>
        <w:t>на тепловую энергию,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поставляемую </w:t>
      </w:r>
      <w:r w:rsidRPr="008D7635">
        <w:rPr>
          <w:rFonts w:ascii="Times New Roman" w:hAnsi="Times New Roman"/>
          <w:color w:val="auto"/>
          <w:sz w:val="28"/>
          <w:szCs w:val="24"/>
        </w:rPr>
        <w:br/>
        <w:t xml:space="preserve">АО «Камчатэнергосервис» </w:t>
      </w:r>
      <w:r w:rsidRPr="008D7635">
        <w:rPr>
          <w:rFonts w:ascii="Times New Roman" w:hAnsi="Times New Roman"/>
          <w:bCs/>
          <w:color w:val="auto"/>
          <w:sz w:val="28"/>
          <w:szCs w:val="24"/>
        </w:rPr>
        <w:t xml:space="preserve">потребителям Николаевского сельского поселения </w:t>
      </w:r>
      <w:proofErr w:type="spellStart"/>
      <w:r w:rsidRPr="008D7635">
        <w:rPr>
          <w:rFonts w:ascii="Times New Roman" w:hAnsi="Times New Roman"/>
          <w:bCs/>
          <w:color w:val="auto"/>
          <w:sz w:val="28"/>
          <w:szCs w:val="24"/>
        </w:rPr>
        <w:t>Елизовского</w:t>
      </w:r>
      <w:proofErr w:type="spellEnd"/>
      <w:r w:rsidRPr="008D7635">
        <w:rPr>
          <w:rFonts w:ascii="Times New Roman" w:hAnsi="Times New Roman"/>
          <w:bCs/>
          <w:color w:val="auto"/>
          <w:sz w:val="28"/>
          <w:szCs w:val="24"/>
        </w:rPr>
        <w:t xml:space="preserve"> муниципального района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8D7635">
        <w:rPr>
          <w:rFonts w:ascii="Times New Roman" w:hAnsi="Times New Roman"/>
          <w:bCs/>
          <w:color w:val="auto"/>
          <w:sz w:val="28"/>
          <w:szCs w:val="24"/>
        </w:rPr>
        <w:t>на 2022-2024 годы</w:t>
      </w:r>
    </w:p>
    <w:p w:rsidR="008D7635" w:rsidRPr="008D7635" w:rsidRDefault="008D7635" w:rsidP="008D763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1693"/>
        <w:gridCol w:w="1871"/>
        <w:gridCol w:w="1389"/>
        <w:gridCol w:w="532"/>
        <w:gridCol w:w="35"/>
        <w:gridCol w:w="709"/>
        <w:gridCol w:w="709"/>
        <w:gridCol w:w="708"/>
        <w:gridCol w:w="497"/>
        <w:gridCol w:w="36"/>
      </w:tblGrid>
      <w:tr w:rsidR="008D7635" w:rsidRPr="008D7635" w:rsidTr="008D7635">
        <w:trPr>
          <w:trHeight w:val="639"/>
          <w:tblHeader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 xml:space="preserve">Год </w:t>
            </w:r>
          </w:p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(период)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7635" w:rsidRPr="008D7635" w:rsidRDefault="008D7635" w:rsidP="008D7635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8D7635" w:rsidRPr="008D7635" w:rsidTr="008D763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от 1,2 до 2,5 кг/см</w:t>
            </w:r>
            <w:r w:rsidRPr="008D7635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от 2,5 до 7,0 кг/см</w:t>
            </w:r>
            <w:r w:rsidRPr="008D7635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от 7,0 до 13,0 кг/см</w:t>
            </w:r>
            <w:r w:rsidRPr="008D7635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свыше 13,0 кг/см</w:t>
            </w:r>
            <w:r w:rsidRPr="008D7635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533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7635" w:rsidRPr="008D7635" w:rsidTr="008D7635">
        <w:trPr>
          <w:jc w:val="center"/>
        </w:trPr>
        <w:tc>
          <w:tcPr>
            <w:tcW w:w="71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8861" w:type="dxa"/>
            <w:gridSpan w:val="1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</w:t>
            </w:r>
          </w:p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подключения</w:t>
            </w:r>
          </w:p>
        </w:tc>
      </w:tr>
      <w:tr w:rsidR="008D7635" w:rsidRPr="008D7635" w:rsidTr="008D7635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9 936,21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11 426,64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01.01.2023 -31.12.2023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13 137,12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01.01.2024 -30.06.2024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8D7635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13 137,12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01.07.2024 - 31.12.2024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8D7635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16 721,47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D7635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8D7635" w:rsidRPr="008D7635" w:rsidTr="008D763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8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8D7635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8D7635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gridAfter w:val="1"/>
          <w:wAfter w:w="36" w:type="dxa"/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8D7635" w:rsidRPr="008D7635" w:rsidTr="008D7635">
        <w:trPr>
          <w:gridAfter w:val="1"/>
          <w:wAfter w:w="36" w:type="dxa"/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1.11</w:t>
            </w:r>
          </w:p>
        </w:tc>
        <w:tc>
          <w:tcPr>
            <w:tcW w:w="674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D7635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8D7635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8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2022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D763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gridAfter w:val="1"/>
          <w:wAfter w:w="36" w:type="dxa"/>
          <w:trHeight w:val="1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1.12</w:t>
            </w:r>
          </w:p>
        </w:tc>
        <w:tc>
          <w:tcPr>
            <w:tcW w:w="674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11 923,45</w:t>
            </w:r>
          </w:p>
        </w:tc>
        <w:tc>
          <w:tcPr>
            <w:tcW w:w="532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1.13</w:t>
            </w:r>
          </w:p>
        </w:tc>
        <w:tc>
          <w:tcPr>
            <w:tcW w:w="674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13 711,97</w:t>
            </w:r>
          </w:p>
        </w:tc>
        <w:tc>
          <w:tcPr>
            <w:tcW w:w="532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1.14</w:t>
            </w:r>
          </w:p>
        </w:tc>
        <w:tc>
          <w:tcPr>
            <w:tcW w:w="674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1.15</w:t>
            </w:r>
          </w:p>
        </w:tc>
        <w:tc>
          <w:tcPr>
            <w:tcW w:w="674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01.01.2023 -31.12.2023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sz w:val="24"/>
                <w:szCs w:val="24"/>
              </w:rPr>
              <w:t>15 764,54</w:t>
            </w:r>
          </w:p>
        </w:tc>
        <w:tc>
          <w:tcPr>
            <w:tcW w:w="532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1.17</w:t>
            </w:r>
          </w:p>
        </w:tc>
        <w:tc>
          <w:tcPr>
            <w:tcW w:w="674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gridAfter w:val="1"/>
          <w:wAfter w:w="36" w:type="dxa"/>
          <w:trHeight w:val="1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1.18</w:t>
            </w:r>
          </w:p>
        </w:tc>
        <w:tc>
          <w:tcPr>
            <w:tcW w:w="674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01.01.2024 -30.06.2024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635">
              <w:rPr>
                <w:rFonts w:ascii="Times New Roman" w:hAnsi="Times New Roman"/>
                <w:sz w:val="24"/>
                <w:szCs w:val="24"/>
                <w:highlight w:val="yellow"/>
              </w:rPr>
              <w:t>15 764,54</w:t>
            </w:r>
          </w:p>
        </w:tc>
        <w:tc>
          <w:tcPr>
            <w:tcW w:w="532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gridAfter w:val="1"/>
          <w:wAfter w:w="36" w:type="dxa"/>
          <w:trHeight w:val="1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1.19</w:t>
            </w:r>
          </w:p>
        </w:tc>
        <w:tc>
          <w:tcPr>
            <w:tcW w:w="674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01.07.2024 - 31.12.2024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635">
              <w:rPr>
                <w:rFonts w:ascii="Times New Roman" w:hAnsi="Times New Roman"/>
                <w:sz w:val="24"/>
                <w:szCs w:val="24"/>
                <w:highlight w:val="yellow"/>
              </w:rPr>
              <w:t>20 065,76</w:t>
            </w:r>
          </w:p>
        </w:tc>
        <w:tc>
          <w:tcPr>
            <w:tcW w:w="532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gridAfter w:val="1"/>
          <w:wAfter w:w="36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D7635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32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497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8D7635" w:rsidRPr="008D7635" w:rsidTr="008D7635">
        <w:trPr>
          <w:gridAfter w:val="1"/>
          <w:wAfter w:w="36" w:type="dxa"/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8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8D7635" w:rsidRPr="008D7635" w:rsidTr="008D7635">
        <w:trPr>
          <w:gridAfter w:val="1"/>
          <w:wAfter w:w="36" w:type="dxa"/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8D7635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8D7635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8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8D7635" w:rsidRPr="008D7635" w:rsidRDefault="008D7635" w:rsidP="008D76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8"/>
          <w:szCs w:val="28"/>
        </w:rPr>
        <w:t xml:space="preserve">* </w:t>
      </w:r>
      <w:r w:rsidRPr="008D7635">
        <w:rPr>
          <w:rFonts w:ascii="Times New Roman" w:hAnsi="Times New Roman"/>
          <w:color w:val="auto"/>
          <w:sz w:val="24"/>
          <w:szCs w:val="24"/>
        </w:rPr>
        <w:t>Выделяется в целях реализации пункта 6 статьи 168 Налогового кодекса Российской Федерации (часть вторая)</w:t>
      </w:r>
    </w:p>
    <w:p w:rsidR="008D7635" w:rsidRPr="008D7635" w:rsidRDefault="008D7635" w:rsidP="008D763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8D7635">
        <w:rPr>
          <w:rFonts w:ascii="Times New Roman" w:hAnsi="Times New Roman"/>
          <w:color w:val="auto"/>
          <w:sz w:val="28"/>
          <w:szCs w:val="28"/>
        </w:rPr>
        <w:t>»;</w:t>
      </w:r>
    </w:p>
    <w:p w:rsidR="008D7635" w:rsidRPr="008D7635" w:rsidRDefault="008D7635" w:rsidP="008D76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br w:type="page"/>
      </w:r>
    </w:p>
    <w:p w:rsidR="008D7635" w:rsidRPr="008D7635" w:rsidRDefault="002F706F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lastRenderedPageBreak/>
        <w:t>Приложение 2</w:t>
      </w: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«Приложение 3</w:t>
      </w:r>
    </w:p>
    <w:p w:rsidR="008D7635" w:rsidRPr="008D7635" w:rsidRDefault="008D7635" w:rsidP="008D7635">
      <w:pPr>
        <w:widowControl w:val="0"/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</w:t>
      </w:r>
    </w:p>
    <w:p w:rsidR="008D7635" w:rsidRPr="008D7635" w:rsidRDefault="008D7635" w:rsidP="008D7635">
      <w:pPr>
        <w:widowControl w:val="0"/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от 17.12.2021 № 347</w:t>
      </w:r>
    </w:p>
    <w:p w:rsidR="008D7635" w:rsidRPr="008D7635" w:rsidRDefault="008D7635" w:rsidP="008D76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8D7635">
        <w:rPr>
          <w:rFonts w:ascii="Times New Roman" w:eastAsia="Calibri" w:hAnsi="Times New Roman"/>
          <w:color w:val="auto"/>
          <w:spacing w:val="2"/>
          <w:sz w:val="28"/>
          <w:szCs w:val="28"/>
        </w:rPr>
        <w:t>Л</w:t>
      </w:r>
      <w:r w:rsidRPr="008D7635">
        <w:rPr>
          <w:rFonts w:ascii="Times New Roman" w:eastAsia="Calibri" w:hAnsi="Times New Roman"/>
          <w:color w:val="auto"/>
          <w:spacing w:val="6"/>
          <w:sz w:val="28"/>
          <w:szCs w:val="28"/>
        </w:rPr>
        <w:t>ьготные тарифы на тепловую энергию на нужды отопления</w:t>
      </w:r>
      <w:r w:rsidRPr="008D7635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</w:p>
    <w:p w:rsidR="008D7635" w:rsidRPr="008D7635" w:rsidRDefault="008D7635" w:rsidP="008D7635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8D7635">
        <w:rPr>
          <w:rFonts w:ascii="Times New Roman" w:eastAsia="Calibri" w:hAnsi="Times New Roman"/>
          <w:color w:val="auto"/>
          <w:sz w:val="28"/>
          <w:szCs w:val="28"/>
        </w:rPr>
        <w:t xml:space="preserve">поставляемую </w:t>
      </w:r>
      <w:r w:rsidRPr="008D7635">
        <w:rPr>
          <w:rFonts w:ascii="Times New Roman" w:eastAsia="Calibri" w:hAnsi="Times New Roman"/>
          <w:color w:val="auto"/>
          <w:sz w:val="28"/>
          <w:szCs w:val="24"/>
        </w:rPr>
        <w:t xml:space="preserve">АО «Камчатэнергосервис» </w:t>
      </w:r>
      <w:r w:rsidRPr="008D7635">
        <w:rPr>
          <w:rFonts w:ascii="Times New Roman" w:eastAsia="Calibri" w:hAnsi="Times New Roman"/>
          <w:color w:val="auto"/>
          <w:sz w:val="28"/>
          <w:szCs w:val="28"/>
        </w:rPr>
        <w:t xml:space="preserve">населению и исполнителям коммунальных услуг для населения </w:t>
      </w:r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Николаевского сельского поселения </w:t>
      </w:r>
      <w:proofErr w:type="spellStart"/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Елизовского</w:t>
      </w:r>
      <w:proofErr w:type="spellEnd"/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муниципального района</w:t>
      </w:r>
      <w:r w:rsidRPr="008D7635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8D7635">
        <w:rPr>
          <w:rFonts w:ascii="Times New Roman" w:eastAsia="Calibri" w:hAnsi="Times New Roman"/>
          <w:color w:val="auto"/>
          <w:sz w:val="28"/>
          <w:szCs w:val="24"/>
        </w:rPr>
        <w:t>на 2022- 2024 годы</w:t>
      </w:r>
    </w:p>
    <w:p w:rsidR="008D7635" w:rsidRPr="008D7635" w:rsidRDefault="008D7635" w:rsidP="008D7635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D7635" w:rsidRPr="008D7635" w:rsidTr="008D763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8D7635" w:rsidRPr="008D7635" w:rsidTr="008D763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8D763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8D763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8D763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8D763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D7635" w:rsidRPr="008D7635" w:rsidTr="008D7635">
        <w:trPr>
          <w:jc w:val="center"/>
        </w:trPr>
        <w:tc>
          <w:tcPr>
            <w:tcW w:w="71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8D7635" w:rsidRPr="008D7635" w:rsidTr="008D763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Камчатскэнергосервис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8D7635" w:rsidRPr="008D7635" w:rsidTr="008D763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8D7635" w:rsidRPr="008D7635" w:rsidTr="008D763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3 632,40</w:t>
            </w: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3 632,40</w:t>
            </w: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3 632,40</w:t>
            </w: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3 632,40</w:t>
            </w: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2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8D7635" w:rsidRPr="008D7635" w:rsidTr="008D763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lastRenderedPageBreak/>
              <w:t>тыс.руб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8D7635" w:rsidRPr="008D7635" w:rsidRDefault="008D7635" w:rsidP="008D763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D763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коммунальных услуг для населения на период 2024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D7635" w:rsidRPr="008D7635" w:rsidRDefault="008D7635" w:rsidP="008D763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D763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8D7635" w:rsidRPr="008D7635" w:rsidRDefault="008D7635" w:rsidP="008D7635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 w:rsidRPr="008D7635">
        <w:rPr>
          <w:rFonts w:ascii="Times New Roman" w:eastAsia="Calibri" w:hAnsi="Times New Roman"/>
          <w:color w:val="auto"/>
          <w:sz w:val="24"/>
          <w:szCs w:val="24"/>
        </w:rPr>
        <w:t>».</w:t>
      </w:r>
    </w:p>
    <w:p w:rsidR="008D7635" w:rsidRPr="008D7635" w:rsidRDefault="008D7635" w:rsidP="008D7635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br w:type="page"/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 w:rsidR="002F706F">
        <w:rPr>
          <w:rFonts w:ascii="Times New Roman" w:hAnsi="Times New Roman"/>
          <w:color w:val="auto"/>
          <w:sz w:val="28"/>
          <w:szCs w:val="24"/>
        </w:rPr>
        <w:t>3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«Приложение 4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от 17.12.2021 № 347</w:t>
      </w:r>
    </w:p>
    <w:p w:rsidR="008D7635" w:rsidRPr="008D7635" w:rsidRDefault="008D7635" w:rsidP="008D7635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color w:val="auto"/>
          <w:sz w:val="28"/>
          <w:szCs w:val="28"/>
        </w:rPr>
      </w:pPr>
      <w:r w:rsidRPr="008D7635">
        <w:rPr>
          <w:rFonts w:ascii="Times New Roman" w:eastAsia="Calibri" w:hAnsi="Times New Roman"/>
          <w:color w:val="auto"/>
          <w:sz w:val="28"/>
          <w:szCs w:val="28"/>
          <w:lang w:val="x-none"/>
        </w:rPr>
        <w:t>Тариф</w:t>
      </w:r>
      <w:r w:rsidRPr="008D7635">
        <w:rPr>
          <w:rFonts w:ascii="Times New Roman" w:eastAsia="Calibri" w:hAnsi="Times New Roman"/>
          <w:color w:val="auto"/>
          <w:sz w:val="28"/>
          <w:szCs w:val="28"/>
        </w:rPr>
        <w:t xml:space="preserve">ы </w:t>
      </w:r>
      <w:r w:rsidRPr="008D7635">
        <w:rPr>
          <w:rFonts w:ascii="Times New Roman" w:eastAsia="Calibri" w:hAnsi="Times New Roman"/>
          <w:color w:val="auto"/>
          <w:sz w:val="28"/>
          <w:szCs w:val="28"/>
          <w:lang w:val="x-none"/>
        </w:rPr>
        <w:t>на теплоноситель</w:t>
      </w:r>
      <w:r w:rsidRPr="008D7635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8D7635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поставляемый </w:t>
      </w:r>
      <w:r w:rsidRPr="008D7635">
        <w:rPr>
          <w:rFonts w:ascii="Times New Roman" w:eastAsia="Calibri" w:hAnsi="Times New Roman"/>
          <w:color w:val="auto"/>
          <w:sz w:val="28"/>
          <w:szCs w:val="28"/>
        </w:rPr>
        <w:t>АО «Камчатэнергосервис»</w:t>
      </w:r>
    </w:p>
    <w:p w:rsidR="008D7635" w:rsidRPr="008D7635" w:rsidRDefault="008D7635" w:rsidP="008D7635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8D7635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потребителям </w:t>
      </w:r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>Николаевского сельского поселения</w:t>
      </w:r>
      <w:r w:rsidRPr="008D7635">
        <w:rPr>
          <w:rFonts w:ascii="Times New Roman" w:eastAsia="Calibri" w:hAnsi="Times New Roman"/>
          <w:b/>
          <w:bCs/>
          <w:color w:val="auto"/>
          <w:kern w:val="36"/>
          <w:sz w:val="28"/>
          <w:szCs w:val="28"/>
          <w:lang w:val="x-none"/>
        </w:rPr>
        <w:t xml:space="preserve"> </w:t>
      </w:r>
      <w:proofErr w:type="spellStart"/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>Елизовского</w:t>
      </w:r>
      <w:proofErr w:type="spellEnd"/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 xml:space="preserve"> </w:t>
      </w:r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муниципального </w:t>
      </w:r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>района</w:t>
      </w:r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</w:t>
      </w:r>
      <w:r w:rsidRPr="008D7635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на 20</w:t>
      </w:r>
      <w:r w:rsidRPr="008D7635">
        <w:rPr>
          <w:rFonts w:ascii="Times New Roman" w:eastAsia="Calibri" w:hAnsi="Times New Roman"/>
          <w:bCs/>
          <w:color w:val="auto"/>
          <w:sz w:val="28"/>
          <w:szCs w:val="28"/>
        </w:rPr>
        <w:t>22 - 2024</w:t>
      </w:r>
      <w:r w:rsidRPr="008D7635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год</w:t>
      </w:r>
      <w:r w:rsidRPr="008D7635">
        <w:rPr>
          <w:rFonts w:ascii="Times New Roman" w:eastAsia="Calibri" w:hAnsi="Times New Roman"/>
          <w:bCs/>
          <w:color w:val="auto"/>
          <w:sz w:val="28"/>
          <w:szCs w:val="28"/>
        </w:rPr>
        <w:t>ы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1530"/>
        <w:gridCol w:w="29"/>
        <w:gridCol w:w="2126"/>
        <w:gridCol w:w="1134"/>
        <w:gridCol w:w="1701"/>
      </w:tblGrid>
      <w:tr w:rsidR="008D7635" w:rsidRPr="008D7635" w:rsidTr="008D7635">
        <w:trPr>
          <w:trHeight w:val="6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D763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D7635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2155" w:type="dxa"/>
            <w:gridSpan w:val="2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D763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D7635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8D7635" w:rsidRPr="008D7635" w:rsidTr="008D7635">
        <w:trPr>
          <w:trHeight w:val="976"/>
        </w:trPr>
        <w:tc>
          <w:tcPr>
            <w:tcW w:w="710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D7635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D7635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8D7635" w:rsidRPr="008D7635" w:rsidTr="008D7635">
        <w:trPr>
          <w:trHeight w:val="702"/>
        </w:trPr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84" w:type="dxa"/>
            <w:gridSpan w:val="6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8D763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D763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8D7635" w:rsidRPr="008D7635" w:rsidTr="008D7635">
        <w:trPr>
          <w:trHeight w:val="402"/>
        </w:trPr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Камчатскэнергосервис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370"/>
        </w:trPr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43,73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47,03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306"/>
        </w:trPr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01.01.2023 -31.12.2023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52,25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252"/>
        </w:trPr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52,25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84" w:type="dxa"/>
            <w:gridSpan w:val="6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</w:t>
            </w:r>
          </w:p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D763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8D7635" w:rsidRPr="008D7635" w:rsidTr="008D7635"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Камчатскэнергосервис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52,48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56,44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01.01.2023 -31.12.2023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62,70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green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62,70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01.07.2024 - </w:t>
            </w: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134" w:type="dxa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lastRenderedPageBreak/>
              <w:t>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820"/>
        </w:trPr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84" w:type="dxa"/>
            <w:gridSpan w:val="6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8D7635" w:rsidRPr="008D7635" w:rsidTr="008D7635"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Камчатскэнергосервис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01.01.2023 -31.12.2023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45,16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45,16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710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8D7635" w:rsidRPr="008D7635" w:rsidRDefault="008D7635" w:rsidP="008D7635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spacing w:after="0" w:line="240" w:lineRule="auto"/>
        <w:ind w:left="-284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D763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коммунальных услуг для населения на период 2024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D7635" w:rsidRPr="008D7635" w:rsidRDefault="008D7635" w:rsidP="008D7635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D763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8D7635" w:rsidRPr="008D7635" w:rsidRDefault="008D7635" w:rsidP="008D7635">
      <w:pPr>
        <w:widowControl w:val="0"/>
        <w:spacing w:after="0" w:line="240" w:lineRule="auto"/>
        <w:ind w:left="-284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 w:rsidRPr="008D7635">
        <w:rPr>
          <w:rFonts w:ascii="Times New Roman" w:eastAsia="Calibri" w:hAnsi="Times New Roman"/>
          <w:color w:val="auto"/>
          <w:sz w:val="24"/>
          <w:szCs w:val="24"/>
        </w:rPr>
        <w:t>».</w:t>
      </w:r>
    </w:p>
    <w:p w:rsidR="008D7635" w:rsidRPr="008D7635" w:rsidRDefault="008D7635" w:rsidP="008D7635">
      <w:pPr>
        <w:spacing w:after="0" w:line="240" w:lineRule="auto"/>
        <w:ind w:left="-284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br w:type="page"/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 w:rsidR="002F706F">
        <w:rPr>
          <w:rFonts w:ascii="Times New Roman" w:hAnsi="Times New Roman"/>
          <w:color w:val="auto"/>
          <w:sz w:val="28"/>
          <w:szCs w:val="24"/>
        </w:rPr>
        <w:t>4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«Приложение 5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от 17.12.2021 № 347</w:t>
      </w:r>
    </w:p>
    <w:p w:rsidR="008D7635" w:rsidRPr="008D7635" w:rsidRDefault="008D7635" w:rsidP="008D7635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8D7635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8D7635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 водоснабжение), поставляемую АО «Камчатэнергосервис»</w:t>
      </w:r>
      <w:r w:rsidRPr="008D7635">
        <w:rPr>
          <w:rFonts w:ascii="Times New Roman" w:eastAsia="Calibri" w:hAnsi="Times New Roman"/>
          <w:color w:val="auto"/>
          <w:sz w:val="28"/>
          <w:szCs w:val="28"/>
        </w:rPr>
        <w:t xml:space="preserve"> потребителям </w:t>
      </w:r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Николаевского сельского поселения </w:t>
      </w:r>
      <w:proofErr w:type="spellStart"/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Елизовского</w:t>
      </w:r>
      <w:proofErr w:type="spellEnd"/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муниципального района, </w:t>
      </w:r>
      <w:r w:rsidRPr="008D763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br/>
      </w:r>
      <w:r w:rsidRPr="008D7635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20</w:t>
      </w:r>
      <w:r w:rsidRPr="008D7635">
        <w:rPr>
          <w:rFonts w:ascii="Times New Roman" w:eastAsia="Calibri" w:hAnsi="Times New Roman"/>
          <w:bCs/>
          <w:color w:val="auto"/>
          <w:sz w:val="28"/>
          <w:szCs w:val="28"/>
        </w:rPr>
        <w:t>22 - 2024</w:t>
      </w:r>
      <w:r w:rsidRPr="008D7635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год</w:t>
      </w:r>
      <w:r w:rsidRPr="008D7635">
        <w:rPr>
          <w:rFonts w:ascii="Times New Roman" w:eastAsia="Calibri" w:hAnsi="Times New Roman"/>
          <w:bCs/>
          <w:color w:val="auto"/>
          <w:sz w:val="28"/>
          <w:szCs w:val="28"/>
        </w:rPr>
        <w:t>ы</w:t>
      </w:r>
    </w:p>
    <w:p w:rsidR="008D7635" w:rsidRPr="008D7635" w:rsidRDefault="008D7635" w:rsidP="008D7635">
      <w:pPr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2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791"/>
        <w:gridCol w:w="1227"/>
        <w:gridCol w:w="1520"/>
        <w:gridCol w:w="1578"/>
        <w:gridCol w:w="1359"/>
        <w:gridCol w:w="1044"/>
      </w:tblGrid>
      <w:tr w:rsidR="008D7635" w:rsidRPr="008D7635" w:rsidTr="008D7635">
        <w:trPr>
          <w:trHeight w:val="325"/>
        </w:trPr>
        <w:tc>
          <w:tcPr>
            <w:tcW w:w="259" w:type="pct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D763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D763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983" w:type="pct"/>
            <w:gridSpan w:val="3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8D7635" w:rsidRPr="008D7635" w:rsidTr="008D7635">
        <w:trPr>
          <w:trHeight w:val="325"/>
        </w:trPr>
        <w:tc>
          <w:tcPr>
            <w:tcW w:w="259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86" w:type="pct"/>
            <w:vMerge w:val="restart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8D7635" w:rsidRPr="008D7635" w:rsidTr="008D7635">
        <w:trPr>
          <w:trHeight w:val="415"/>
        </w:trPr>
        <w:tc>
          <w:tcPr>
            <w:tcW w:w="259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86" w:type="pct"/>
            <w:vMerge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741" w:type="pct"/>
            <w:gridSpan w:val="6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8D763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D763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Камчатскэнергосервис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rPr>
          <w:trHeight w:val="525"/>
        </w:trPr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43,73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9 936,21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47,03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11 426,64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52,25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11 426,64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52,25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11 426,64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741" w:type="pct"/>
            <w:gridSpan w:val="6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</w:p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D763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8D7635" w:rsidRPr="008D7635" w:rsidTr="008D7635">
        <w:tc>
          <w:tcPr>
            <w:tcW w:w="2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Камчатскэнергосервис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52,48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11 923,45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56,44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13 711,97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62,70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13 711,97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62,70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13 711,97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41" w:type="pct"/>
            <w:gridSpan w:val="6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</w:p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(тарифы указываются с учетом НДС)*</w:t>
            </w: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Камчатскэнергосервис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42,60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3 632,40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42,60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3 632,40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45,16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3 632,40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45,16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3 632,40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D7635" w:rsidRPr="008D7635" w:rsidTr="008D7635">
        <w:tc>
          <w:tcPr>
            <w:tcW w:w="2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D7635" w:rsidRPr="008D7635" w:rsidRDefault="008D7635" w:rsidP="008D76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7635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8D7635" w:rsidRPr="008D7635" w:rsidRDefault="008D7635" w:rsidP="008D763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spacing w:after="0" w:line="240" w:lineRule="auto"/>
        <w:ind w:left="-142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D7635">
        <w:rPr>
          <w:rFonts w:ascii="Times New Roman" w:eastAsia="Calibri" w:hAnsi="Times New Roman"/>
          <w:color w:val="auto"/>
          <w:sz w:val="24"/>
          <w:szCs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2024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D7635" w:rsidRPr="008D7635" w:rsidRDefault="008D7635" w:rsidP="008D763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D7635">
        <w:rPr>
          <w:rFonts w:ascii="Times New Roman" w:eastAsia="Calibri" w:hAnsi="Times New Roman"/>
          <w:color w:val="auto"/>
          <w:sz w:val="24"/>
          <w:szCs w:val="24"/>
        </w:rPr>
        <w:t xml:space="preserve">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8D7635">
        <w:rPr>
          <w:rFonts w:ascii="Times New Roman" w:eastAsia="Calibri" w:hAnsi="Times New Roman"/>
          <w:color w:val="auto"/>
          <w:sz w:val="24"/>
          <w:szCs w:val="24"/>
        </w:rPr>
        <w:t>Елизовского</w:t>
      </w:r>
      <w:proofErr w:type="spellEnd"/>
      <w:r w:rsidRPr="008D763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</w:t>
      </w:r>
      <w:proofErr w:type="spellStart"/>
      <w:r w:rsidRPr="008D7635">
        <w:rPr>
          <w:rFonts w:ascii="Times New Roman" w:eastAsia="Calibri" w:hAnsi="Times New Roman"/>
          <w:color w:val="auto"/>
          <w:sz w:val="24"/>
          <w:szCs w:val="24"/>
        </w:rPr>
        <w:t>Елизовском</w:t>
      </w:r>
      <w:proofErr w:type="spellEnd"/>
      <w:r w:rsidRPr="008D763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D7635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8D7635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8D7635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8D7635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8D7635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8D7635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D7635" w:rsidRPr="008D7635" w:rsidRDefault="008D7635" w:rsidP="008D7635">
      <w:pPr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3141"/>
        <w:gridCol w:w="2999"/>
      </w:tblGrid>
      <w:tr w:rsidR="008D7635" w:rsidRPr="008D7635" w:rsidTr="008D7635">
        <w:tc>
          <w:tcPr>
            <w:tcW w:w="1859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607" w:type="pct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8D7635" w:rsidRPr="008D7635" w:rsidTr="008D7635">
        <w:tc>
          <w:tcPr>
            <w:tcW w:w="5000" w:type="pct"/>
            <w:gridSpan w:val="3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01.01.2022 - 30.06.2022</w:t>
            </w:r>
          </w:p>
        </w:tc>
      </w:tr>
      <w:tr w:rsidR="008D7635" w:rsidRPr="008D7635" w:rsidTr="008D7635">
        <w:tc>
          <w:tcPr>
            <w:tcW w:w="18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07" w:type="pct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0,0582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254,01</w:t>
            </w:r>
          </w:p>
        </w:tc>
      </w:tr>
      <w:tr w:rsidR="008D7635" w:rsidRPr="008D7635" w:rsidTr="008D7635">
        <w:tc>
          <w:tcPr>
            <w:tcW w:w="18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07" w:type="pct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0,0537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237,66</w:t>
            </w:r>
          </w:p>
        </w:tc>
      </w:tr>
      <w:tr w:rsidR="008D7635" w:rsidRPr="008D7635" w:rsidTr="008D7635">
        <w:tc>
          <w:tcPr>
            <w:tcW w:w="5000" w:type="pct"/>
            <w:gridSpan w:val="3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hAnsi="Times New Roman"/>
                <w:color w:val="auto"/>
                <w:sz w:val="24"/>
                <w:szCs w:val="24"/>
              </w:rPr>
              <w:t>01.07.2022 - 31.12.2022</w:t>
            </w:r>
          </w:p>
        </w:tc>
      </w:tr>
      <w:tr w:rsidR="008D7635" w:rsidRPr="008D7635" w:rsidTr="008D7635">
        <w:tc>
          <w:tcPr>
            <w:tcW w:w="18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07" w:type="pct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0,0582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254,01</w:t>
            </w:r>
          </w:p>
        </w:tc>
      </w:tr>
      <w:tr w:rsidR="008D7635" w:rsidRPr="008D7635" w:rsidTr="008D7635">
        <w:tc>
          <w:tcPr>
            <w:tcW w:w="18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07" w:type="pct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0,0537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237,66</w:t>
            </w:r>
          </w:p>
        </w:tc>
      </w:tr>
      <w:tr w:rsidR="008D7635" w:rsidRPr="008D7635" w:rsidTr="008D7635">
        <w:tc>
          <w:tcPr>
            <w:tcW w:w="5000" w:type="pct"/>
            <w:gridSpan w:val="3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01.01.2023 -31.12.2023</w:t>
            </w:r>
          </w:p>
        </w:tc>
      </w:tr>
      <w:tr w:rsidR="008D7635" w:rsidRPr="008D7635" w:rsidTr="008D7635">
        <w:tc>
          <w:tcPr>
            <w:tcW w:w="18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07" w:type="pct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0,0582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256,57</w:t>
            </w:r>
          </w:p>
        </w:tc>
      </w:tr>
      <w:tr w:rsidR="008D7635" w:rsidRPr="008D7635" w:rsidTr="008D7635">
        <w:tc>
          <w:tcPr>
            <w:tcW w:w="18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07" w:type="pct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0,0537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240,22</w:t>
            </w:r>
          </w:p>
        </w:tc>
      </w:tr>
      <w:tr w:rsidR="008D7635" w:rsidRPr="008D7635" w:rsidTr="008D7635">
        <w:tc>
          <w:tcPr>
            <w:tcW w:w="5000" w:type="pct"/>
            <w:gridSpan w:val="3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01.01.2024 - 30.06.2024</w:t>
            </w:r>
          </w:p>
        </w:tc>
      </w:tr>
      <w:tr w:rsidR="008D7635" w:rsidRPr="008D7635" w:rsidTr="008D7635">
        <w:tc>
          <w:tcPr>
            <w:tcW w:w="18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07" w:type="pct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0,0582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D7635" w:rsidRPr="002F706F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2F706F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254,01</w:t>
            </w:r>
          </w:p>
        </w:tc>
      </w:tr>
      <w:tr w:rsidR="008D7635" w:rsidRPr="008D7635" w:rsidTr="008D7635">
        <w:tc>
          <w:tcPr>
            <w:tcW w:w="18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07" w:type="pct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0,0537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D7635" w:rsidRPr="002F706F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2F706F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237,66</w:t>
            </w:r>
          </w:p>
        </w:tc>
      </w:tr>
      <w:tr w:rsidR="008D7635" w:rsidRPr="008D7635" w:rsidTr="008D7635">
        <w:tc>
          <w:tcPr>
            <w:tcW w:w="5000" w:type="pct"/>
            <w:gridSpan w:val="3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8D7635" w:rsidRPr="008D7635" w:rsidTr="008D7635">
        <w:tc>
          <w:tcPr>
            <w:tcW w:w="18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07" w:type="pct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0,0582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D7635" w:rsidRPr="002F706F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2F706F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254,01</w:t>
            </w:r>
          </w:p>
        </w:tc>
      </w:tr>
      <w:tr w:rsidR="008D7635" w:rsidRPr="008D7635" w:rsidTr="008D7635">
        <w:tc>
          <w:tcPr>
            <w:tcW w:w="1859" w:type="pct"/>
            <w:shd w:val="clear" w:color="auto" w:fill="auto"/>
          </w:tcPr>
          <w:p w:rsidR="008D7635" w:rsidRPr="008D7635" w:rsidRDefault="008D7635" w:rsidP="008D76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07" w:type="pct"/>
          </w:tcPr>
          <w:p w:rsidR="008D7635" w:rsidRPr="008D7635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D763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0,0537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D7635" w:rsidRPr="002F706F" w:rsidRDefault="008D7635" w:rsidP="008D76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2F706F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237,66</w:t>
            </w:r>
          </w:p>
        </w:tc>
      </w:tr>
    </w:tbl>
    <w:p w:rsidR="008D7635" w:rsidRPr="008D7635" w:rsidRDefault="008D7635" w:rsidP="008D7635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t>».</w:t>
      </w:r>
    </w:p>
    <w:p w:rsidR="004E6288" w:rsidRDefault="004E6288" w:rsidP="008D763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sectPr w:rsidR="004E6288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904A8"/>
    <w:rsid w:val="00294425"/>
    <w:rsid w:val="002C4091"/>
    <w:rsid w:val="002C609A"/>
    <w:rsid w:val="002F706F"/>
    <w:rsid w:val="003270AA"/>
    <w:rsid w:val="00334B95"/>
    <w:rsid w:val="003723FA"/>
    <w:rsid w:val="0038794C"/>
    <w:rsid w:val="00387D98"/>
    <w:rsid w:val="00423D46"/>
    <w:rsid w:val="00426381"/>
    <w:rsid w:val="0049372B"/>
    <w:rsid w:val="004B360F"/>
    <w:rsid w:val="004C2081"/>
    <w:rsid w:val="004E6288"/>
    <w:rsid w:val="004F1A91"/>
    <w:rsid w:val="00515114"/>
    <w:rsid w:val="005200FD"/>
    <w:rsid w:val="00580CB9"/>
    <w:rsid w:val="005A3724"/>
    <w:rsid w:val="005D1A7F"/>
    <w:rsid w:val="006363C0"/>
    <w:rsid w:val="006556E7"/>
    <w:rsid w:val="007352B8"/>
    <w:rsid w:val="00760B9D"/>
    <w:rsid w:val="007A2E0B"/>
    <w:rsid w:val="007F1647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B7FE1"/>
    <w:rsid w:val="00AD40DC"/>
    <w:rsid w:val="00AD45B9"/>
    <w:rsid w:val="00AE1FA3"/>
    <w:rsid w:val="00B457C4"/>
    <w:rsid w:val="00BB5E0C"/>
    <w:rsid w:val="00BF6B79"/>
    <w:rsid w:val="00C07450"/>
    <w:rsid w:val="00C712E7"/>
    <w:rsid w:val="00CB6A27"/>
    <w:rsid w:val="00D03E51"/>
    <w:rsid w:val="00D13243"/>
    <w:rsid w:val="00D233B2"/>
    <w:rsid w:val="00D243DE"/>
    <w:rsid w:val="00D95EB9"/>
    <w:rsid w:val="00DB4250"/>
    <w:rsid w:val="00DD401B"/>
    <w:rsid w:val="00E7276E"/>
    <w:rsid w:val="00E812AF"/>
    <w:rsid w:val="00EF0436"/>
    <w:rsid w:val="00EF624A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B78E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39DAF-D105-4311-9182-3287FA2D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3</cp:revision>
  <cp:lastPrinted>2023-11-23T01:17:00Z</cp:lastPrinted>
  <dcterms:created xsi:type="dcterms:W3CDTF">2023-12-08T11:52:00Z</dcterms:created>
  <dcterms:modified xsi:type="dcterms:W3CDTF">2023-12-08T11:57:00Z</dcterms:modified>
</cp:coreProperties>
</file>